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9C" w:rsidRDefault="0053469C" w:rsidP="0053469C">
      <w:pPr>
        <w:widowControl w:val="0"/>
        <w:jc w:val="right"/>
        <w:rPr>
          <w:rFonts w:ascii="Arial" w:hAnsi="Arial" w:cs="Arial"/>
          <w:b/>
        </w:rPr>
      </w:pPr>
      <w:r>
        <w:rPr>
          <w:rFonts w:ascii="Arial" w:hAnsi="Arial" w:cs="Arial"/>
          <w:b/>
        </w:rPr>
        <w:t>ПРОЕКТ</w:t>
      </w:r>
      <w:bookmarkStart w:id="0" w:name="_GoBack"/>
      <w:bookmarkEnd w:id="0"/>
    </w:p>
    <w:p w:rsidR="00625E33" w:rsidRPr="00625E33" w:rsidRDefault="00625E33" w:rsidP="00625E33">
      <w:pPr>
        <w:widowControl w:val="0"/>
        <w:jc w:val="center"/>
        <w:rPr>
          <w:rFonts w:ascii="Arial" w:hAnsi="Arial" w:cs="Arial"/>
          <w:b/>
        </w:rPr>
      </w:pPr>
      <w:r w:rsidRPr="00625E33">
        <w:rPr>
          <w:rFonts w:ascii="Arial" w:hAnsi="Arial" w:cs="Arial"/>
          <w:b/>
        </w:rPr>
        <w:t>АДМИНИСТРАЦИЯ СПИРОВСКОГО РАЙОНА</w:t>
      </w:r>
    </w:p>
    <w:p w:rsidR="00625E33" w:rsidRPr="00625E33" w:rsidRDefault="00625E33" w:rsidP="00625E33">
      <w:pPr>
        <w:widowControl w:val="0"/>
        <w:jc w:val="center"/>
        <w:rPr>
          <w:rFonts w:ascii="Arial" w:hAnsi="Arial" w:cs="Arial"/>
          <w:b/>
        </w:rPr>
      </w:pPr>
      <w:r w:rsidRPr="00625E33">
        <w:rPr>
          <w:rFonts w:ascii="Arial" w:hAnsi="Arial" w:cs="Arial"/>
          <w:b/>
        </w:rPr>
        <w:t>ТВЕРСКОЙ ОБЛАСТИ</w:t>
      </w:r>
    </w:p>
    <w:p w:rsidR="00625E33" w:rsidRPr="00625E33" w:rsidRDefault="00625E33" w:rsidP="00625E33">
      <w:pPr>
        <w:widowControl w:val="0"/>
        <w:jc w:val="center"/>
        <w:rPr>
          <w:rFonts w:ascii="Arial" w:hAnsi="Arial" w:cs="Arial"/>
          <w:b/>
        </w:rPr>
      </w:pPr>
    </w:p>
    <w:p w:rsidR="00625E33" w:rsidRPr="00625E33" w:rsidRDefault="00625E33" w:rsidP="00625E33">
      <w:pPr>
        <w:widowControl w:val="0"/>
        <w:jc w:val="center"/>
        <w:rPr>
          <w:rFonts w:ascii="Arial" w:hAnsi="Arial" w:cs="Arial"/>
          <w:b/>
        </w:rPr>
      </w:pPr>
    </w:p>
    <w:p w:rsidR="00625E33" w:rsidRPr="00625E33" w:rsidRDefault="00625E33" w:rsidP="00625E33">
      <w:pPr>
        <w:widowControl w:val="0"/>
        <w:jc w:val="center"/>
        <w:rPr>
          <w:rFonts w:ascii="Arial" w:hAnsi="Arial" w:cs="Arial"/>
          <w:b/>
        </w:rPr>
      </w:pPr>
      <w:r w:rsidRPr="00625E33">
        <w:rPr>
          <w:rFonts w:ascii="Arial" w:hAnsi="Arial" w:cs="Arial"/>
          <w:b/>
        </w:rPr>
        <w:t>ПОСТАНОВЛЕНИЕ</w:t>
      </w:r>
    </w:p>
    <w:p w:rsidR="00625E33" w:rsidRPr="00625E33" w:rsidRDefault="00625E33" w:rsidP="00625E33">
      <w:pPr>
        <w:widowControl w:val="0"/>
        <w:jc w:val="both"/>
        <w:rPr>
          <w:rFonts w:ascii="Arial" w:hAnsi="Arial" w:cs="Arial"/>
          <w:b/>
        </w:rPr>
      </w:pPr>
      <w:r w:rsidRPr="00625E33">
        <w:rPr>
          <w:rFonts w:ascii="Arial" w:hAnsi="Arial" w:cs="Arial"/>
        </w:rPr>
        <w:t xml:space="preserve">  </w:t>
      </w:r>
    </w:p>
    <w:p w:rsidR="00625E33" w:rsidRPr="00625E33" w:rsidRDefault="007E09FE" w:rsidP="00625E33">
      <w:pPr>
        <w:widowControl w:val="0"/>
        <w:jc w:val="both"/>
        <w:rPr>
          <w:rFonts w:ascii="Arial" w:hAnsi="Arial" w:cs="Arial"/>
        </w:rPr>
      </w:pPr>
      <w:r>
        <w:rPr>
          <w:rFonts w:ascii="Arial" w:hAnsi="Arial" w:cs="Arial"/>
        </w:rPr>
        <w:t>0</w:t>
      </w:r>
      <w:r w:rsidR="004006C9">
        <w:rPr>
          <w:rFonts w:ascii="Arial" w:hAnsi="Arial" w:cs="Arial"/>
        </w:rPr>
        <w:t>0</w:t>
      </w:r>
      <w:r w:rsidR="00625E33" w:rsidRPr="00625E33">
        <w:rPr>
          <w:rFonts w:ascii="Arial" w:hAnsi="Arial" w:cs="Arial"/>
        </w:rPr>
        <w:t>.0</w:t>
      </w:r>
      <w:r w:rsidR="004006C9">
        <w:rPr>
          <w:rFonts w:ascii="Arial" w:hAnsi="Arial" w:cs="Arial"/>
        </w:rPr>
        <w:t>0</w:t>
      </w:r>
      <w:r w:rsidR="00625E33" w:rsidRPr="00625E33">
        <w:rPr>
          <w:rFonts w:ascii="Arial" w:hAnsi="Arial" w:cs="Arial"/>
        </w:rPr>
        <w:t>.20</w:t>
      </w:r>
      <w:r w:rsidR="004006C9">
        <w:rPr>
          <w:rFonts w:ascii="Arial" w:hAnsi="Arial" w:cs="Arial"/>
        </w:rPr>
        <w:t>20</w:t>
      </w:r>
      <w:r w:rsidR="00625E33" w:rsidRPr="00625E33">
        <w:rPr>
          <w:rFonts w:ascii="Arial" w:hAnsi="Arial" w:cs="Arial"/>
        </w:rPr>
        <w:t xml:space="preserve">                                        </w:t>
      </w:r>
      <w:proofErr w:type="spellStart"/>
      <w:r w:rsidR="00625E33" w:rsidRPr="00625E33">
        <w:rPr>
          <w:rFonts w:ascii="Arial" w:hAnsi="Arial" w:cs="Arial"/>
        </w:rPr>
        <w:t>п</w:t>
      </w:r>
      <w:proofErr w:type="gramStart"/>
      <w:r w:rsidR="00625E33" w:rsidRPr="00625E33">
        <w:rPr>
          <w:rFonts w:ascii="Arial" w:hAnsi="Arial" w:cs="Arial"/>
        </w:rPr>
        <w:t>.С</w:t>
      </w:r>
      <w:proofErr w:type="gramEnd"/>
      <w:r w:rsidR="00625E33" w:rsidRPr="00625E33">
        <w:rPr>
          <w:rFonts w:ascii="Arial" w:hAnsi="Arial" w:cs="Arial"/>
        </w:rPr>
        <w:t>пирово</w:t>
      </w:r>
      <w:proofErr w:type="spellEnd"/>
      <w:r w:rsidR="00625E33" w:rsidRPr="00625E33">
        <w:rPr>
          <w:rFonts w:ascii="Arial" w:hAnsi="Arial" w:cs="Arial"/>
        </w:rPr>
        <w:t xml:space="preserve">                                             № </w:t>
      </w:r>
      <w:r w:rsidR="004006C9">
        <w:rPr>
          <w:rFonts w:ascii="Arial" w:hAnsi="Arial" w:cs="Arial"/>
        </w:rPr>
        <w:t xml:space="preserve">    </w:t>
      </w:r>
      <w:r>
        <w:rPr>
          <w:rFonts w:ascii="Arial" w:hAnsi="Arial" w:cs="Arial"/>
        </w:rPr>
        <w:t>-п</w:t>
      </w:r>
    </w:p>
    <w:p w:rsidR="00625E33" w:rsidRPr="00625E33" w:rsidRDefault="00625E33" w:rsidP="00625E33">
      <w:pPr>
        <w:rPr>
          <w:rFonts w:ascii="Arial" w:hAnsi="Arial" w:cs="Arial"/>
          <w:b/>
          <w:bCs/>
        </w:rPr>
      </w:pPr>
    </w:p>
    <w:p w:rsidR="00625E33" w:rsidRPr="00625E33" w:rsidRDefault="00625E33" w:rsidP="00625E33">
      <w:pPr>
        <w:spacing w:line="20" w:lineRule="atLeast"/>
        <w:jc w:val="both"/>
        <w:rPr>
          <w:rFonts w:ascii="Arial" w:hAnsi="Arial" w:cs="Arial"/>
          <w:b/>
        </w:rPr>
      </w:pPr>
    </w:p>
    <w:p w:rsidR="00625E33" w:rsidRPr="004006C9" w:rsidRDefault="00625E33" w:rsidP="00625E33">
      <w:pPr>
        <w:ind w:right="4252"/>
        <w:jc w:val="both"/>
        <w:rPr>
          <w:rFonts w:ascii="Arial" w:hAnsi="Arial" w:cs="Arial"/>
          <w:b/>
        </w:rPr>
      </w:pPr>
      <w:r w:rsidRPr="007E09FE">
        <w:rPr>
          <w:rFonts w:ascii="Arial" w:hAnsi="Arial" w:cs="Arial"/>
          <w:b/>
        </w:rPr>
        <w:t xml:space="preserve">Об утверждении административного регламента предоставления муниципальной услуги </w:t>
      </w:r>
      <w:r w:rsidRPr="004006C9">
        <w:rPr>
          <w:rFonts w:ascii="Arial" w:hAnsi="Arial" w:cs="Arial"/>
          <w:b/>
        </w:rPr>
        <w:t>«</w:t>
      </w:r>
      <w:r w:rsidR="004006C9" w:rsidRPr="004006C9">
        <w:rPr>
          <w:rFonts w:ascii="Arial" w:hAnsi="Arial" w:cs="Arial"/>
          <w:b/>
        </w:rPr>
        <w:t xml:space="preserve">Заключение соглашения об установлении сервитута в отношении земельного участка, находящегося в </w:t>
      </w:r>
      <w:r w:rsidR="001D5353">
        <w:rPr>
          <w:rFonts w:ascii="Arial" w:hAnsi="Arial" w:cs="Arial"/>
          <w:b/>
        </w:rPr>
        <w:t>муниципальной собственности Спировского района Тверской области</w:t>
      </w:r>
      <w:r w:rsidRPr="004006C9">
        <w:rPr>
          <w:rFonts w:ascii="Arial" w:hAnsi="Arial" w:cs="Arial"/>
          <w:b/>
        </w:rPr>
        <w:t>»</w:t>
      </w:r>
    </w:p>
    <w:p w:rsidR="00625E33" w:rsidRPr="00625E33" w:rsidRDefault="00625E33" w:rsidP="00625E33">
      <w:pPr>
        <w:autoSpaceDE w:val="0"/>
        <w:autoSpaceDN w:val="0"/>
        <w:adjustRightInd w:val="0"/>
        <w:outlineLvl w:val="0"/>
        <w:rPr>
          <w:rFonts w:ascii="Arial" w:hAnsi="Arial" w:cs="Arial"/>
          <w:b/>
        </w:rPr>
      </w:pPr>
      <w:r w:rsidRPr="00625E33">
        <w:rPr>
          <w:rFonts w:ascii="Arial" w:hAnsi="Arial" w:cs="Arial"/>
          <w:b/>
          <w:bCs/>
        </w:rPr>
        <w:t xml:space="preserve"> </w:t>
      </w:r>
    </w:p>
    <w:p w:rsidR="00625E33" w:rsidRPr="00625E33" w:rsidRDefault="00625E33" w:rsidP="00625E33">
      <w:pPr>
        <w:spacing w:line="20" w:lineRule="atLeast"/>
        <w:jc w:val="both"/>
        <w:rPr>
          <w:rFonts w:ascii="Arial" w:hAnsi="Arial" w:cs="Arial"/>
          <w:b/>
        </w:rPr>
      </w:pPr>
      <w:r w:rsidRPr="00625E33">
        <w:rPr>
          <w:rFonts w:ascii="Arial" w:hAnsi="Arial" w:cs="Arial"/>
          <w:b/>
        </w:rPr>
        <w:t xml:space="preserve"> </w:t>
      </w:r>
    </w:p>
    <w:p w:rsidR="00625E33" w:rsidRPr="00625E33" w:rsidRDefault="00625E33" w:rsidP="00625E33">
      <w:pPr>
        <w:autoSpaceDE w:val="0"/>
        <w:autoSpaceDN w:val="0"/>
        <w:adjustRightInd w:val="0"/>
        <w:ind w:firstLine="720"/>
        <w:jc w:val="both"/>
        <w:outlineLvl w:val="2"/>
        <w:rPr>
          <w:rFonts w:ascii="Arial" w:hAnsi="Arial" w:cs="Arial"/>
        </w:rPr>
      </w:pPr>
      <w:r w:rsidRPr="00625E33">
        <w:rPr>
          <w:rFonts w:ascii="Arial" w:hAnsi="Arial" w:cs="Arial"/>
          <w:bCs/>
          <w:lang w:val="x-none"/>
        </w:rPr>
        <w:t>В соответствии с</w:t>
      </w:r>
      <w:r w:rsidRPr="00625E33">
        <w:rPr>
          <w:rFonts w:ascii="Arial" w:hAnsi="Arial" w:cs="Arial"/>
          <w:bCs/>
        </w:rPr>
        <w:t xml:space="preserve"> </w:t>
      </w:r>
      <w:r w:rsidRPr="00625E33">
        <w:rPr>
          <w:rFonts w:ascii="Arial" w:hAnsi="Arial" w:cs="Arial"/>
          <w:bCs/>
          <w:lang w:val="x-none"/>
        </w:rPr>
        <w:t>Земельны</w:t>
      </w:r>
      <w:r w:rsidRPr="00625E33">
        <w:rPr>
          <w:rFonts w:ascii="Arial" w:hAnsi="Arial" w:cs="Arial"/>
          <w:bCs/>
        </w:rPr>
        <w:t>м</w:t>
      </w:r>
      <w:r w:rsidRPr="00625E33">
        <w:rPr>
          <w:rFonts w:ascii="Arial" w:hAnsi="Arial" w:cs="Arial"/>
          <w:bCs/>
          <w:lang w:val="x-none"/>
        </w:rPr>
        <w:t xml:space="preserve"> кодекс</w:t>
      </w:r>
      <w:r w:rsidRPr="00625E33">
        <w:rPr>
          <w:rFonts w:ascii="Arial" w:hAnsi="Arial" w:cs="Arial"/>
          <w:bCs/>
        </w:rPr>
        <w:t>ом</w:t>
      </w:r>
      <w:r w:rsidRPr="00625E33">
        <w:rPr>
          <w:rFonts w:ascii="Arial" w:hAnsi="Arial" w:cs="Arial"/>
          <w:bCs/>
          <w:lang w:val="x-none"/>
        </w:rPr>
        <w:t xml:space="preserve"> Российской Федерации</w:t>
      </w:r>
      <w:r w:rsidRPr="00625E33">
        <w:rPr>
          <w:rFonts w:ascii="Arial" w:hAnsi="Arial" w:cs="Arial"/>
          <w:bCs/>
        </w:rPr>
        <w:t xml:space="preserve">, </w:t>
      </w:r>
      <w:r w:rsidRPr="00625E33">
        <w:rPr>
          <w:rFonts w:ascii="Arial" w:hAnsi="Arial" w:cs="Arial"/>
        </w:rPr>
        <w:t>Федеральным законом от 27.07.2010 № 210-ФЗ «Об организации предоставления государственных и муниципальных услуг», постановлением Главы администрации Спировского района от 05.05.2011 №148-п «О порядке разработки и утверждения административных регламентов исполнения муниципальных функций (муниципальных услуг)»</w:t>
      </w:r>
      <w:r w:rsidRPr="00625E33">
        <w:rPr>
          <w:rFonts w:ascii="Arial" w:hAnsi="Arial" w:cs="Arial"/>
          <w:bCs/>
          <w:lang w:val="x-none"/>
        </w:rPr>
        <w:t xml:space="preserve">, </w:t>
      </w:r>
    </w:p>
    <w:p w:rsidR="00625E33" w:rsidRPr="00625E33" w:rsidRDefault="00625E33" w:rsidP="00625E33">
      <w:pPr>
        <w:spacing w:line="20" w:lineRule="atLeast"/>
        <w:jc w:val="both"/>
        <w:rPr>
          <w:rFonts w:ascii="Arial" w:hAnsi="Arial" w:cs="Arial"/>
          <w:b/>
        </w:rPr>
      </w:pPr>
    </w:p>
    <w:p w:rsidR="00625E33" w:rsidRPr="00625E33" w:rsidRDefault="00625E33" w:rsidP="00625E33">
      <w:pPr>
        <w:spacing w:line="20" w:lineRule="atLeast"/>
        <w:jc w:val="both"/>
        <w:rPr>
          <w:rFonts w:ascii="Arial" w:hAnsi="Arial" w:cs="Arial"/>
          <w:b/>
        </w:rPr>
      </w:pPr>
      <w:r w:rsidRPr="00625E33">
        <w:rPr>
          <w:rFonts w:ascii="Arial" w:hAnsi="Arial" w:cs="Arial"/>
          <w:b/>
        </w:rPr>
        <w:t>Администрация района ПОСТАНОВЛЯЕТ:</w:t>
      </w:r>
    </w:p>
    <w:p w:rsidR="00625E33" w:rsidRPr="00625E33" w:rsidRDefault="00625E33" w:rsidP="00625E33">
      <w:pPr>
        <w:spacing w:line="20" w:lineRule="atLeast"/>
        <w:jc w:val="both"/>
        <w:rPr>
          <w:rFonts w:ascii="Arial" w:hAnsi="Arial" w:cs="Arial"/>
          <w:b/>
        </w:rPr>
      </w:pPr>
    </w:p>
    <w:p w:rsidR="00625E33" w:rsidRPr="004006C9" w:rsidRDefault="00625E33" w:rsidP="00625E33">
      <w:pPr>
        <w:autoSpaceDE w:val="0"/>
        <w:autoSpaceDN w:val="0"/>
        <w:adjustRightInd w:val="0"/>
        <w:ind w:firstLine="540"/>
        <w:jc w:val="both"/>
        <w:outlineLvl w:val="0"/>
        <w:rPr>
          <w:rFonts w:ascii="Arial" w:hAnsi="Arial" w:cs="Arial"/>
          <w:i/>
        </w:rPr>
      </w:pPr>
      <w:r w:rsidRPr="004006C9">
        <w:rPr>
          <w:rFonts w:ascii="Arial" w:hAnsi="Arial" w:cs="Arial"/>
        </w:rPr>
        <w:t xml:space="preserve">1. Утвердить административный регламент предоставления муниципальной услуги </w:t>
      </w:r>
      <w:r w:rsidRPr="004006C9">
        <w:rPr>
          <w:rFonts w:ascii="Arial" w:hAnsi="Arial" w:cs="Arial"/>
          <w:bCs/>
        </w:rPr>
        <w:t>«</w:t>
      </w:r>
      <w:r w:rsidR="004006C9" w:rsidRPr="004006C9">
        <w:rPr>
          <w:rFonts w:ascii="Arial" w:hAnsi="Arial" w:cs="Arial"/>
        </w:rPr>
        <w:t xml:space="preserve">Заключение соглашения об установлении сервитута в отношении земельного участка, находящегося в </w:t>
      </w:r>
      <w:r w:rsidR="001D5353">
        <w:rPr>
          <w:rFonts w:ascii="Arial" w:hAnsi="Arial" w:cs="Arial"/>
        </w:rPr>
        <w:t>муниципальной собственности Спировского района Тверской области</w:t>
      </w:r>
      <w:r w:rsidRPr="004006C9">
        <w:rPr>
          <w:rFonts w:ascii="Arial" w:hAnsi="Arial" w:cs="Arial"/>
        </w:rPr>
        <w:t xml:space="preserve">» </w:t>
      </w:r>
      <w:r w:rsidRPr="004006C9">
        <w:rPr>
          <w:rFonts w:ascii="Arial" w:hAnsi="Arial" w:cs="Arial"/>
          <w:bCs/>
        </w:rPr>
        <w:t xml:space="preserve"> </w:t>
      </w:r>
      <w:r w:rsidRPr="004006C9">
        <w:rPr>
          <w:rFonts w:ascii="Arial" w:hAnsi="Arial" w:cs="Arial"/>
        </w:rPr>
        <w:t>(далее – административный регламент) (прилагается)</w:t>
      </w:r>
      <w:r w:rsidRPr="004006C9">
        <w:rPr>
          <w:rFonts w:ascii="Arial" w:hAnsi="Arial" w:cs="Arial"/>
          <w:i/>
        </w:rPr>
        <w:t>.</w:t>
      </w:r>
    </w:p>
    <w:p w:rsidR="00625E33" w:rsidRPr="00625E33" w:rsidRDefault="00625E33" w:rsidP="00625E33">
      <w:pPr>
        <w:tabs>
          <w:tab w:val="num" w:pos="2085"/>
        </w:tabs>
        <w:spacing w:line="20" w:lineRule="atLeast"/>
        <w:ind w:firstLine="540"/>
        <w:jc w:val="both"/>
        <w:rPr>
          <w:rFonts w:ascii="Arial" w:hAnsi="Arial" w:cs="Arial"/>
        </w:rPr>
      </w:pPr>
      <w:r w:rsidRPr="00625E33">
        <w:rPr>
          <w:rFonts w:ascii="Arial" w:hAnsi="Arial" w:cs="Arial"/>
        </w:rPr>
        <w:t>2. Внедрить административный регламент в течение трех месяцев со дня вступления в силу настоящего постановления.</w:t>
      </w:r>
    </w:p>
    <w:p w:rsidR="00625E33" w:rsidRPr="00625E33" w:rsidRDefault="00625E33" w:rsidP="00625E33">
      <w:pPr>
        <w:tabs>
          <w:tab w:val="num" w:pos="2085"/>
        </w:tabs>
        <w:spacing w:line="20" w:lineRule="atLeast"/>
        <w:ind w:firstLine="540"/>
        <w:jc w:val="both"/>
        <w:rPr>
          <w:rFonts w:ascii="Arial" w:hAnsi="Arial" w:cs="Arial"/>
        </w:rPr>
      </w:pPr>
      <w:r w:rsidRPr="00625E33">
        <w:rPr>
          <w:rFonts w:ascii="Arial" w:hAnsi="Arial" w:cs="Arial"/>
        </w:rPr>
        <w:t xml:space="preserve">3. Привести должностные регламенты и должностные инструкции работников отдела по управлению имуществом и земельным отношениям,  участвующих в предоставлении муниципальной услуги, в соответствие с административным регламентом в течение одного месяца со дня вступления в силу настоящего постановления. </w:t>
      </w:r>
    </w:p>
    <w:p w:rsidR="00625E33" w:rsidRPr="00625E33" w:rsidRDefault="00625E33" w:rsidP="00625E33">
      <w:pPr>
        <w:tabs>
          <w:tab w:val="num" w:pos="2085"/>
        </w:tabs>
        <w:spacing w:line="20" w:lineRule="atLeast"/>
        <w:ind w:firstLine="540"/>
        <w:jc w:val="both"/>
        <w:rPr>
          <w:rFonts w:ascii="Arial" w:hAnsi="Arial" w:cs="Arial"/>
        </w:rPr>
      </w:pPr>
      <w:r w:rsidRPr="00625E33">
        <w:rPr>
          <w:rFonts w:ascii="Arial" w:hAnsi="Arial" w:cs="Arial"/>
        </w:rPr>
        <w:t xml:space="preserve">4. Обеспечить размещение административного регламента на сайте Администрации Спировского района Тверской области в информационно-телекоммуникационной сети Интернет по адресу </w:t>
      </w:r>
      <w:hyperlink r:id="rId9" w:history="1">
        <w:r w:rsidRPr="00625E33">
          <w:rPr>
            <w:rStyle w:val="a9"/>
            <w:rFonts w:ascii="Arial" w:hAnsi="Arial" w:cs="Arial"/>
            <w:lang w:val="en-US"/>
          </w:rPr>
          <w:t>http</w:t>
        </w:r>
        <w:r w:rsidRPr="00625E33">
          <w:rPr>
            <w:rStyle w:val="a9"/>
            <w:rFonts w:ascii="Arial" w:hAnsi="Arial" w:cs="Arial"/>
          </w:rPr>
          <w:t>://</w:t>
        </w:r>
        <w:proofErr w:type="spellStart"/>
        <w:r w:rsidRPr="00625E33">
          <w:rPr>
            <w:rStyle w:val="a9"/>
            <w:rFonts w:ascii="Arial" w:hAnsi="Arial" w:cs="Arial"/>
            <w:lang w:val="en-US"/>
          </w:rPr>
          <w:t>spirovoraion</w:t>
        </w:r>
        <w:proofErr w:type="spellEnd"/>
        <w:r w:rsidRPr="00625E33">
          <w:rPr>
            <w:rStyle w:val="a9"/>
            <w:rFonts w:ascii="Arial" w:hAnsi="Arial" w:cs="Arial"/>
          </w:rPr>
          <w:t>.</w:t>
        </w:r>
        <w:proofErr w:type="spellStart"/>
        <w:r w:rsidRPr="00625E33">
          <w:rPr>
            <w:rStyle w:val="a9"/>
            <w:rFonts w:ascii="Arial" w:hAnsi="Arial" w:cs="Arial"/>
            <w:lang w:val="en-US"/>
          </w:rPr>
          <w:t>ru</w:t>
        </w:r>
        <w:proofErr w:type="spellEnd"/>
        <w:r w:rsidRPr="00625E33">
          <w:rPr>
            <w:rStyle w:val="a9"/>
            <w:rFonts w:ascii="Arial" w:hAnsi="Arial" w:cs="Arial"/>
          </w:rPr>
          <w:t>/</w:t>
        </w:r>
      </w:hyperlink>
      <w:r w:rsidRPr="00625E33">
        <w:rPr>
          <w:rFonts w:ascii="Arial" w:hAnsi="Arial" w:cs="Arial"/>
        </w:rPr>
        <w:t xml:space="preserve"> и внести сведения об </w:t>
      </w:r>
      <w:hyperlink r:id="rId10" w:history="1">
        <w:r w:rsidRPr="00625E33">
          <w:rPr>
            <w:rStyle w:val="a9"/>
            <w:rFonts w:ascii="Arial" w:hAnsi="Arial" w:cs="Arial"/>
            <w:color w:val="auto"/>
            <w:u w:val="none"/>
          </w:rPr>
          <w:t>административном регламенте</w:t>
        </w:r>
      </w:hyperlink>
      <w:r w:rsidRPr="00625E33">
        <w:rPr>
          <w:rFonts w:ascii="Arial" w:hAnsi="Arial" w:cs="Arial"/>
        </w:rPr>
        <w:t xml:space="preserve"> в государственную информационную систему Тверской области «Реестр государственных и муниципальных услуг (функций) Тверской области» в течение одного месяца со дня вступления в силу настоящего </w:t>
      </w:r>
      <w:r w:rsidR="007C34C8" w:rsidRPr="005E3088">
        <w:rPr>
          <w:rFonts w:ascii="Arial" w:hAnsi="Arial" w:cs="Arial"/>
        </w:rPr>
        <w:t>постановления</w:t>
      </w:r>
      <w:r w:rsidRPr="00625E33">
        <w:rPr>
          <w:rFonts w:ascii="Arial" w:hAnsi="Arial" w:cs="Arial"/>
        </w:rPr>
        <w:t>.</w:t>
      </w:r>
    </w:p>
    <w:p w:rsidR="00625E33" w:rsidRPr="00625E33" w:rsidRDefault="00625E33" w:rsidP="00625E33">
      <w:pPr>
        <w:tabs>
          <w:tab w:val="num" w:pos="2085"/>
        </w:tabs>
        <w:spacing w:line="20" w:lineRule="atLeast"/>
        <w:ind w:firstLine="540"/>
        <w:jc w:val="both"/>
        <w:rPr>
          <w:rFonts w:ascii="Arial" w:hAnsi="Arial" w:cs="Arial"/>
          <w:i/>
        </w:rPr>
      </w:pPr>
      <w:r w:rsidRPr="00625E33">
        <w:rPr>
          <w:rFonts w:ascii="Arial" w:hAnsi="Arial" w:cs="Arial"/>
        </w:rPr>
        <w:t xml:space="preserve"> 5. Контроль за исполнением настоящего постановления возложить на управляющего делами администрации Спировского района Кудряшову Л.Ю.</w:t>
      </w:r>
    </w:p>
    <w:p w:rsidR="00625E33" w:rsidRPr="00625E33" w:rsidRDefault="00625E33" w:rsidP="00625E33">
      <w:pPr>
        <w:tabs>
          <w:tab w:val="num" w:pos="2085"/>
        </w:tabs>
        <w:spacing w:line="20" w:lineRule="atLeast"/>
        <w:ind w:firstLine="540"/>
        <w:jc w:val="both"/>
        <w:rPr>
          <w:rFonts w:ascii="Arial" w:hAnsi="Arial" w:cs="Arial"/>
          <w:i/>
        </w:rPr>
      </w:pPr>
      <w:r w:rsidRPr="00625E33">
        <w:rPr>
          <w:rFonts w:ascii="Arial" w:hAnsi="Arial" w:cs="Arial"/>
        </w:rPr>
        <w:t xml:space="preserve"> 6. Настоящее постановление вступает в силу со дня его подписания и подлежит официальному опубликованию. </w:t>
      </w:r>
    </w:p>
    <w:p w:rsidR="00625E33" w:rsidRPr="00625E33" w:rsidRDefault="00625E33" w:rsidP="00625E33">
      <w:pPr>
        <w:tabs>
          <w:tab w:val="num" w:pos="900"/>
        </w:tabs>
        <w:spacing w:line="20" w:lineRule="atLeast"/>
        <w:ind w:firstLine="540"/>
        <w:jc w:val="both"/>
        <w:rPr>
          <w:rFonts w:ascii="Arial" w:hAnsi="Arial" w:cs="Arial"/>
        </w:rPr>
      </w:pPr>
      <w:r w:rsidRPr="00625E33">
        <w:rPr>
          <w:rFonts w:ascii="Arial" w:hAnsi="Arial" w:cs="Arial"/>
        </w:rPr>
        <w:t xml:space="preserve">Положения административного регламента в части предоставления муниципальной услуги в электронном виде применяются с момента обеспечения технической возможности предоставления муниципальной услуги с </w:t>
      </w:r>
      <w:r w:rsidRPr="00625E33">
        <w:rPr>
          <w:rFonts w:ascii="Arial" w:hAnsi="Arial" w:cs="Arial"/>
        </w:rPr>
        <w:lastRenderedPageBreak/>
        <w:t>использованием информационно-телекоммуникационных технологий, в том числе с использованием федеральной муниципальной информационной системы «Единый портал государственных и муниципальных услуг (функций)»  и универсальной электронной карты.</w:t>
      </w:r>
    </w:p>
    <w:p w:rsidR="00625E33" w:rsidRPr="00625E33" w:rsidRDefault="00625E33" w:rsidP="00625E33">
      <w:pPr>
        <w:tabs>
          <w:tab w:val="num" w:pos="0"/>
        </w:tabs>
        <w:spacing w:line="20" w:lineRule="atLeast"/>
        <w:ind w:firstLine="540"/>
        <w:jc w:val="both"/>
        <w:rPr>
          <w:rFonts w:ascii="Arial" w:hAnsi="Arial" w:cs="Arial"/>
        </w:rPr>
      </w:pPr>
    </w:p>
    <w:p w:rsidR="00625E33" w:rsidRPr="00625E33" w:rsidRDefault="00625E33" w:rsidP="00625E33">
      <w:pPr>
        <w:spacing w:line="20" w:lineRule="atLeast"/>
        <w:jc w:val="both"/>
        <w:rPr>
          <w:rFonts w:ascii="Arial" w:hAnsi="Arial" w:cs="Arial"/>
          <w:b/>
        </w:rPr>
      </w:pPr>
    </w:p>
    <w:p w:rsidR="00625E33" w:rsidRPr="00625E33" w:rsidRDefault="00625E33" w:rsidP="00625E33">
      <w:pPr>
        <w:spacing w:line="20" w:lineRule="atLeast"/>
        <w:jc w:val="both"/>
        <w:rPr>
          <w:rFonts w:ascii="Arial" w:hAnsi="Arial" w:cs="Arial"/>
        </w:rPr>
      </w:pPr>
      <w:r w:rsidRPr="00625E33">
        <w:rPr>
          <w:rFonts w:ascii="Arial" w:hAnsi="Arial" w:cs="Arial"/>
        </w:rPr>
        <w:t xml:space="preserve">Глава Спировского района                                              </w:t>
      </w:r>
      <w:r w:rsidR="00DF2496">
        <w:rPr>
          <w:rFonts w:ascii="Arial" w:hAnsi="Arial" w:cs="Arial"/>
        </w:rPr>
        <w:t xml:space="preserve">      </w:t>
      </w:r>
      <w:r w:rsidRPr="00625E33">
        <w:rPr>
          <w:rFonts w:ascii="Arial" w:hAnsi="Arial" w:cs="Arial"/>
        </w:rPr>
        <w:t xml:space="preserve">                  </w:t>
      </w:r>
      <w:proofErr w:type="spellStart"/>
      <w:r w:rsidRPr="00625E33">
        <w:rPr>
          <w:rFonts w:ascii="Arial" w:hAnsi="Arial" w:cs="Arial"/>
        </w:rPr>
        <w:t>Д.С.Михайлов</w:t>
      </w:r>
      <w:proofErr w:type="spellEnd"/>
    </w:p>
    <w:p w:rsidR="00625E33" w:rsidRPr="00625E33" w:rsidRDefault="00625E33" w:rsidP="00625E33">
      <w:pPr>
        <w:spacing w:line="20" w:lineRule="atLeast"/>
        <w:jc w:val="both"/>
        <w:rPr>
          <w:rFonts w:ascii="Arial" w:hAnsi="Arial" w:cs="Arial"/>
          <w:b/>
        </w:rPr>
      </w:pPr>
    </w:p>
    <w:p w:rsidR="009D2044" w:rsidRPr="00625E33" w:rsidRDefault="009D2044" w:rsidP="00311A33">
      <w:pPr>
        <w:autoSpaceDE w:val="0"/>
        <w:autoSpaceDN w:val="0"/>
        <w:adjustRightInd w:val="0"/>
        <w:ind w:left="5040"/>
        <w:outlineLvl w:val="0"/>
        <w:rPr>
          <w:rFonts w:ascii="Arial" w:hAnsi="Arial" w:cs="Arial"/>
          <w:bCs/>
        </w:rPr>
      </w:pPr>
    </w:p>
    <w:p w:rsidR="00625E33" w:rsidRPr="00A65B6A" w:rsidRDefault="00625E33" w:rsidP="00625E33">
      <w:pPr>
        <w:autoSpaceDE w:val="0"/>
        <w:autoSpaceDN w:val="0"/>
        <w:adjustRightInd w:val="0"/>
        <w:ind w:left="5040"/>
        <w:outlineLvl w:val="0"/>
        <w:rPr>
          <w:rFonts w:ascii="Arial" w:hAnsi="Arial" w:cs="Arial"/>
          <w:bCs/>
          <w:sz w:val="22"/>
          <w:szCs w:val="22"/>
        </w:rPr>
      </w:pPr>
      <w:r>
        <w:rPr>
          <w:rFonts w:ascii="Arial" w:hAnsi="Arial" w:cs="Arial"/>
          <w:bCs/>
        </w:rPr>
        <w:br w:type="page"/>
      </w:r>
      <w:r w:rsidRPr="00A65B6A">
        <w:rPr>
          <w:rFonts w:ascii="Arial" w:hAnsi="Arial" w:cs="Arial"/>
          <w:bCs/>
          <w:sz w:val="22"/>
          <w:szCs w:val="22"/>
        </w:rPr>
        <w:lastRenderedPageBreak/>
        <w:t xml:space="preserve">Приложение </w:t>
      </w:r>
    </w:p>
    <w:p w:rsidR="00625E33" w:rsidRPr="00A65B6A" w:rsidRDefault="00625E33" w:rsidP="00625E33">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к   постановлению администрации Спировского района Тверской области </w:t>
      </w:r>
    </w:p>
    <w:p w:rsidR="002B4005" w:rsidRPr="00625E33" w:rsidRDefault="00625E33" w:rsidP="00625E33">
      <w:pPr>
        <w:autoSpaceDE w:val="0"/>
        <w:autoSpaceDN w:val="0"/>
        <w:adjustRightInd w:val="0"/>
        <w:ind w:left="5040"/>
        <w:outlineLvl w:val="0"/>
        <w:rPr>
          <w:rFonts w:ascii="Arial" w:hAnsi="Arial" w:cs="Arial"/>
          <w:bCs/>
          <w:sz w:val="22"/>
          <w:szCs w:val="22"/>
        </w:rPr>
      </w:pPr>
      <w:r w:rsidRPr="00A65B6A">
        <w:rPr>
          <w:rFonts w:ascii="Arial" w:hAnsi="Arial" w:cs="Arial"/>
          <w:bCs/>
          <w:sz w:val="22"/>
          <w:szCs w:val="22"/>
        </w:rPr>
        <w:t xml:space="preserve">от </w:t>
      </w:r>
      <w:r w:rsidR="007E09FE">
        <w:rPr>
          <w:rFonts w:ascii="Arial" w:hAnsi="Arial" w:cs="Arial"/>
          <w:bCs/>
          <w:sz w:val="22"/>
          <w:szCs w:val="22"/>
        </w:rPr>
        <w:t>0</w:t>
      </w:r>
      <w:r w:rsidR="004006C9">
        <w:rPr>
          <w:rFonts w:ascii="Arial" w:hAnsi="Arial" w:cs="Arial"/>
          <w:bCs/>
          <w:sz w:val="22"/>
          <w:szCs w:val="22"/>
        </w:rPr>
        <w:t>0</w:t>
      </w:r>
      <w:r w:rsidR="007E09FE">
        <w:rPr>
          <w:rFonts w:ascii="Arial" w:hAnsi="Arial" w:cs="Arial"/>
          <w:bCs/>
          <w:sz w:val="22"/>
          <w:szCs w:val="22"/>
        </w:rPr>
        <w:t>.0</w:t>
      </w:r>
      <w:r w:rsidR="004006C9">
        <w:rPr>
          <w:rFonts w:ascii="Arial" w:hAnsi="Arial" w:cs="Arial"/>
          <w:bCs/>
          <w:sz w:val="22"/>
          <w:szCs w:val="22"/>
        </w:rPr>
        <w:t>0</w:t>
      </w:r>
      <w:r w:rsidR="007E09FE">
        <w:rPr>
          <w:rFonts w:ascii="Arial" w:hAnsi="Arial" w:cs="Arial"/>
          <w:bCs/>
          <w:sz w:val="22"/>
          <w:szCs w:val="22"/>
        </w:rPr>
        <w:t>.20</w:t>
      </w:r>
      <w:r w:rsidR="004006C9">
        <w:rPr>
          <w:rFonts w:ascii="Arial" w:hAnsi="Arial" w:cs="Arial"/>
          <w:bCs/>
          <w:sz w:val="22"/>
          <w:szCs w:val="22"/>
        </w:rPr>
        <w:t>20</w:t>
      </w:r>
      <w:r w:rsidRPr="00A65B6A">
        <w:rPr>
          <w:rFonts w:ascii="Arial" w:hAnsi="Arial" w:cs="Arial"/>
          <w:bCs/>
          <w:sz w:val="22"/>
          <w:szCs w:val="22"/>
        </w:rPr>
        <w:t xml:space="preserve">   №  </w:t>
      </w:r>
      <w:r w:rsidR="007E09FE">
        <w:rPr>
          <w:rFonts w:ascii="Arial" w:hAnsi="Arial" w:cs="Arial"/>
          <w:bCs/>
          <w:sz w:val="22"/>
          <w:szCs w:val="22"/>
        </w:rPr>
        <w:t>0</w:t>
      </w:r>
      <w:r w:rsidRPr="00A65B6A">
        <w:rPr>
          <w:rFonts w:ascii="Arial" w:hAnsi="Arial" w:cs="Arial"/>
          <w:bCs/>
          <w:sz w:val="22"/>
          <w:szCs w:val="22"/>
        </w:rPr>
        <w:t xml:space="preserve">-п    </w:t>
      </w:r>
    </w:p>
    <w:p w:rsidR="00311A33" w:rsidRPr="00625E33" w:rsidRDefault="00311A33" w:rsidP="00311A33">
      <w:pPr>
        <w:autoSpaceDE w:val="0"/>
        <w:autoSpaceDN w:val="0"/>
        <w:adjustRightInd w:val="0"/>
        <w:jc w:val="center"/>
        <w:outlineLvl w:val="0"/>
        <w:rPr>
          <w:rFonts w:ascii="Arial" w:hAnsi="Arial" w:cs="Arial"/>
          <w:b/>
          <w:bCs/>
          <w:sz w:val="22"/>
          <w:szCs w:val="22"/>
        </w:rPr>
      </w:pPr>
    </w:p>
    <w:p w:rsidR="00625E33" w:rsidRDefault="00625E33" w:rsidP="00BD4B07">
      <w:pPr>
        <w:autoSpaceDE w:val="0"/>
        <w:autoSpaceDN w:val="0"/>
        <w:adjustRightInd w:val="0"/>
        <w:jc w:val="center"/>
        <w:outlineLvl w:val="0"/>
        <w:rPr>
          <w:rFonts w:ascii="Arial" w:hAnsi="Arial" w:cs="Arial"/>
          <w:b/>
          <w:bCs/>
          <w:sz w:val="22"/>
          <w:szCs w:val="22"/>
        </w:rPr>
      </w:pPr>
    </w:p>
    <w:p w:rsidR="00311A33" w:rsidRPr="004006C9" w:rsidRDefault="00311A33" w:rsidP="00BD4B07">
      <w:pPr>
        <w:autoSpaceDE w:val="0"/>
        <w:autoSpaceDN w:val="0"/>
        <w:adjustRightInd w:val="0"/>
        <w:jc w:val="center"/>
        <w:outlineLvl w:val="0"/>
        <w:rPr>
          <w:rFonts w:ascii="Arial" w:hAnsi="Arial" w:cs="Arial"/>
          <w:b/>
          <w:bCs/>
          <w:sz w:val="22"/>
          <w:szCs w:val="22"/>
        </w:rPr>
      </w:pPr>
      <w:r w:rsidRPr="004006C9">
        <w:rPr>
          <w:rFonts w:ascii="Arial" w:hAnsi="Arial" w:cs="Arial"/>
          <w:b/>
          <w:bCs/>
          <w:sz w:val="22"/>
          <w:szCs w:val="22"/>
        </w:rPr>
        <w:t xml:space="preserve">Административный регламент </w:t>
      </w:r>
      <w:r w:rsidR="00B92810" w:rsidRPr="004006C9">
        <w:rPr>
          <w:rFonts w:ascii="Arial" w:hAnsi="Arial" w:cs="Arial"/>
          <w:b/>
          <w:bCs/>
          <w:sz w:val="22"/>
          <w:szCs w:val="22"/>
        </w:rPr>
        <w:t>предоставлени</w:t>
      </w:r>
      <w:r w:rsidR="006C45F0" w:rsidRPr="004006C9">
        <w:rPr>
          <w:rFonts w:ascii="Arial" w:hAnsi="Arial" w:cs="Arial"/>
          <w:b/>
          <w:bCs/>
          <w:sz w:val="22"/>
          <w:szCs w:val="22"/>
        </w:rPr>
        <w:t>я</w:t>
      </w:r>
      <w:r w:rsidR="00B92810" w:rsidRPr="004006C9">
        <w:rPr>
          <w:rFonts w:ascii="Arial" w:hAnsi="Arial" w:cs="Arial"/>
          <w:b/>
          <w:bCs/>
          <w:sz w:val="22"/>
          <w:szCs w:val="22"/>
        </w:rPr>
        <w:t xml:space="preserve"> </w:t>
      </w:r>
      <w:r w:rsidR="00625E33" w:rsidRPr="004006C9">
        <w:rPr>
          <w:rFonts w:ascii="Arial" w:hAnsi="Arial" w:cs="Arial"/>
          <w:b/>
          <w:bCs/>
          <w:sz w:val="22"/>
          <w:szCs w:val="22"/>
        </w:rPr>
        <w:t>муниципальной услуги</w:t>
      </w:r>
    </w:p>
    <w:p w:rsidR="00BD4B07" w:rsidRPr="004006C9" w:rsidRDefault="00311A33" w:rsidP="00BD4B07">
      <w:pPr>
        <w:autoSpaceDE w:val="0"/>
        <w:autoSpaceDN w:val="0"/>
        <w:adjustRightInd w:val="0"/>
        <w:ind w:firstLine="540"/>
        <w:jc w:val="center"/>
        <w:outlineLvl w:val="0"/>
        <w:rPr>
          <w:rFonts w:ascii="Arial" w:hAnsi="Arial" w:cs="Arial"/>
          <w:b/>
          <w:sz w:val="22"/>
          <w:szCs w:val="22"/>
        </w:rPr>
      </w:pPr>
      <w:r w:rsidRPr="004006C9">
        <w:rPr>
          <w:rFonts w:ascii="Arial" w:hAnsi="Arial" w:cs="Arial"/>
          <w:b/>
          <w:bCs/>
          <w:sz w:val="22"/>
          <w:szCs w:val="22"/>
        </w:rPr>
        <w:t>«</w:t>
      </w:r>
      <w:r w:rsidR="004006C9" w:rsidRPr="004006C9">
        <w:rPr>
          <w:rFonts w:ascii="Arial" w:hAnsi="Arial" w:cs="Arial"/>
          <w:b/>
          <w:sz w:val="22"/>
          <w:szCs w:val="22"/>
        </w:rPr>
        <w:t xml:space="preserve">Заключение соглашения об установлении сервитута в отношении земельного участка, находящегося в </w:t>
      </w:r>
      <w:r w:rsidR="001D5353">
        <w:rPr>
          <w:rFonts w:ascii="Arial" w:hAnsi="Arial" w:cs="Arial"/>
          <w:b/>
          <w:sz w:val="22"/>
          <w:szCs w:val="22"/>
        </w:rPr>
        <w:t>муниципальной собственности Спировского района Тверской области</w:t>
      </w:r>
      <w:r w:rsidR="00BD4B07" w:rsidRPr="004006C9">
        <w:rPr>
          <w:rFonts w:ascii="Arial" w:hAnsi="Arial" w:cs="Arial"/>
          <w:b/>
          <w:sz w:val="22"/>
          <w:szCs w:val="22"/>
        </w:rPr>
        <w:t>»</w:t>
      </w:r>
    </w:p>
    <w:p w:rsidR="00311A33" w:rsidRPr="004006C9" w:rsidRDefault="00311A33" w:rsidP="00311A33">
      <w:pPr>
        <w:autoSpaceDE w:val="0"/>
        <w:autoSpaceDN w:val="0"/>
        <w:adjustRightInd w:val="0"/>
        <w:jc w:val="center"/>
        <w:outlineLvl w:val="0"/>
        <w:rPr>
          <w:rFonts w:ascii="Arial" w:hAnsi="Arial" w:cs="Arial"/>
          <w:b/>
          <w:bCs/>
          <w:sz w:val="22"/>
          <w:szCs w:val="22"/>
        </w:rPr>
      </w:pPr>
    </w:p>
    <w:p w:rsidR="00B92810" w:rsidRPr="00625E33" w:rsidRDefault="00311A33" w:rsidP="00311A33">
      <w:pPr>
        <w:autoSpaceDE w:val="0"/>
        <w:autoSpaceDN w:val="0"/>
        <w:adjustRightInd w:val="0"/>
        <w:jc w:val="center"/>
        <w:outlineLvl w:val="1"/>
        <w:rPr>
          <w:rFonts w:ascii="Arial" w:hAnsi="Arial" w:cs="Arial"/>
          <w:b/>
          <w:sz w:val="22"/>
          <w:szCs w:val="22"/>
        </w:rPr>
      </w:pPr>
      <w:r w:rsidRPr="00625E33">
        <w:rPr>
          <w:rFonts w:ascii="Arial" w:hAnsi="Arial" w:cs="Arial"/>
          <w:b/>
          <w:sz w:val="22"/>
          <w:szCs w:val="22"/>
        </w:rPr>
        <w:t xml:space="preserve">Раздел </w:t>
      </w:r>
      <w:r w:rsidRPr="00625E33">
        <w:rPr>
          <w:rFonts w:ascii="Arial" w:hAnsi="Arial" w:cs="Arial"/>
          <w:b/>
          <w:sz w:val="22"/>
          <w:szCs w:val="22"/>
          <w:lang w:val="en-US"/>
        </w:rPr>
        <w:t>I</w:t>
      </w:r>
      <w:r w:rsidRPr="00625E33">
        <w:rPr>
          <w:rFonts w:ascii="Arial" w:hAnsi="Arial" w:cs="Arial"/>
          <w:b/>
          <w:sz w:val="22"/>
          <w:szCs w:val="22"/>
        </w:rPr>
        <w:t xml:space="preserve"> </w:t>
      </w:r>
    </w:p>
    <w:p w:rsidR="00311A33" w:rsidRPr="00625E33" w:rsidRDefault="00311A33" w:rsidP="00311A33">
      <w:pPr>
        <w:autoSpaceDE w:val="0"/>
        <w:autoSpaceDN w:val="0"/>
        <w:adjustRightInd w:val="0"/>
        <w:jc w:val="center"/>
        <w:outlineLvl w:val="1"/>
        <w:rPr>
          <w:rFonts w:ascii="Arial" w:hAnsi="Arial" w:cs="Arial"/>
          <w:b/>
          <w:sz w:val="22"/>
          <w:szCs w:val="22"/>
        </w:rPr>
      </w:pPr>
      <w:r w:rsidRPr="00625E33">
        <w:rPr>
          <w:rFonts w:ascii="Arial" w:hAnsi="Arial" w:cs="Arial"/>
          <w:b/>
          <w:sz w:val="22"/>
          <w:szCs w:val="22"/>
        </w:rPr>
        <w:t>Общие положения</w:t>
      </w:r>
    </w:p>
    <w:p w:rsidR="00B92810" w:rsidRPr="00625E33" w:rsidRDefault="00B92810" w:rsidP="00311A33">
      <w:pPr>
        <w:autoSpaceDE w:val="0"/>
        <w:autoSpaceDN w:val="0"/>
        <w:adjustRightInd w:val="0"/>
        <w:jc w:val="center"/>
        <w:outlineLvl w:val="1"/>
        <w:rPr>
          <w:rFonts w:ascii="Arial" w:hAnsi="Arial" w:cs="Arial"/>
          <w:b/>
          <w:sz w:val="22"/>
          <w:szCs w:val="22"/>
        </w:rPr>
      </w:pPr>
    </w:p>
    <w:p w:rsidR="000B4606" w:rsidRPr="00625E33" w:rsidRDefault="007860CB" w:rsidP="00311A33">
      <w:pPr>
        <w:autoSpaceDE w:val="0"/>
        <w:autoSpaceDN w:val="0"/>
        <w:adjustRightInd w:val="0"/>
        <w:jc w:val="center"/>
        <w:outlineLvl w:val="1"/>
        <w:rPr>
          <w:rFonts w:ascii="Arial" w:hAnsi="Arial" w:cs="Arial"/>
          <w:b/>
          <w:sz w:val="22"/>
          <w:szCs w:val="22"/>
        </w:rPr>
      </w:pPr>
      <w:r w:rsidRPr="00625E33">
        <w:rPr>
          <w:rFonts w:ascii="Arial" w:hAnsi="Arial" w:cs="Arial"/>
          <w:b/>
          <w:sz w:val="22"/>
          <w:szCs w:val="22"/>
        </w:rPr>
        <w:t>Подраздел I</w:t>
      </w:r>
    </w:p>
    <w:p w:rsidR="00B92810" w:rsidRPr="00625E33" w:rsidRDefault="00B92810" w:rsidP="00311A33">
      <w:pPr>
        <w:autoSpaceDE w:val="0"/>
        <w:autoSpaceDN w:val="0"/>
        <w:adjustRightInd w:val="0"/>
        <w:jc w:val="center"/>
        <w:outlineLvl w:val="1"/>
        <w:rPr>
          <w:rFonts w:ascii="Arial" w:hAnsi="Arial" w:cs="Arial"/>
          <w:b/>
          <w:sz w:val="22"/>
          <w:szCs w:val="22"/>
        </w:rPr>
      </w:pPr>
      <w:r w:rsidRPr="00625E33">
        <w:rPr>
          <w:rFonts w:ascii="Arial" w:hAnsi="Arial" w:cs="Arial"/>
          <w:b/>
          <w:sz w:val="22"/>
          <w:szCs w:val="22"/>
        </w:rPr>
        <w:t>Предмет регулирования административного регламента</w:t>
      </w:r>
    </w:p>
    <w:p w:rsidR="00311A33" w:rsidRPr="00625E33" w:rsidRDefault="00311A33" w:rsidP="00311A33">
      <w:pPr>
        <w:autoSpaceDE w:val="0"/>
        <w:autoSpaceDN w:val="0"/>
        <w:adjustRightInd w:val="0"/>
        <w:ind w:firstLine="540"/>
        <w:jc w:val="both"/>
        <w:outlineLvl w:val="1"/>
        <w:rPr>
          <w:rFonts w:ascii="Arial" w:hAnsi="Arial" w:cs="Arial"/>
          <w:sz w:val="22"/>
          <w:szCs w:val="22"/>
        </w:rPr>
      </w:pPr>
    </w:p>
    <w:p w:rsidR="00A611B9" w:rsidRPr="001D5353" w:rsidRDefault="00311A33" w:rsidP="001D5353">
      <w:pPr>
        <w:autoSpaceDE w:val="0"/>
        <w:autoSpaceDN w:val="0"/>
        <w:adjustRightInd w:val="0"/>
        <w:ind w:firstLine="539"/>
        <w:jc w:val="both"/>
        <w:outlineLvl w:val="0"/>
        <w:rPr>
          <w:rFonts w:ascii="Arial" w:hAnsi="Arial" w:cs="Arial"/>
          <w:bCs/>
          <w:sz w:val="22"/>
          <w:szCs w:val="22"/>
        </w:rPr>
      </w:pPr>
      <w:r w:rsidRPr="00625E33">
        <w:rPr>
          <w:rFonts w:ascii="Arial" w:hAnsi="Arial" w:cs="Arial"/>
          <w:sz w:val="22"/>
          <w:szCs w:val="22"/>
        </w:rPr>
        <w:t>1</w:t>
      </w:r>
      <w:r w:rsidRPr="001D5353">
        <w:rPr>
          <w:rFonts w:ascii="Arial" w:hAnsi="Arial" w:cs="Arial"/>
          <w:sz w:val="22"/>
          <w:szCs w:val="22"/>
        </w:rPr>
        <w:t>. Административный регламент</w:t>
      </w:r>
      <w:r w:rsidR="00B92810" w:rsidRPr="001D5353">
        <w:rPr>
          <w:rFonts w:ascii="Arial" w:hAnsi="Arial" w:cs="Arial"/>
          <w:sz w:val="22"/>
          <w:szCs w:val="22"/>
        </w:rPr>
        <w:t xml:space="preserve"> </w:t>
      </w:r>
      <w:r w:rsidR="0025427C" w:rsidRPr="001D5353">
        <w:rPr>
          <w:rFonts w:ascii="Arial" w:hAnsi="Arial" w:cs="Arial"/>
          <w:sz w:val="22"/>
          <w:szCs w:val="22"/>
        </w:rPr>
        <w:t xml:space="preserve">предоставления </w:t>
      </w:r>
      <w:r w:rsidR="00625E33" w:rsidRPr="001D5353">
        <w:rPr>
          <w:rFonts w:ascii="Arial" w:hAnsi="Arial" w:cs="Arial"/>
          <w:sz w:val="22"/>
          <w:szCs w:val="22"/>
        </w:rPr>
        <w:t>муниципальной услуги</w:t>
      </w:r>
      <w:r w:rsidRPr="001D5353">
        <w:rPr>
          <w:rFonts w:ascii="Arial" w:hAnsi="Arial" w:cs="Arial"/>
          <w:sz w:val="22"/>
          <w:szCs w:val="22"/>
        </w:rPr>
        <w:t xml:space="preserve"> </w:t>
      </w:r>
      <w:r w:rsidRPr="001D5353">
        <w:rPr>
          <w:rFonts w:ascii="Arial" w:hAnsi="Arial" w:cs="Arial"/>
          <w:bCs/>
          <w:sz w:val="22"/>
          <w:szCs w:val="22"/>
        </w:rPr>
        <w:t>«</w:t>
      </w:r>
      <w:r w:rsidR="004006C9" w:rsidRPr="001D5353">
        <w:rPr>
          <w:rFonts w:ascii="Arial" w:hAnsi="Arial" w:cs="Arial"/>
          <w:sz w:val="22"/>
          <w:szCs w:val="22"/>
        </w:rPr>
        <w:t xml:space="preserve">Заключение соглашения об установлении сервитута в отношении земельного участка, находящегося в </w:t>
      </w:r>
      <w:r w:rsidR="001D5353">
        <w:rPr>
          <w:rFonts w:ascii="Arial" w:hAnsi="Arial" w:cs="Arial"/>
          <w:sz w:val="22"/>
          <w:szCs w:val="22"/>
        </w:rPr>
        <w:t>муниципальной собственности Спировского района Тверской области</w:t>
      </w:r>
      <w:r w:rsidR="00C77F9F" w:rsidRPr="001D5353">
        <w:rPr>
          <w:rFonts w:ascii="Arial" w:hAnsi="Arial" w:cs="Arial"/>
          <w:sz w:val="22"/>
          <w:szCs w:val="22"/>
        </w:rPr>
        <w:t xml:space="preserve">» </w:t>
      </w:r>
      <w:r w:rsidR="00FD3E3D" w:rsidRPr="001D5353">
        <w:rPr>
          <w:rFonts w:ascii="Arial" w:hAnsi="Arial" w:cs="Arial"/>
          <w:sz w:val="22"/>
          <w:szCs w:val="22"/>
        </w:rPr>
        <w:t>(далее</w:t>
      </w:r>
      <w:r w:rsidR="002B3BCA" w:rsidRPr="001D5353">
        <w:rPr>
          <w:rFonts w:ascii="Arial" w:hAnsi="Arial" w:cs="Arial"/>
          <w:sz w:val="22"/>
          <w:szCs w:val="22"/>
        </w:rPr>
        <w:t>, соответственно</w:t>
      </w:r>
      <w:r w:rsidR="00FD3E3D" w:rsidRPr="001D5353">
        <w:rPr>
          <w:rFonts w:ascii="Arial" w:hAnsi="Arial" w:cs="Arial"/>
          <w:sz w:val="22"/>
          <w:szCs w:val="22"/>
        </w:rPr>
        <w:t xml:space="preserve"> -</w:t>
      </w:r>
      <w:r w:rsidRPr="001D5353">
        <w:rPr>
          <w:rFonts w:ascii="Arial" w:hAnsi="Arial" w:cs="Arial"/>
          <w:sz w:val="22"/>
          <w:szCs w:val="22"/>
        </w:rPr>
        <w:t xml:space="preserve"> административный регламент</w:t>
      </w:r>
      <w:r w:rsidR="002B3BCA" w:rsidRPr="001D5353">
        <w:rPr>
          <w:rFonts w:ascii="Arial" w:hAnsi="Arial" w:cs="Arial"/>
          <w:sz w:val="22"/>
          <w:szCs w:val="22"/>
        </w:rPr>
        <w:t xml:space="preserve">, </w:t>
      </w:r>
      <w:r w:rsidR="00625E33" w:rsidRPr="001D5353">
        <w:rPr>
          <w:rFonts w:ascii="Arial" w:hAnsi="Arial" w:cs="Arial"/>
          <w:sz w:val="22"/>
          <w:szCs w:val="22"/>
        </w:rPr>
        <w:t>муниципальная услуга</w:t>
      </w:r>
      <w:r w:rsidR="002B3BCA" w:rsidRPr="001D5353">
        <w:rPr>
          <w:rFonts w:ascii="Arial" w:hAnsi="Arial" w:cs="Arial"/>
          <w:sz w:val="22"/>
          <w:szCs w:val="22"/>
        </w:rPr>
        <w:t>)</w:t>
      </w:r>
      <w:r w:rsidRPr="001D5353">
        <w:rPr>
          <w:rFonts w:ascii="Arial" w:hAnsi="Arial" w:cs="Arial"/>
          <w:sz w:val="22"/>
          <w:szCs w:val="22"/>
        </w:rPr>
        <w:t xml:space="preserve"> разраб</w:t>
      </w:r>
      <w:r w:rsidR="0025427C" w:rsidRPr="001D5353">
        <w:rPr>
          <w:rFonts w:ascii="Arial" w:hAnsi="Arial" w:cs="Arial"/>
          <w:sz w:val="22"/>
          <w:szCs w:val="22"/>
        </w:rPr>
        <w:t>отан в целях повышения качества предоставления</w:t>
      </w:r>
      <w:r w:rsidR="00B92810" w:rsidRPr="001D5353">
        <w:rPr>
          <w:rFonts w:ascii="Arial" w:hAnsi="Arial" w:cs="Arial"/>
          <w:sz w:val="22"/>
          <w:szCs w:val="22"/>
        </w:rPr>
        <w:t xml:space="preserve"> </w:t>
      </w:r>
      <w:r w:rsidR="00625E33" w:rsidRPr="001D5353">
        <w:rPr>
          <w:rFonts w:ascii="Arial" w:hAnsi="Arial" w:cs="Arial"/>
          <w:sz w:val="22"/>
          <w:szCs w:val="22"/>
        </w:rPr>
        <w:t>муниципальной услуги</w:t>
      </w:r>
      <w:r w:rsidR="00BC18C0" w:rsidRPr="001D5353">
        <w:rPr>
          <w:rFonts w:ascii="Arial" w:hAnsi="Arial" w:cs="Arial"/>
          <w:sz w:val="22"/>
          <w:szCs w:val="22"/>
        </w:rPr>
        <w:t xml:space="preserve"> </w:t>
      </w:r>
      <w:r w:rsidR="00A611B9" w:rsidRPr="001D5353">
        <w:rPr>
          <w:rFonts w:ascii="Arial" w:hAnsi="Arial" w:cs="Arial"/>
          <w:bCs/>
          <w:sz w:val="22"/>
          <w:szCs w:val="22"/>
        </w:rPr>
        <w:t xml:space="preserve">и устанавливает порядок </w:t>
      </w:r>
      <w:r w:rsidR="002B3BCA" w:rsidRPr="001D5353">
        <w:rPr>
          <w:rFonts w:ascii="Arial" w:hAnsi="Arial" w:cs="Arial"/>
          <w:bCs/>
          <w:sz w:val="22"/>
          <w:szCs w:val="22"/>
        </w:rPr>
        <w:t xml:space="preserve"> предоставления </w:t>
      </w:r>
      <w:r w:rsidR="00625E33" w:rsidRPr="001D5353">
        <w:rPr>
          <w:rFonts w:ascii="Arial" w:hAnsi="Arial" w:cs="Arial"/>
          <w:bCs/>
          <w:sz w:val="22"/>
          <w:szCs w:val="22"/>
        </w:rPr>
        <w:t>муниципальной услуги</w:t>
      </w:r>
      <w:r w:rsidR="002B3BCA" w:rsidRPr="001D5353">
        <w:rPr>
          <w:rFonts w:ascii="Arial" w:hAnsi="Arial" w:cs="Arial"/>
          <w:bCs/>
          <w:sz w:val="22"/>
          <w:szCs w:val="22"/>
        </w:rPr>
        <w:t xml:space="preserve"> </w:t>
      </w:r>
      <w:r w:rsidR="00A611B9" w:rsidRPr="001D5353">
        <w:rPr>
          <w:rFonts w:ascii="Arial" w:hAnsi="Arial" w:cs="Arial"/>
          <w:bCs/>
          <w:sz w:val="22"/>
          <w:szCs w:val="22"/>
        </w:rPr>
        <w:t xml:space="preserve">и стандарт предоставления </w:t>
      </w:r>
      <w:r w:rsidR="00625E33" w:rsidRPr="001D5353">
        <w:rPr>
          <w:rFonts w:ascii="Arial" w:hAnsi="Arial" w:cs="Arial"/>
          <w:bCs/>
          <w:sz w:val="22"/>
          <w:szCs w:val="22"/>
        </w:rPr>
        <w:t>муниципальной услуги</w:t>
      </w:r>
      <w:r w:rsidR="00A611B9" w:rsidRPr="001D5353">
        <w:rPr>
          <w:rFonts w:ascii="Arial" w:hAnsi="Arial" w:cs="Arial"/>
          <w:bCs/>
          <w:sz w:val="22"/>
          <w:szCs w:val="22"/>
        </w:rPr>
        <w:t>.</w:t>
      </w:r>
    </w:p>
    <w:p w:rsidR="001D5353" w:rsidRPr="001D5353" w:rsidRDefault="001D5353" w:rsidP="001D5353">
      <w:pPr>
        <w:pStyle w:val="ConsPlusNormal"/>
        <w:ind w:firstLine="539"/>
        <w:jc w:val="both"/>
        <w:rPr>
          <w:sz w:val="22"/>
          <w:szCs w:val="22"/>
        </w:rPr>
      </w:pPr>
      <w:r w:rsidRPr="001D5353">
        <w:rPr>
          <w:sz w:val="22"/>
          <w:szCs w:val="22"/>
        </w:rPr>
        <w:t xml:space="preserve">2. Статьей 39.23 Земельного кодекса Российской Федерации предусмотрено, что соглашение об установлении сервитута в отношении земельного участка, </w:t>
      </w:r>
      <w:r>
        <w:rPr>
          <w:sz w:val="22"/>
          <w:szCs w:val="22"/>
        </w:rPr>
        <w:t>находящегося в муниципальной собственности</w:t>
      </w:r>
      <w:r w:rsidRPr="001D5353">
        <w:rPr>
          <w:sz w:val="22"/>
          <w:szCs w:val="22"/>
        </w:rPr>
        <w:t>,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1D5353" w:rsidRPr="001D5353" w:rsidRDefault="001D5353" w:rsidP="001D5353">
      <w:pPr>
        <w:pStyle w:val="ConsPlusNormal"/>
        <w:ind w:firstLine="539"/>
        <w:jc w:val="both"/>
        <w:rPr>
          <w:sz w:val="22"/>
          <w:szCs w:val="22"/>
        </w:rPr>
      </w:pPr>
      <w:r w:rsidRPr="001D5353">
        <w:rPr>
          <w:sz w:val="22"/>
          <w:szCs w:val="22"/>
        </w:rPr>
        <w:t>а)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D5353" w:rsidRPr="001D5353" w:rsidRDefault="001D5353" w:rsidP="001D5353">
      <w:pPr>
        <w:pStyle w:val="ConsPlusNormal"/>
        <w:ind w:firstLine="539"/>
        <w:jc w:val="both"/>
        <w:rPr>
          <w:sz w:val="22"/>
          <w:szCs w:val="22"/>
        </w:rPr>
      </w:pPr>
      <w:r w:rsidRPr="001D5353">
        <w:rPr>
          <w:sz w:val="22"/>
          <w:szCs w:val="22"/>
        </w:rPr>
        <w:t>б) проведение изыскательских работ;</w:t>
      </w:r>
    </w:p>
    <w:p w:rsidR="001D5353" w:rsidRPr="001D5353" w:rsidRDefault="001D5353" w:rsidP="001D5353">
      <w:pPr>
        <w:pStyle w:val="ConsPlusNormal"/>
        <w:ind w:firstLine="539"/>
        <w:jc w:val="both"/>
        <w:rPr>
          <w:sz w:val="22"/>
          <w:szCs w:val="22"/>
        </w:rPr>
      </w:pPr>
      <w:r w:rsidRPr="001D5353">
        <w:rPr>
          <w:sz w:val="22"/>
          <w:szCs w:val="22"/>
        </w:rPr>
        <w:t>в) ведение работ, связанных с пользованием недрами.</w:t>
      </w:r>
    </w:p>
    <w:p w:rsidR="001D5353" w:rsidRPr="001D5353" w:rsidRDefault="001D5353" w:rsidP="001D5353">
      <w:pPr>
        <w:pStyle w:val="ConsPlusNormal"/>
        <w:ind w:firstLine="539"/>
        <w:jc w:val="both"/>
        <w:rPr>
          <w:sz w:val="22"/>
          <w:szCs w:val="22"/>
        </w:rPr>
      </w:pPr>
      <w:r w:rsidRPr="001D5353">
        <w:rPr>
          <w:sz w:val="22"/>
          <w:szCs w:val="22"/>
        </w:rPr>
        <w:t xml:space="preserve">3. В соответствии с пунктом 1 статьи 39.24 Земельного кодекса Российской Федерации действие административного регламента не распространяется на земельные участки, </w:t>
      </w:r>
      <w:r>
        <w:rPr>
          <w:sz w:val="22"/>
          <w:szCs w:val="22"/>
        </w:rPr>
        <w:t>находящиеся в муниципальной собственности Спировского района Тверской области</w:t>
      </w:r>
      <w:r w:rsidR="008A3D4E">
        <w:rPr>
          <w:sz w:val="22"/>
          <w:szCs w:val="22"/>
        </w:rPr>
        <w:t xml:space="preserve"> </w:t>
      </w:r>
      <w:r w:rsidRPr="001D5353">
        <w:rPr>
          <w:sz w:val="22"/>
          <w:szCs w:val="22"/>
        </w:rPr>
        <w:t>и предоставленные в постоянное (бессрочное) пользование, пожизненное наследуемое владение либо в аренду или безвозмездное пользование на срок более чем один год.</w:t>
      </w:r>
    </w:p>
    <w:p w:rsidR="00741FDD" w:rsidRPr="00625E33" w:rsidRDefault="00741FDD" w:rsidP="00822302">
      <w:pPr>
        <w:autoSpaceDE w:val="0"/>
        <w:autoSpaceDN w:val="0"/>
        <w:adjustRightInd w:val="0"/>
        <w:ind w:firstLine="540"/>
        <w:jc w:val="both"/>
        <w:rPr>
          <w:rFonts w:ascii="Arial" w:hAnsi="Arial" w:cs="Arial"/>
          <w:sz w:val="22"/>
          <w:szCs w:val="22"/>
        </w:rPr>
      </w:pPr>
    </w:p>
    <w:p w:rsidR="00DA0948" w:rsidRPr="00625E33" w:rsidRDefault="00DA0948" w:rsidP="00DA0948">
      <w:pPr>
        <w:autoSpaceDE w:val="0"/>
        <w:autoSpaceDN w:val="0"/>
        <w:adjustRightInd w:val="0"/>
        <w:jc w:val="center"/>
        <w:outlineLvl w:val="0"/>
        <w:rPr>
          <w:rFonts w:ascii="Arial" w:hAnsi="Arial" w:cs="Arial"/>
          <w:b/>
          <w:sz w:val="22"/>
          <w:szCs w:val="22"/>
        </w:rPr>
      </w:pPr>
      <w:r w:rsidRPr="00625E33">
        <w:rPr>
          <w:rFonts w:ascii="Arial" w:hAnsi="Arial" w:cs="Arial"/>
          <w:b/>
          <w:sz w:val="22"/>
          <w:szCs w:val="22"/>
        </w:rPr>
        <w:t>Подраздел II</w:t>
      </w:r>
    </w:p>
    <w:p w:rsidR="00491E2F" w:rsidRPr="00625E33" w:rsidRDefault="00DA0948" w:rsidP="00DA0948">
      <w:pPr>
        <w:autoSpaceDE w:val="0"/>
        <w:autoSpaceDN w:val="0"/>
        <w:adjustRightInd w:val="0"/>
        <w:jc w:val="center"/>
        <w:outlineLvl w:val="0"/>
        <w:rPr>
          <w:rFonts w:ascii="Arial" w:hAnsi="Arial" w:cs="Arial"/>
          <w:b/>
          <w:sz w:val="22"/>
          <w:szCs w:val="22"/>
        </w:rPr>
      </w:pPr>
      <w:r w:rsidRPr="00625E33">
        <w:rPr>
          <w:rFonts w:ascii="Arial" w:hAnsi="Arial" w:cs="Arial"/>
          <w:b/>
          <w:sz w:val="22"/>
          <w:szCs w:val="22"/>
        </w:rPr>
        <w:t>Круг</w:t>
      </w:r>
      <w:r w:rsidR="00491E2F" w:rsidRPr="00625E33">
        <w:rPr>
          <w:rFonts w:ascii="Arial" w:hAnsi="Arial" w:cs="Arial"/>
          <w:b/>
          <w:sz w:val="22"/>
          <w:szCs w:val="22"/>
        </w:rPr>
        <w:t xml:space="preserve"> заявителей</w:t>
      </w:r>
    </w:p>
    <w:p w:rsidR="00964E02" w:rsidRPr="00625E33" w:rsidRDefault="00964E02" w:rsidP="00DA0948">
      <w:pPr>
        <w:autoSpaceDE w:val="0"/>
        <w:autoSpaceDN w:val="0"/>
        <w:adjustRightInd w:val="0"/>
        <w:jc w:val="center"/>
        <w:outlineLvl w:val="0"/>
        <w:rPr>
          <w:rFonts w:ascii="Arial" w:hAnsi="Arial" w:cs="Arial"/>
          <w:b/>
          <w:sz w:val="22"/>
          <w:szCs w:val="22"/>
        </w:rPr>
      </w:pPr>
    </w:p>
    <w:p w:rsidR="001D5353" w:rsidRPr="001D5353" w:rsidRDefault="0081313A" w:rsidP="001D5353">
      <w:pPr>
        <w:pStyle w:val="ConsPlusNormal"/>
        <w:ind w:firstLine="539"/>
        <w:jc w:val="both"/>
        <w:rPr>
          <w:sz w:val="22"/>
          <w:szCs w:val="22"/>
        </w:rPr>
      </w:pPr>
      <w:r>
        <w:rPr>
          <w:sz w:val="22"/>
          <w:szCs w:val="22"/>
        </w:rPr>
        <w:t>4</w:t>
      </w:r>
      <w:r w:rsidR="00964E02" w:rsidRPr="001D5353">
        <w:rPr>
          <w:sz w:val="22"/>
          <w:szCs w:val="22"/>
        </w:rPr>
        <w:t>.</w:t>
      </w:r>
      <w:r w:rsidR="00970F2F" w:rsidRPr="001D5353">
        <w:rPr>
          <w:sz w:val="22"/>
          <w:szCs w:val="22"/>
        </w:rPr>
        <w:t xml:space="preserve"> </w:t>
      </w:r>
      <w:r w:rsidR="00C23877" w:rsidRPr="001D5353">
        <w:rPr>
          <w:bCs/>
          <w:sz w:val="22"/>
          <w:szCs w:val="22"/>
        </w:rPr>
        <w:t xml:space="preserve">Заявителями </w:t>
      </w:r>
      <w:r w:rsidR="00C23877" w:rsidRPr="001D5353">
        <w:rPr>
          <w:sz w:val="22"/>
          <w:szCs w:val="22"/>
        </w:rPr>
        <w:t xml:space="preserve">при получении </w:t>
      </w:r>
      <w:r w:rsidR="00625E33" w:rsidRPr="001D5353">
        <w:rPr>
          <w:sz w:val="22"/>
          <w:szCs w:val="22"/>
        </w:rPr>
        <w:t>муниципальной услуги</w:t>
      </w:r>
      <w:r w:rsidR="00C23877" w:rsidRPr="001D5353">
        <w:rPr>
          <w:sz w:val="22"/>
          <w:szCs w:val="22"/>
        </w:rPr>
        <w:t xml:space="preserve"> </w:t>
      </w:r>
      <w:r w:rsidR="00C23877" w:rsidRPr="001D5353">
        <w:rPr>
          <w:bCs/>
          <w:sz w:val="22"/>
          <w:szCs w:val="22"/>
        </w:rPr>
        <w:t xml:space="preserve">являются </w:t>
      </w:r>
      <w:r w:rsidR="00741FDD" w:rsidRPr="001D5353">
        <w:rPr>
          <w:bCs/>
          <w:sz w:val="22"/>
          <w:szCs w:val="22"/>
        </w:rPr>
        <w:t xml:space="preserve">граждане </w:t>
      </w:r>
      <w:r w:rsidR="00C23877" w:rsidRPr="001D5353">
        <w:rPr>
          <w:bCs/>
          <w:sz w:val="22"/>
          <w:szCs w:val="22"/>
        </w:rPr>
        <w:t xml:space="preserve">и юридические лица, </w:t>
      </w:r>
      <w:r w:rsidR="00C23877" w:rsidRPr="001D5353">
        <w:rPr>
          <w:sz w:val="22"/>
          <w:szCs w:val="22"/>
        </w:rPr>
        <w:t xml:space="preserve">являющиеся собственниками земельных участков и заинтересованные </w:t>
      </w:r>
      <w:r w:rsidR="001D5353" w:rsidRPr="001D5353">
        <w:rPr>
          <w:sz w:val="22"/>
          <w:szCs w:val="22"/>
        </w:rPr>
        <w:t>в заключени</w:t>
      </w:r>
      <w:proofErr w:type="gramStart"/>
      <w:r w:rsidR="001D5353" w:rsidRPr="001D5353">
        <w:rPr>
          <w:sz w:val="22"/>
          <w:szCs w:val="22"/>
        </w:rPr>
        <w:t>и</w:t>
      </w:r>
      <w:proofErr w:type="gramEnd"/>
      <w:r w:rsidR="001D5353" w:rsidRPr="001D5353">
        <w:rPr>
          <w:sz w:val="22"/>
          <w:szCs w:val="22"/>
        </w:rPr>
        <w:t xml:space="preserve"> соглашений об установлении сервитутов в отношении земельных участков, находящихся в </w:t>
      </w:r>
      <w:r w:rsidR="001D5353">
        <w:rPr>
          <w:sz w:val="22"/>
          <w:szCs w:val="22"/>
        </w:rPr>
        <w:t>муниципальной собственности Спировского района Тверской области</w:t>
      </w:r>
      <w:r w:rsidR="008A3D4E">
        <w:rPr>
          <w:sz w:val="22"/>
          <w:szCs w:val="22"/>
        </w:rPr>
        <w:t xml:space="preserve"> </w:t>
      </w:r>
      <w:r w:rsidR="001D5353" w:rsidRPr="001D5353">
        <w:rPr>
          <w:sz w:val="22"/>
          <w:szCs w:val="22"/>
        </w:rPr>
        <w:t>(далее - заявители).</w:t>
      </w:r>
    </w:p>
    <w:p w:rsidR="001D5353" w:rsidRPr="001D5353" w:rsidRDefault="001D5353" w:rsidP="001D5353">
      <w:pPr>
        <w:pStyle w:val="ConsPlusNormal"/>
        <w:ind w:firstLine="539"/>
        <w:jc w:val="both"/>
        <w:rPr>
          <w:sz w:val="22"/>
          <w:szCs w:val="22"/>
        </w:rPr>
      </w:pPr>
      <w:r w:rsidRPr="001D5353">
        <w:rPr>
          <w:sz w:val="22"/>
          <w:szCs w:val="22"/>
        </w:rPr>
        <w:t>От имени заявителей, указанных в настоящем пункте, могут действовать их представители в установленном законодательством порядке.</w:t>
      </w:r>
    </w:p>
    <w:p w:rsidR="001562F9" w:rsidRPr="00625E33" w:rsidRDefault="001562F9" w:rsidP="001D5353">
      <w:pPr>
        <w:pStyle w:val="ConsPlusNormal"/>
        <w:ind w:firstLine="540"/>
        <w:jc w:val="both"/>
        <w:rPr>
          <w:b/>
          <w:sz w:val="22"/>
          <w:szCs w:val="22"/>
        </w:rPr>
      </w:pP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6E64B0" w:rsidRPr="00625E33" w:rsidRDefault="006E64B0" w:rsidP="006E64B0">
      <w:pPr>
        <w:spacing w:line="20" w:lineRule="atLeast"/>
        <w:jc w:val="center"/>
        <w:rPr>
          <w:rFonts w:ascii="Arial" w:hAnsi="Arial" w:cs="Arial"/>
          <w:b/>
          <w:sz w:val="22"/>
          <w:szCs w:val="22"/>
        </w:rPr>
      </w:pPr>
      <w:r w:rsidRPr="00625E33">
        <w:rPr>
          <w:rFonts w:ascii="Arial" w:hAnsi="Arial" w:cs="Arial"/>
          <w:b/>
          <w:sz w:val="22"/>
          <w:szCs w:val="22"/>
        </w:rPr>
        <w:t>Требования к порядку информирования о предоставлении</w:t>
      </w:r>
    </w:p>
    <w:p w:rsidR="006E64B0" w:rsidRPr="00625E33" w:rsidRDefault="00625E33" w:rsidP="006E64B0">
      <w:pPr>
        <w:spacing w:line="20" w:lineRule="atLeast"/>
        <w:jc w:val="center"/>
        <w:rPr>
          <w:rFonts w:ascii="Arial" w:hAnsi="Arial" w:cs="Arial"/>
          <w:b/>
          <w:sz w:val="22"/>
          <w:szCs w:val="22"/>
        </w:rPr>
      </w:pPr>
      <w:r>
        <w:rPr>
          <w:rFonts w:ascii="Arial" w:hAnsi="Arial" w:cs="Arial"/>
          <w:b/>
          <w:sz w:val="22"/>
          <w:szCs w:val="22"/>
        </w:rPr>
        <w:t>муниципальной услуги</w:t>
      </w:r>
    </w:p>
    <w:p w:rsidR="00BC452F" w:rsidRPr="00625E33" w:rsidRDefault="00BC452F" w:rsidP="006E64B0">
      <w:pPr>
        <w:spacing w:line="20" w:lineRule="atLeast"/>
        <w:jc w:val="center"/>
        <w:rPr>
          <w:rFonts w:ascii="Arial" w:hAnsi="Arial" w:cs="Arial"/>
          <w:b/>
          <w:sz w:val="22"/>
          <w:szCs w:val="22"/>
        </w:rPr>
      </w:pPr>
    </w:p>
    <w:p w:rsidR="00625E33" w:rsidRPr="00A65B6A" w:rsidRDefault="0081313A" w:rsidP="00625E33">
      <w:pPr>
        <w:spacing w:line="20" w:lineRule="atLeast"/>
        <w:ind w:firstLine="709"/>
        <w:jc w:val="both"/>
        <w:rPr>
          <w:rFonts w:ascii="Arial" w:hAnsi="Arial" w:cs="Arial"/>
          <w:sz w:val="22"/>
          <w:szCs w:val="22"/>
        </w:rPr>
      </w:pPr>
      <w:r>
        <w:rPr>
          <w:rFonts w:ascii="Arial" w:hAnsi="Arial" w:cs="Arial"/>
          <w:sz w:val="22"/>
          <w:szCs w:val="22"/>
        </w:rPr>
        <w:t>5</w:t>
      </w:r>
      <w:r w:rsidR="00BC452F" w:rsidRPr="00625E33">
        <w:rPr>
          <w:rFonts w:ascii="Arial" w:hAnsi="Arial" w:cs="Arial"/>
          <w:sz w:val="22"/>
          <w:szCs w:val="22"/>
        </w:rPr>
        <w:t xml:space="preserve">. </w:t>
      </w:r>
      <w:proofErr w:type="gramStart"/>
      <w:r w:rsidR="00625E33" w:rsidRPr="00A65B6A">
        <w:rPr>
          <w:rFonts w:ascii="Arial" w:hAnsi="Arial" w:cs="Arial"/>
          <w:sz w:val="22"/>
          <w:szCs w:val="22"/>
        </w:rPr>
        <w:t xml:space="preserve">Информацию о порядке предоставления </w:t>
      </w:r>
      <w:r w:rsidR="00625E33">
        <w:rPr>
          <w:rFonts w:ascii="Arial" w:hAnsi="Arial" w:cs="Arial"/>
          <w:sz w:val="22"/>
          <w:szCs w:val="22"/>
        </w:rPr>
        <w:t>муниципальной</w:t>
      </w:r>
      <w:r w:rsidR="00625E33" w:rsidRPr="00A65B6A">
        <w:rPr>
          <w:rFonts w:ascii="Arial" w:hAnsi="Arial" w:cs="Arial"/>
          <w:sz w:val="22"/>
          <w:szCs w:val="22"/>
        </w:rPr>
        <w:t xml:space="preserve"> услуги можно получить в </w:t>
      </w:r>
      <w:r w:rsidR="00625E33">
        <w:rPr>
          <w:rFonts w:ascii="Arial" w:hAnsi="Arial" w:cs="Arial"/>
          <w:sz w:val="22"/>
          <w:szCs w:val="22"/>
        </w:rPr>
        <w:t>Администрации</w:t>
      </w:r>
      <w:r>
        <w:rPr>
          <w:rFonts w:ascii="Arial" w:hAnsi="Arial" w:cs="Arial"/>
          <w:sz w:val="22"/>
          <w:szCs w:val="22"/>
        </w:rPr>
        <w:t xml:space="preserve"> Спировского района (далее - Администрация)</w:t>
      </w:r>
      <w:r w:rsidR="00625E33" w:rsidRPr="00A65B6A">
        <w:rPr>
          <w:rFonts w:ascii="Arial" w:hAnsi="Arial" w:cs="Arial"/>
          <w:sz w:val="22"/>
          <w:szCs w:val="22"/>
        </w:rPr>
        <w:t xml:space="preserve">, </w:t>
      </w:r>
      <w:r w:rsidR="008D0698">
        <w:rPr>
          <w:rFonts w:ascii="Arial" w:hAnsi="Arial" w:cs="Arial"/>
          <w:sz w:val="22"/>
          <w:szCs w:val="22"/>
        </w:rPr>
        <w:t>е</w:t>
      </w:r>
      <w:r w:rsidR="00625E33" w:rsidRPr="00A65B6A">
        <w:rPr>
          <w:rFonts w:ascii="Arial" w:hAnsi="Arial" w:cs="Arial"/>
          <w:sz w:val="22"/>
          <w:szCs w:val="22"/>
        </w:rPr>
        <w:t xml:space="preserve"> </w:t>
      </w:r>
      <w:r w:rsidR="008D0698">
        <w:rPr>
          <w:rFonts w:ascii="Arial" w:hAnsi="Arial" w:cs="Arial"/>
          <w:sz w:val="22"/>
          <w:szCs w:val="22"/>
        </w:rPr>
        <w:t>Г</w:t>
      </w:r>
      <w:r w:rsidR="00625E33" w:rsidRPr="00A65B6A">
        <w:rPr>
          <w:rFonts w:ascii="Arial" w:hAnsi="Arial" w:cs="Arial"/>
          <w:sz w:val="22"/>
          <w:szCs w:val="22"/>
        </w:rPr>
        <w:t xml:space="preserve">осударственного автономного учреждения Тверской области «Многофункциональный центр </w:t>
      </w:r>
      <w:r w:rsidR="00625E33" w:rsidRPr="00A65B6A">
        <w:rPr>
          <w:rFonts w:ascii="Arial" w:hAnsi="Arial" w:cs="Arial"/>
          <w:sz w:val="22"/>
          <w:szCs w:val="22"/>
        </w:rPr>
        <w:lastRenderedPageBreak/>
        <w:t>предоставления государственных</w:t>
      </w:r>
      <w:r>
        <w:rPr>
          <w:rFonts w:ascii="Arial" w:hAnsi="Arial" w:cs="Arial"/>
          <w:sz w:val="22"/>
          <w:szCs w:val="22"/>
        </w:rPr>
        <w:t xml:space="preserve"> и муниципальных услуг» (далее </w:t>
      </w:r>
      <w:r w:rsidR="00625E33" w:rsidRPr="00A65B6A">
        <w:rPr>
          <w:rFonts w:ascii="Arial" w:hAnsi="Arial" w:cs="Arial"/>
          <w:sz w:val="22"/>
          <w:szCs w:val="22"/>
        </w:rPr>
        <w:t xml:space="preserve">- ГАУ «МФЦ»), Центре телефонного обслуживания населения на базе  ГАУ «МФЦ» (далее - Центр телефонного обслуживания населения), на сайтах </w:t>
      </w:r>
      <w:r w:rsidR="00625E33">
        <w:rPr>
          <w:rFonts w:ascii="Arial" w:hAnsi="Arial" w:cs="Arial"/>
          <w:sz w:val="22"/>
          <w:szCs w:val="22"/>
        </w:rPr>
        <w:t xml:space="preserve">Администрации </w:t>
      </w:r>
      <w:r w:rsidR="00625E33" w:rsidRPr="00A65B6A">
        <w:rPr>
          <w:rFonts w:ascii="Arial" w:hAnsi="Arial" w:cs="Arial"/>
          <w:sz w:val="22"/>
          <w:szCs w:val="22"/>
        </w:rPr>
        <w:t xml:space="preserve">и ГАУ «МФЦ» в информационно-телекоммуникационной сети Интернет (далее, соответственно, - сайт </w:t>
      </w:r>
      <w:r w:rsidR="00625E33">
        <w:rPr>
          <w:rFonts w:ascii="Arial" w:hAnsi="Arial" w:cs="Arial"/>
          <w:sz w:val="22"/>
          <w:szCs w:val="22"/>
        </w:rPr>
        <w:t>Администрации</w:t>
      </w:r>
      <w:r w:rsidR="00625E33" w:rsidRPr="00A65B6A">
        <w:rPr>
          <w:rFonts w:ascii="Arial" w:hAnsi="Arial" w:cs="Arial"/>
          <w:sz w:val="22"/>
          <w:szCs w:val="22"/>
        </w:rPr>
        <w:t>, сайт ГАУ «МФЦ</w:t>
      </w:r>
      <w:proofErr w:type="gramEnd"/>
      <w:r w:rsidR="00625E33" w:rsidRPr="00A65B6A">
        <w:rPr>
          <w:rFonts w:ascii="Arial" w:hAnsi="Arial" w:cs="Arial"/>
          <w:sz w:val="22"/>
          <w:szCs w:val="22"/>
        </w:rPr>
        <w:t xml:space="preserve">»), с помощью федеральной </w:t>
      </w:r>
      <w:r>
        <w:rPr>
          <w:rFonts w:ascii="Arial" w:hAnsi="Arial" w:cs="Arial"/>
          <w:sz w:val="22"/>
          <w:szCs w:val="22"/>
        </w:rPr>
        <w:t xml:space="preserve">государственной </w:t>
      </w:r>
      <w:r w:rsidR="00625E33" w:rsidRPr="00A65B6A">
        <w:rPr>
          <w:rFonts w:ascii="Arial" w:hAnsi="Arial" w:cs="Arial"/>
          <w:sz w:val="22"/>
          <w:szCs w:val="22"/>
        </w:rPr>
        <w:t>информационной системы «Единый портал государственных и муниципальных услуг (функций)» (далее –  Единый портал).</w:t>
      </w:r>
    </w:p>
    <w:p w:rsidR="00625E33" w:rsidRPr="00A65B6A" w:rsidRDefault="00625E33" w:rsidP="00625E33">
      <w:pPr>
        <w:pStyle w:val="ConsPlusNormal"/>
        <w:ind w:firstLine="709"/>
        <w:jc w:val="both"/>
        <w:rPr>
          <w:sz w:val="22"/>
          <w:szCs w:val="22"/>
        </w:rPr>
      </w:pPr>
      <w:r w:rsidRPr="00A65B6A">
        <w:rPr>
          <w:sz w:val="22"/>
          <w:szCs w:val="22"/>
        </w:rPr>
        <w:t xml:space="preserve">Сведения о месте нахождения, графике работы, справочных телефонах, адресах электронной почты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адресах сайтов </w:t>
      </w:r>
      <w:r>
        <w:rPr>
          <w:sz w:val="22"/>
          <w:szCs w:val="22"/>
        </w:rPr>
        <w:t>Администрации</w:t>
      </w:r>
      <w:r w:rsidRPr="00A65B6A">
        <w:rPr>
          <w:sz w:val="22"/>
          <w:szCs w:val="22"/>
        </w:rPr>
        <w:t xml:space="preserve"> и ГАУ «МФЦ» указаны в приложении 1 к административному регламенту. </w:t>
      </w:r>
    </w:p>
    <w:p w:rsidR="00625E33" w:rsidRPr="00A65B6A" w:rsidRDefault="0081313A" w:rsidP="00625E33">
      <w:pPr>
        <w:pStyle w:val="ConsPlusNormal"/>
        <w:ind w:firstLine="709"/>
        <w:jc w:val="both"/>
        <w:rPr>
          <w:sz w:val="22"/>
          <w:szCs w:val="22"/>
        </w:rPr>
      </w:pPr>
      <w:r>
        <w:rPr>
          <w:sz w:val="22"/>
          <w:szCs w:val="22"/>
        </w:rPr>
        <w:t>6</w:t>
      </w:r>
      <w:r w:rsidR="00625E33" w:rsidRPr="00A65B6A">
        <w:rPr>
          <w:sz w:val="22"/>
          <w:szCs w:val="22"/>
        </w:rPr>
        <w:t xml:space="preserve">. В </w:t>
      </w:r>
      <w:r w:rsidR="00625E33">
        <w:rPr>
          <w:sz w:val="22"/>
          <w:szCs w:val="22"/>
        </w:rPr>
        <w:t>Администрации</w:t>
      </w:r>
      <w:r w:rsidR="00625E33" w:rsidRPr="00A65B6A">
        <w:rPr>
          <w:sz w:val="22"/>
          <w:szCs w:val="22"/>
        </w:rPr>
        <w:t xml:space="preserve">, </w:t>
      </w:r>
      <w:r w:rsidR="008D0698">
        <w:rPr>
          <w:sz w:val="22"/>
          <w:szCs w:val="22"/>
        </w:rPr>
        <w:t>ГАУ «МФЦ»</w:t>
      </w:r>
      <w:r w:rsidR="00625E33" w:rsidRPr="00A65B6A">
        <w:rPr>
          <w:sz w:val="22"/>
          <w:szCs w:val="22"/>
        </w:rPr>
        <w:t xml:space="preserve"> информацию о порядке предоставления </w:t>
      </w:r>
      <w:r w:rsidR="00625E33">
        <w:rPr>
          <w:sz w:val="22"/>
          <w:szCs w:val="22"/>
        </w:rPr>
        <w:t>муниципальной</w:t>
      </w:r>
      <w:r w:rsidR="00625E33" w:rsidRPr="00A65B6A">
        <w:rPr>
          <w:sz w:val="22"/>
          <w:szCs w:val="22"/>
        </w:rPr>
        <w:t xml:space="preserve"> услуги можно получить при личном или письменном обращении, обращении по телефону, электронной почте, на информационных стендах в помещениях </w:t>
      </w:r>
      <w:r w:rsidR="00625E33">
        <w:rPr>
          <w:sz w:val="22"/>
          <w:szCs w:val="22"/>
        </w:rPr>
        <w:t xml:space="preserve">Администрации и </w:t>
      </w:r>
      <w:r w:rsidR="008D0698">
        <w:rPr>
          <w:sz w:val="22"/>
          <w:szCs w:val="22"/>
        </w:rPr>
        <w:t>ГАУ «МФЦ»</w:t>
      </w:r>
      <w:r w:rsidR="00625E33" w:rsidRPr="00A65B6A">
        <w:rPr>
          <w:sz w:val="22"/>
          <w:szCs w:val="22"/>
        </w:rPr>
        <w:t xml:space="preserve">. При обращении по телефону информацию также можно получить в Центре телефонного обслуживания населения. </w:t>
      </w:r>
    </w:p>
    <w:p w:rsidR="00625E33" w:rsidRPr="00A65B6A" w:rsidRDefault="0081313A" w:rsidP="00625E33">
      <w:pPr>
        <w:spacing w:line="20" w:lineRule="atLeast"/>
        <w:ind w:firstLine="708"/>
        <w:jc w:val="both"/>
        <w:rPr>
          <w:rFonts w:ascii="Arial" w:hAnsi="Arial" w:cs="Arial"/>
          <w:sz w:val="22"/>
          <w:szCs w:val="22"/>
        </w:rPr>
      </w:pPr>
      <w:r>
        <w:rPr>
          <w:rFonts w:ascii="Arial" w:hAnsi="Arial" w:cs="Arial"/>
          <w:sz w:val="22"/>
          <w:szCs w:val="22"/>
        </w:rPr>
        <w:t>7</w:t>
      </w:r>
      <w:r w:rsidR="00625E33" w:rsidRPr="00A65B6A">
        <w:rPr>
          <w:rFonts w:ascii="Arial" w:hAnsi="Arial" w:cs="Arial"/>
          <w:sz w:val="22"/>
          <w:szCs w:val="22"/>
        </w:rPr>
        <w:t>. Информирование  осуществляется по следующим вопросам:</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источники получения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(включая телефоны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Центра телефонного обслуживания населения, адреса сайтов </w:t>
      </w:r>
      <w:r>
        <w:rPr>
          <w:rFonts w:ascii="Arial" w:hAnsi="Arial" w:cs="Arial"/>
          <w:sz w:val="22"/>
          <w:szCs w:val="22"/>
        </w:rPr>
        <w:t>Администрации</w:t>
      </w:r>
      <w:r w:rsidRPr="00A65B6A">
        <w:rPr>
          <w:rFonts w:ascii="Arial" w:hAnsi="Arial" w:cs="Arial"/>
          <w:sz w:val="22"/>
          <w:szCs w:val="22"/>
        </w:rPr>
        <w:t xml:space="preserve"> и ГАУ «МФЦ», адреса электронной почты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адрес Единого портала);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сведения о нормативных правовых актах,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(наименования, принявшие органы, номера, даты принятия);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перечни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комплектность (достаточность) представленных (представляемых) документов;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порядок заполнения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источники получения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 (органы, организации и их местонахождение);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процедуры предоставления </w:t>
      </w:r>
      <w:r>
        <w:rPr>
          <w:rFonts w:ascii="Arial" w:hAnsi="Arial" w:cs="Arial"/>
          <w:sz w:val="22"/>
          <w:szCs w:val="22"/>
        </w:rPr>
        <w:t>муниципальной</w:t>
      </w:r>
      <w:r w:rsidRPr="00A65B6A">
        <w:rPr>
          <w:rFonts w:ascii="Arial" w:hAnsi="Arial" w:cs="Arial"/>
          <w:sz w:val="22"/>
          <w:szCs w:val="22"/>
        </w:rPr>
        <w:t xml:space="preserve"> услуги;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время и место приема заявителей;</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tabs>
          <w:tab w:val="num" w:pos="720"/>
          <w:tab w:val="num" w:pos="1440"/>
        </w:tabs>
        <w:suppressAutoHyphens/>
        <w:ind w:firstLine="720"/>
        <w:jc w:val="both"/>
        <w:rPr>
          <w:rFonts w:ascii="Arial" w:hAnsi="Arial" w:cs="Arial"/>
          <w:sz w:val="22"/>
          <w:szCs w:val="22"/>
        </w:rPr>
      </w:pPr>
      <w:r w:rsidRPr="00A65B6A">
        <w:rPr>
          <w:rFonts w:ascii="Arial" w:hAnsi="Arial" w:cs="Arial"/>
          <w:sz w:val="22"/>
          <w:szCs w:val="22"/>
        </w:rPr>
        <w:t xml:space="preserve">и) информация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обжалования действий (бездействия) и решений, осуществляемых и принимаемых в ходе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иные вопросы, имеющие отношение к порядку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81313A" w:rsidP="00625E33">
      <w:pPr>
        <w:spacing w:line="20" w:lineRule="atLeast"/>
        <w:ind w:firstLine="708"/>
        <w:jc w:val="both"/>
        <w:rPr>
          <w:rFonts w:ascii="Arial" w:hAnsi="Arial" w:cs="Arial"/>
          <w:sz w:val="22"/>
          <w:szCs w:val="22"/>
        </w:rPr>
      </w:pPr>
      <w:r>
        <w:rPr>
          <w:rFonts w:ascii="Arial" w:hAnsi="Arial" w:cs="Arial"/>
          <w:sz w:val="22"/>
          <w:szCs w:val="22"/>
        </w:rPr>
        <w:t>8</w:t>
      </w:r>
      <w:r w:rsidR="00625E33" w:rsidRPr="00A65B6A">
        <w:rPr>
          <w:rFonts w:ascii="Arial" w:hAnsi="Arial" w:cs="Arial"/>
          <w:sz w:val="22"/>
          <w:szCs w:val="22"/>
        </w:rPr>
        <w:t>. Информирование ведется:</w:t>
      </w:r>
    </w:p>
    <w:p w:rsidR="00625E33" w:rsidRPr="00A65B6A" w:rsidRDefault="00625E33" w:rsidP="00625E33">
      <w:pPr>
        <w:pStyle w:val="ConsPlusNormal"/>
        <w:ind w:firstLine="709"/>
        <w:jc w:val="both"/>
        <w:rPr>
          <w:sz w:val="22"/>
          <w:szCs w:val="22"/>
        </w:rPr>
      </w:pPr>
      <w:r w:rsidRPr="00A65B6A">
        <w:rPr>
          <w:sz w:val="22"/>
          <w:szCs w:val="22"/>
        </w:rPr>
        <w:t xml:space="preserve">а) специалистами отдела </w:t>
      </w:r>
      <w:r>
        <w:rPr>
          <w:sz w:val="22"/>
          <w:szCs w:val="22"/>
        </w:rPr>
        <w:t xml:space="preserve">по </w:t>
      </w:r>
      <w:r w:rsidRPr="00A65B6A">
        <w:rPr>
          <w:sz w:val="22"/>
          <w:szCs w:val="22"/>
        </w:rPr>
        <w:t>управлени</w:t>
      </w:r>
      <w:r>
        <w:rPr>
          <w:sz w:val="22"/>
          <w:szCs w:val="22"/>
        </w:rPr>
        <w:t>ю имуществом и</w:t>
      </w:r>
      <w:r w:rsidRPr="00A65B6A">
        <w:rPr>
          <w:sz w:val="22"/>
          <w:szCs w:val="22"/>
        </w:rPr>
        <w:t xml:space="preserve"> земельны</w:t>
      </w:r>
      <w:r>
        <w:rPr>
          <w:sz w:val="22"/>
          <w:szCs w:val="22"/>
        </w:rPr>
        <w:t>м отношениям</w:t>
      </w:r>
      <w:r w:rsidRPr="00A65B6A">
        <w:rPr>
          <w:sz w:val="22"/>
          <w:szCs w:val="22"/>
        </w:rPr>
        <w:t xml:space="preserve"> </w:t>
      </w:r>
      <w:r>
        <w:rPr>
          <w:sz w:val="22"/>
          <w:szCs w:val="22"/>
        </w:rPr>
        <w:t>Администрации</w:t>
      </w:r>
      <w:r w:rsidRPr="00A65B6A">
        <w:rPr>
          <w:sz w:val="22"/>
          <w:szCs w:val="22"/>
        </w:rPr>
        <w:t xml:space="preserve"> </w:t>
      </w:r>
      <w:r>
        <w:rPr>
          <w:sz w:val="22"/>
          <w:szCs w:val="22"/>
        </w:rPr>
        <w:t xml:space="preserve"> </w:t>
      </w:r>
      <w:r w:rsidRPr="00A65B6A">
        <w:rPr>
          <w:sz w:val="22"/>
          <w:szCs w:val="22"/>
        </w:rPr>
        <w:t xml:space="preserve">согласно графику работы </w:t>
      </w:r>
      <w:r>
        <w:rPr>
          <w:sz w:val="22"/>
          <w:szCs w:val="22"/>
        </w:rPr>
        <w:t>Администрации</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 xml:space="preserve">б) ведущими администраторами </w:t>
      </w:r>
      <w:r w:rsidR="008D0698">
        <w:rPr>
          <w:sz w:val="22"/>
          <w:szCs w:val="22"/>
        </w:rPr>
        <w:t>ГАУ «МФЦ»</w:t>
      </w:r>
      <w:r w:rsidRPr="00A65B6A">
        <w:rPr>
          <w:sz w:val="22"/>
          <w:szCs w:val="22"/>
        </w:rPr>
        <w:t xml:space="preserve"> в соответствии с графиками работы </w:t>
      </w:r>
      <w:r w:rsidR="008D0698">
        <w:rPr>
          <w:sz w:val="22"/>
          <w:szCs w:val="22"/>
        </w:rPr>
        <w:t>ГАУ «МФЦ»</w:t>
      </w:r>
      <w:r w:rsidRPr="00A65B6A">
        <w:rPr>
          <w:sz w:val="22"/>
          <w:szCs w:val="22"/>
        </w:rPr>
        <w:t xml:space="preserve"> (приложение 1 к административному регламенту);</w:t>
      </w:r>
    </w:p>
    <w:p w:rsidR="00625E33" w:rsidRPr="00A65B6A" w:rsidRDefault="00625E33" w:rsidP="00625E33">
      <w:pPr>
        <w:pStyle w:val="ConsPlusNormal"/>
        <w:ind w:firstLine="709"/>
        <w:jc w:val="both"/>
        <w:rPr>
          <w:sz w:val="22"/>
          <w:szCs w:val="22"/>
        </w:rPr>
      </w:pPr>
      <w:r w:rsidRPr="00A65B6A">
        <w:rPr>
          <w:sz w:val="22"/>
          <w:szCs w:val="22"/>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625E33" w:rsidRPr="00A65B6A" w:rsidRDefault="0081313A" w:rsidP="00625E33">
      <w:pPr>
        <w:pStyle w:val="ConsPlusNormal"/>
        <w:ind w:firstLine="709"/>
        <w:jc w:val="both"/>
        <w:rPr>
          <w:sz w:val="22"/>
          <w:szCs w:val="22"/>
        </w:rPr>
      </w:pPr>
      <w:r>
        <w:rPr>
          <w:sz w:val="22"/>
          <w:szCs w:val="22"/>
        </w:rPr>
        <w:t>9</w:t>
      </w:r>
      <w:r w:rsidR="00625E33" w:rsidRPr="00A65B6A">
        <w:rPr>
          <w:sz w:val="22"/>
          <w:szCs w:val="22"/>
        </w:rPr>
        <w:t xml:space="preserve">. Специалисты </w:t>
      </w:r>
      <w:r w:rsidR="00625E33">
        <w:rPr>
          <w:sz w:val="22"/>
          <w:szCs w:val="22"/>
        </w:rPr>
        <w:t>Администрации</w:t>
      </w:r>
      <w:r w:rsidR="00625E33" w:rsidRPr="00A65B6A">
        <w:rPr>
          <w:sz w:val="22"/>
          <w:szCs w:val="22"/>
        </w:rPr>
        <w:t xml:space="preserve">, сотрудники ГАУ «МФЦ» информируют заявителей по интересующим их вопросам, при необходимости - сообщают контактную информацию, указанную в приложении 1 к административному регламенту, перечень документов, необходимых для получения </w:t>
      </w:r>
      <w:r w:rsidR="00625E33">
        <w:rPr>
          <w:sz w:val="22"/>
          <w:szCs w:val="22"/>
        </w:rPr>
        <w:t>муниципальной</w:t>
      </w:r>
      <w:r w:rsidR="00625E33" w:rsidRPr="00A65B6A">
        <w:rPr>
          <w:sz w:val="22"/>
          <w:szCs w:val="22"/>
        </w:rPr>
        <w:t xml:space="preserve"> услуги, а также разъясняют требования к ним.</w:t>
      </w:r>
    </w:p>
    <w:p w:rsidR="00625E33" w:rsidRPr="00A65B6A" w:rsidRDefault="00625E33" w:rsidP="00625E33">
      <w:pPr>
        <w:tabs>
          <w:tab w:val="left" w:pos="567"/>
          <w:tab w:val="left" w:pos="709"/>
        </w:tabs>
        <w:suppressAutoHyphen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313A">
        <w:rPr>
          <w:rFonts w:ascii="Arial" w:hAnsi="Arial" w:cs="Arial"/>
          <w:sz w:val="22"/>
          <w:szCs w:val="22"/>
        </w:rPr>
        <w:t>10</w:t>
      </w:r>
      <w:r w:rsidRPr="00A65B6A">
        <w:rPr>
          <w:rFonts w:ascii="Arial" w:hAnsi="Arial" w:cs="Arial"/>
          <w:sz w:val="22"/>
          <w:szCs w:val="22"/>
        </w:rPr>
        <w:t xml:space="preserve">. При ответах на телефонные звонки специалисты </w:t>
      </w:r>
      <w:r>
        <w:rPr>
          <w:rFonts w:ascii="Arial" w:hAnsi="Arial" w:cs="Arial"/>
          <w:sz w:val="22"/>
          <w:szCs w:val="22"/>
        </w:rPr>
        <w:t>Администрации</w:t>
      </w:r>
      <w:r w:rsidRPr="00A65B6A">
        <w:rPr>
          <w:rFonts w:ascii="Arial" w:hAnsi="Arial" w:cs="Arial"/>
          <w:sz w:val="22"/>
          <w:szCs w:val="22"/>
        </w:rPr>
        <w:t>, сотрудники ГАУ «МФЦ», Центра телефонного обслуживания населения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информации о фамилии, имени, отчестве и должности специалиста (сотрудника), принявшего телефонный звонок.</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81313A">
        <w:rPr>
          <w:rFonts w:ascii="Arial" w:hAnsi="Arial" w:cs="Arial"/>
          <w:sz w:val="22"/>
          <w:szCs w:val="22"/>
        </w:rPr>
        <w:t>1</w:t>
      </w:r>
      <w:r w:rsidRPr="00A65B6A">
        <w:rPr>
          <w:rFonts w:ascii="Arial" w:hAnsi="Arial" w:cs="Arial"/>
          <w:sz w:val="22"/>
          <w:szCs w:val="22"/>
        </w:rPr>
        <w:t xml:space="preserve">. В случае если у специалиста (сотрудника), принявшего звонок, отсутствует возможность самостоятельно ответить на поставленные вопросы, телефонный звонок </w:t>
      </w:r>
      <w:r w:rsidRPr="00A65B6A">
        <w:rPr>
          <w:rFonts w:ascii="Arial" w:hAnsi="Arial" w:cs="Arial"/>
          <w:sz w:val="22"/>
          <w:szCs w:val="22"/>
        </w:rPr>
        <w:lastRenderedPageBreak/>
        <w:t xml:space="preserve">должен быть переадресован (переведен) на другого специалиста (сотрудника) органа (организации), участвующего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или же обратившемуся лицу должен быть сообщен телефонный номер, по которому можно получить необходимую информацию.</w:t>
      </w:r>
    </w:p>
    <w:p w:rsidR="00625E33" w:rsidRPr="00A65B6A" w:rsidRDefault="00625E33" w:rsidP="00625E33">
      <w:pPr>
        <w:pStyle w:val="ConsPlusNormal"/>
        <w:ind w:firstLine="709"/>
        <w:jc w:val="both"/>
        <w:rPr>
          <w:sz w:val="22"/>
          <w:szCs w:val="22"/>
        </w:rPr>
      </w:pPr>
      <w:r w:rsidRPr="00A65B6A">
        <w:rPr>
          <w:sz w:val="22"/>
          <w:szCs w:val="22"/>
        </w:rPr>
        <w:t>1</w:t>
      </w:r>
      <w:r w:rsidR="0081313A">
        <w:rPr>
          <w:sz w:val="22"/>
          <w:szCs w:val="22"/>
        </w:rPr>
        <w:t>2</w:t>
      </w:r>
      <w:r w:rsidRPr="00A65B6A">
        <w:rPr>
          <w:sz w:val="22"/>
          <w:szCs w:val="22"/>
        </w:rPr>
        <w:t xml:space="preserve">. При информировании о </w:t>
      </w:r>
      <w:r>
        <w:rPr>
          <w:sz w:val="22"/>
          <w:szCs w:val="22"/>
        </w:rPr>
        <w:t>муниципальной</w:t>
      </w:r>
      <w:r w:rsidRPr="00A65B6A">
        <w:rPr>
          <w:sz w:val="22"/>
          <w:szCs w:val="22"/>
        </w:rPr>
        <w:t xml:space="preserve"> услуге по письменным запросам заявителей ответ направляется почтой по адресу заявителя, указанному в запросе, в срок, не превышающий 5 рабочих дней со дня регистрации письменного запроса в </w:t>
      </w:r>
      <w:r>
        <w:rPr>
          <w:sz w:val="22"/>
          <w:szCs w:val="22"/>
        </w:rPr>
        <w:t>Администрации</w:t>
      </w:r>
      <w:r w:rsidRPr="00A65B6A">
        <w:rPr>
          <w:sz w:val="22"/>
          <w:szCs w:val="22"/>
        </w:rPr>
        <w:t xml:space="preserve"> или ГАУ «МФЦ».</w:t>
      </w:r>
    </w:p>
    <w:p w:rsidR="00625E33" w:rsidRPr="00A65B6A" w:rsidRDefault="00625E33" w:rsidP="00625E33">
      <w:pPr>
        <w:spacing w:line="20" w:lineRule="atLeast"/>
        <w:ind w:firstLine="708"/>
        <w:jc w:val="both"/>
        <w:rPr>
          <w:rFonts w:ascii="Arial" w:hAnsi="Arial" w:cs="Arial"/>
          <w:sz w:val="22"/>
          <w:szCs w:val="22"/>
          <w:lang w:val="x-none"/>
        </w:rPr>
      </w:pPr>
      <w:r w:rsidRPr="00A65B6A">
        <w:rPr>
          <w:rFonts w:ascii="Arial" w:hAnsi="Arial" w:cs="Arial"/>
          <w:sz w:val="22"/>
          <w:szCs w:val="22"/>
        </w:rPr>
        <w:t>1</w:t>
      </w:r>
      <w:r w:rsidR="0081313A">
        <w:rPr>
          <w:rFonts w:ascii="Arial" w:hAnsi="Arial" w:cs="Arial"/>
          <w:sz w:val="22"/>
          <w:szCs w:val="22"/>
        </w:rPr>
        <w:t>3</w:t>
      </w:r>
      <w:r w:rsidRPr="00A65B6A">
        <w:rPr>
          <w:rFonts w:ascii="Arial" w:hAnsi="Arial" w:cs="Arial"/>
          <w:sz w:val="22"/>
          <w:szCs w:val="22"/>
        </w:rPr>
        <w:t xml:space="preserve">. При информировании о </w:t>
      </w:r>
      <w:r>
        <w:rPr>
          <w:rFonts w:ascii="Arial" w:hAnsi="Arial" w:cs="Arial"/>
          <w:sz w:val="22"/>
          <w:szCs w:val="22"/>
        </w:rPr>
        <w:t>муниципальной</w:t>
      </w:r>
      <w:r w:rsidRPr="00A65B6A">
        <w:rPr>
          <w:rFonts w:ascii="Arial" w:hAnsi="Arial" w:cs="Arial"/>
          <w:sz w:val="22"/>
          <w:szCs w:val="22"/>
        </w:rPr>
        <w:t xml:space="preserve">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w:t>
      </w:r>
      <w:r w:rsidRPr="00A65B6A">
        <w:rPr>
          <w:rStyle w:val="TextNPA"/>
          <w:rFonts w:ascii="Arial" w:hAnsi="Arial" w:cs="Arial"/>
          <w:sz w:val="22"/>
          <w:szCs w:val="22"/>
        </w:rPr>
        <w:t xml:space="preserve">в </w:t>
      </w:r>
      <w:r>
        <w:rPr>
          <w:rStyle w:val="TextNPA"/>
          <w:rFonts w:ascii="Arial" w:hAnsi="Arial" w:cs="Arial"/>
          <w:sz w:val="22"/>
          <w:szCs w:val="22"/>
        </w:rPr>
        <w:t>Администрации</w:t>
      </w:r>
      <w:r w:rsidRPr="00A65B6A">
        <w:rPr>
          <w:rStyle w:val="TextNPA"/>
          <w:rFonts w:ascii="Arial" w:hAnsi="Arial" w:cs="Arial"/>
          <w:sz w:val="22"/>
          <w:szCs w:val="22"/>
        </w:rPr>
        <w:t xml:space="preserve"> или </w:t>
      </w:r>
      <w:r w:rsidR="008D0698">
        <w:rPr>
          <w:rStyle w:val="TextNPA"/>
          <w:rFonts w:ascii="Arial" w:hAnsi="Arial" w:cs="Arial"/>
          <w:sz w:val="22"/>
          <w:szCs w:val="22"/>
        </w:rPr>
        <w:t>ГАУ «МФЦ»</w:t>
      </w:r>
      <w:r w:rsidRPr="00A65B6A">
        <w:rPr>
          <w:rStyle w:val="TextNPA"/>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81313A">
        <w:rPr>
          <w:rFonts w:ascii="Arial" w:hAnsi="Arial" w:cs="Arial"/>
          <w:sz w:val="22"/>
          <w:szCs w:val="22"/>
        </w:rPr>
        <w:t>4</w:t>
      </w:r>
      <w:r w:rsidRPr="00A65B6A">
        <w:rPr>
          <w:rFonts w:ascii="Arial" w:hAnsi="Arial" w:cs="Arial"/>
          <w:sz w:val="22"/>
          <w:szCs w:val="22"/>
        </w:rPr>
        <w:t xml:space="preserve">. На информационных стендах в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 xml:space="preserve">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блок-схема и краткое описание порядка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заполнения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время приема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основания для отказа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порядок получения консультаций и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порядок обжалования решений и действий (бездействия) </w:t>
      </w:r>
      <w:r>
        <w:rPr>
          <w:rFonts w:ascii="Arial" w:hAnsi="Arial" w:cs="Arial"/>
          <w:sz w:val="22"/>
          <w:szCs w:val="22"/>
        </w:rPr>
        <w:t>Администрации</w:t>
      </w:r>
      <w:r w:rsidRPr="00A65B6A">
        <w:rPr>
          <w:rFonts w:ascii="Arial" w:hAnsi="Arial" w:cs="Arial"/>
          <w:sz w:val="22"/>
          <w:szCs w:val="22"/>
        </w:rPr>
        <w:t>, а также его должностных лиц, государственных гражданских служащих;</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раздаточные материалы, содержащие перечень документов,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 сведения о</w:t>
      </w:r>
      <w:r>
        <w:rPr>
          <w:rFonts w:ascii="Arial" w:hAnsi="Arial" w:cs="Arial"/>
          <w:sz w:val="22"/>
          <w:szCs w:val="22"/>
        </w:rPr>
        <w:t>б</w:t>
      </w:r>
      <w:r w:rsidRPr="00A65B6A">
        <w:rPr>
          <w:rFonts w:ascii="Arial" w:hAnsi="Arial" w:cs="Arial"/>
          <w:sz w:val="22"/>
          <w:szCs w:val="22"/>
        </w:rPr>
        <w:t xml:space="preserve"> </w:t>
      </w:r>
      <w:r>
        <w:rPr>
          <w:rFonts w:ascii="Arial" w:hAnsi="Arial" w:cs="Arial"/>
          <w:sz w:val="22"/>
          <w:szCs w:val="22"/>
        </w:rPr>
        <w:t>Администрации</w:t>
      </w:r>
      <w:r w:rsidRPr="00A65B6A">
        <w:rPr>
          <w:rFonts w:ascii="Arial" w:hAnsi="Arial" w:cs="Arial"/>
          <w:sz w:val="22"/>
          <w:szCs w:val="22"/>
        </w:rPr>
        <w:t xml:space="preserve"> и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suppressAutoHyphens/>
        <w:ind w:firstLine="708"/>
        <w:jc w:val="both"/>
        <w:rPr>
          <w:sz w:val="22"/>
          <w:szCs w:val="22"/>
        </w:rPr>
      </w:pPr>
      <w:r w:rsidRPr="00A65B6A">
        <w:rPr>
          <w:sz w:val="22"/>
          <w:szCs w:val="22"/>
        </w:rPr>
        <w:t xml:space="preserve">л) сведения о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pStyle w:val="ConsPlusNormal"/>
        <w:ind w:firstLine="709"/>
        <w:jc w:val="both"/>
        <w:rPr>
          <w:sz w:val="22"/>
          <w:szCs w:val="22"/>
        </w:rPr>
      </w:pPr>
      <w:r w:rsidRPr="00A65B6A">
        <w:rPr>
          <w:sz w:val="22"/>
          <w:szCs w:val="22"/>
        </w:rPr>
        <w:t>1</w:t>
      </w:r>
      <w:r w:rsidR="0081313A">
        <w:rPr>
          <w:sz w:val="22"/>
          <w:szCs w:val="22"/>
        </w:rPr>
        <w:t>5</w:t>
      </w:r>
      <w:r w:rsidRPr="00A65B6A">
        <w:rPr>
          <w:sz w:val="22"/>
          <w:szCs w:val="22"/>
        </w:rPr>
        <w:t xml:space="preserve">. Бланк заявления о предоставлении </w:t>
      </w:r>
      <w:r>
        <w:rPr>
          <w:sz w:val="22"/>
          <w:szCs w:val="22"/>
        </w:rPr>
        <w:t>муниципальной</w:t>
      </w:r>
      <w:r w:rsidRPr="00A65B6A">
        <w:rPr>
          <w:sz w:val="22"/>
          <w:szCs w:val="22"/>
        </w:rPr>
        <w:t xml:space="preserve"> услуги заявители могут получить непосредственно у специалистов </w:t>
      </w:r>
      <w:r>
        <w:rPr>
          <w:sz w:val="22"/>
          <w:szCs w:val="22"/>
        </w:rPr>
        <w:t>Администрации</w:t>
      </w:r>
      <w:r w:rsidRPr="00A65B6A">
        <w:rPr>
          <w:sz w:val="22"/>
          <w:szCs w:val="22"/>
        </w:rPr>
        <w:t xml:space="preserve"> или сотрудников </w:t>
      </w:r>
      <w:r w:rsidR="008D0698">
        <w:rPr>
          <w:sz w:val="22"/>
          <w:szCs w:val="22"/>
        </w:rPr>
        <w:t>ГАУ «МФЦ»</w:t>
      </w:r>
      <w:r w:rsidRPr="00A65B6A">
        <w:rPr>
          <w:sz w:val="22"/>
          <w:szCs w:val="22"/>
        </w:rPr>
        <w:t xml:space="preserve">, либо в электронном виде на сайтах </w:t>
      </w:r>
      <w:r>
        <w:rPr>
          <w:sz w:val="22"/>
          <w:szCs w:val="22"/>
        </w:rPr>
        <w:t>Администрации</w:t>
      </w:r>
      <w:r w:rsidRPr="00A65B6A">
        <w:rPr>
          <w:sz w:val="22"/>
          <w:szCs w:val="22"/>
        </w:rPr>
        <w:t xml:space="preserve"> и ГАУ «МФЦ», на Едином портале.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81313A">
        <w:rPr>
          <w:rFonts w:ascii="Arial" w:hAnsi="Arial" w:cs="Arial"/>
          <w:sz w:val="22"/>
          <w:szCs w:val="22"/>
        </w:rPr>
        <w:t>6</w:t>
      </w:r>
      <w:r w:rsidRPr="00A65B6A">
        <w:rPr>
          <w:rFonts w:ascii="Arial" w:hAnsi="Arial" w:cs="Arial"/>
          <w:sz w:val="22"/>
          <w:szCs w:val="22"/>
        </w:rPr>
        <w:t xml:space="preserve">. На сайтах </w:t>
      </w:r>
      <w:r>
        <w:rPr>
          <w:rFonts w:ascii="Arial" w:hAnsi="Arial" w:cs="Arial"/>
          <w:sz w:val="22"/>
          <w:szCs w:val="22"/>
        </w:rPr>
        <w:t>Администрации</w:t>
      </w:r>
      <w:r w:rsidRPr="00A65B6A">
        <w:rPr>
          <w:rFonts w:ascii="Arial" w:hAnsi="Arial" w:cs="Arial"/>
          <w:sz w:val="22"/>
          <w:szCs w:val="22"/>
        </w:rPr>
        <w:t>, ГАУ «МФЦ» размещается следующая информация:</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а) полный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б) извлечения из правовых актов, содержащих положения, регулирующие деятельность по предоставлению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перечень документов, необходимых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образец оформления заявления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д) форма заявления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ж) ответы на часто задаваемые вопросы;</w:t>
      </w:r>
    </w:p>
    <w:p w:rsidR="00625E33" w:rsidRPr="00A65B6A" w:rsidRDefault="00625E33" w:rsidP="00625E33">
      <w:pPr>
        <w:pStyle w:val="ConsPlusNormal"/>
        <w:ind w:firstLine="709"/>
        <w:jc w:val="both"/>
        <w:rPr>
          <w:sz w:val="22"/>
          <w:szCs w:val="22"/>
        </w:rPr>
      </w:pPr>
      <w:r w:rsidRPr="00A65B6A">
        <w:rPr>
          <w:sz w:val="22"/>
          <w:szCs w:val="22"/>
        </w:rPr>
        <w:t xml:space="preserve">з) схемы проезда до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pStyle w:val="ConsPlusNormal"/>
        <w:ind w:firstLine="709"/>
        <w:jc w:val="both"/>
        <w:rPr>
          <w:sz w:val="22"/>
          <w:szCs w:val="22"/>
        </w:rPr>
      </w:pPr>
      <w:r w:rsidRPr="00A65B6A">
        <w:rPr>
          <w:sz w:val="22"/>
          <w:szCs w:val="22"/>
        </w:rPr>
        <w:t xml:space="preserve">и) режим работы сотрудников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порядок записи на прием к должностным лицам </w:t>
      </w:r>
      <w:r>
        <w:rPr>
          <w:rFonts w:ascii="Arial" w:hAnsi="Arial" w:cs="Arial"/>
          <w:sz w:val="22"/>
          <w:szCs w:val="22"/>
        </w:rPr>
        <w:t>Администрации</w:t>
      </w:r>
      <w:r w:rsidRPr="00A65B6A">
        <w:rPr>
          <w:rFonts w:ascii="Arial" w:hAnsi="Arial" w:cs="Arial"/>
          <w:sz w:val="22"/>
          <w:szCs w:val="22"/>
        </w:rPr>
        <w:t xml:space="preserve">, </w:t>
      </w:r>
      <w:r w:rsidR="008D0698">
        <w:rPr>
          <w:rFonts w:ascii="Arial" w:hAnsi="Arial" w:cs="Arial"/>
          <w:sz w:val="22"/>
          <w:szCs w:val="22"/>
        </w:rPr>
        <w:t>ГАУ «МФЦ»</w:t>
      </w:r>
      <w:r w:rsidRPr="00A65B6A">
        <w:rPr>
          <w:rFonts w:ascii="Arial" w:hAnsi="Arial" w:cs="Arial"/>
          <w:sz w:val="22"/>
          <w:szCs w:val="22"/>
        </w:rPr>
        <w:t>;</w:t>
      </w:r>
    </w:p>
    <w:p w:rsidR="00625E33" w:rsidRPr="00A65B6A" w:rsidRDefault="00625E33" w:rsidP="00625E33">
      <w:pPr>
        <w:pStyle w:val="ConsPlusNormal"/>
        <w:jc w:val="both"/>
        <w:rPr>
          <w:sz w:val="22"/>
          <w:szCs w:val="22"/>
        </w:rPr>
      </w:pPr>
      <w:r w:rsidRPr="00A65B6A">
        <w:rPr>
          <w:sz w:val="22"/>
          <w:szCs w:val="22"/>
        </w:rPr>
        <w:t xml:space="preserve">л) сведения </w:t>
      </w:r>
      <w:proofErr w:type="spellStart"/>
      <w:r w:rsidRPr="00A65B6A">
        <w:rPr>
          <w:sz w:val="22"/>
          <w:szCs w:val="22"/>
        </w:rPr>
        <w:t>возмездности</w:t>
      </w:r>
      <w:proofErr w:type="spellEnd"/>
      <w:r w:rsidRPr="00A65B6A">
        <w:rPr>
          <w:sz w:val="22"/>
          <w:szCs w:val="22"/>
        </w:rPr>
        <w:t xml:space="preserve"> (безвозмездности) предоставления </w:t>
      </w:r>
      <w:r>
        <w:rPr>
          <w:sz w:val="22"/>
          <w:szCs w:val="22"/>
        </w:rPr>
        <w:t>муниципальной</w:t>
      </w:r>
      <w:r w:rsidRPr="00A65B6A">
        <w:rPr>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1</w:t>
      </w:r>
      <w:r w:rsidR="0081313A">
        <w:rPr>
          <w:rFonts w:ascii="Arial" w:hAnsi="Arial" w:cs="Arial"/>
          <w:sz w:val="22"/>
          <w:szCs w:val="22"/>
        </w:rPr>
        <w:t>7</w:t>
      </w:r>
      <w:r w:rsidRPr="00A65B6A">
        <w:rPr>
          <w:rFonts w:ascii="Arial" w:hAnsi="Arial" w:cs="Arial"/>
          <w:sz w:val="22"/>
          <w:szCs w:val="22"/>
        </w:rPr>
        <w:t xml:space="preserve">. На Едином портале размещается следующая информация: </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pStyle w:val="ConsPlusNormal"/>
        <w:ind w:firstLine="709"/>
        <w:jc w:val="both"/>
        <w:rPr>
          <w:strike/>
          <w:sz w:val="22"/>
          <w:szCs w:val="22"/>
        </w:rPr>
      </w:pPr>
      <w:r w:rsidRPr="00A65B6A">
        <w:rPr>
          <w:sz w:val="22"/>
          <w:szCs w:val="22"/>
        </w:rPr>
        <w:t xml:space="preserve">б) наименование </w:t>
      </w:r>
      <w:r>
        <w:rPr>
          <w:sz w:val="22"/>
          <w:szCs w:val="22"/>
        </w:rPr>
        <w:t>Администрации</w:t>
      </w:r>
      <w:r w:rsidRPr="00A65B6A">
        <w:rPr>
          <w:sz w:val="22"/>
          <w:szCs w:val="22"/>
        </w:rPr>
        <w:t>;</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в) наименования органов и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г) наименования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  с указанием их реквизитов;</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д) наименование административного регламента с указанием реквизитов утвердившего его нормативного правового акта;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lastRenderedPageBreak/>
        <w:t xml:space="preserve">е) сведения об информировании по вопросам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ж) категории заявителей, которым предоставляется </w:t>
      </w:r>
      <w:r>
        <w:rPr>
          <w:rFonts w:ascii="Arial" w:hAnsi="Arial" w:cs="Arial"/>
          <w:sz w:val="22"/>
          <w:szCs w:val="22"/>
        </w:rPr>
        <w:t>муниципальная</w:t>
      </w:r>
      <w:r w:rsidRPr="00A65B6A">
        <w:rPr>
          <w:rFonts w:ascii="Arial" w:hAnsi="Arial" w:cs="Arial"/>
          <w:sz w:val="22"/>
          <w:szCs w:val="22"/>
        </w:rPr>
        <w:t xml:space="preserve"> услуга;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з) требования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и) максимально допустимые сроки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к) документы, подлежащие представлению заявителями для получения </w:t>
      </w:r>
      <w:r>
        <w:rPr>
          <w:rFonts w:ascii="Arial" w:hAnsi="Arial" w:cs="Arial"/>
          <w:sz w:val="22"/>
          <w:szCs w:val="22"/>
        </w:rPr>
        <w:t>муниципальной</w:t>
      </w:r>
      <w:r w:rsidRPr="00A65B6A">
        <w:rPr>
          <w:rFonts w:ascii="Arial" w:hAnsi="Arial" w:cs="Arial"/>
          <w:sz w:val="22"/>
          <w:szCs w:val="22"/>
        </w:rPr>
        <w:t xml:space="preserve"> услуги, способы получения документов заявителями и порядок представления документов с указанием услуг, в результате предоставления которых могут быть получены такие документы;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л) формы заявления и иных документов, заполнение которых заявителями необходимо для обращения в целях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9"/>
        <w:jc w:val="both"/>
        <w:rPr>
          <w:rFonts w:ascii="Arial" w:hAnsi="Arial" w:cs="Arial"/>
          <w:sz w:val="22"/>
          <w:szCs w:val="22"/>
        </w:rPr>
      </w:pPr>
      <w:r w:rsidRPr="00A65B6A">
        <w:rPr>
          <w:rFonts w:ascii="Arial" w:hAnsi="Arial" w:cs="Arial"/>
          <w:sz w:val="22"/>
          <w:szCs w:val="22"/>
        </w:rPr>
        <w:t xml:space="preserve">м) сведения о </w:t>
      </w:r>
      <w:proofErr w:type="spellStart"/>
      <w:r w:rsidRPr="00A65B6A">
        <w:rPr>
          <w:rFonts w:ascii="Arial" w:hAnsi="Arial" w:cs="Arial"/>
          <w:sz w:val="22"/>
          <w:szCs w:val="22"/>
        </w:rPr>
        <w:t>возмездности</w:t>
      </w:r>
      <w:proofErr w:type="spellEnd"/>
      <w:r w:rsidRPr="00A65B6A">
        <w:rPr>
          <w:rFonts w:ascii="Arial" w:hAnsi="Arial" w:cs="Arial"/>
          <w:sz w:val="22"/>
          <w:szCs w:val="22"/>
        </w:rPr>
        <w:t xml:space="preserve"> (безвозмездности)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н) информация об административных процедурах, подлежащих выполнению </w:t>
      </w:r>
      <w:r>
        <w:rPr>
          <w:rFonts w:ascii="Arial" w:hAnsi="Arial" w:cs="Arial"/>
          <w:sz w:val="22"/>
          <w:szCs w:val="22"/>
        </w:rPr>
        <w:t>Администрацией</w:t>
      </w:r>
      <w:r w:rsidRPr="00A65B6A">
        <w:rPr>
          <w:rFonts w:ascii="Arial" w:hAnsi="Arial" w:cs="Arial"/>
          <w:sz w:val="22"/>
          <w:szCs w:val="22"/>
        </w:rPr>
        <w:t xml:space="preserve">, </w:t>
      </w:r>
      <w:r w:rsidR="00774623">
        <w:rPr>
          <w:rFonts w:ascii="Arial" w:hAnsi="Arial" w:cs="Arial"/>
          <w:sz w:val="22"/>
          <w:szCs w:val="22"/>
        </w:rPr>
        <w:t>ом</w:t>
      </w:r>
      <w:r w:rsidRPr="00A65B6A">
        <w:rPr>
          <w:rFonts w:ascii="Arial" w:hAnsi="Arial" w:cs="Arial"/>
          <w:sz w:val="22"/>
          <w:szCs w:val="22"/>
        </w:rPr>
        <w:t xml:space="preserve"> ГАУ «МФЦ»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в том числе информация о максимальной длительности административных процедур;</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о) адреса сайтов в информационно-телекоммуникационной сети Интернет органов (организаций), участвующих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адреса их электронной почты, телефоны;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п) сведения о способах и формах обжалования решений и действий (бездействия) </w:t>
      </w:r>
      <w:r>
        <w:rPr>
          <w:rFonts w:ascii="Arial" w:hAnsi="Arial" w:cs="Arial"/>
          <w:sz w:val="22"/>
          <w:szCs w:val="22"/>
        </w:rPr>
        <w:t>Администрации, ее</w:t>
      </w:r>
      <w:r w:rsidRPr="00A65B6A">
        <w:rPr>
          <w:rFonts w:ascii="Arial" w:hAnsi="Arial" w:cs="Arial"/>
          <w:sz w:val="22"/>
          <w:szCs w:val="22"/>
        </w:rPr>
        <w:t xml:space="preserve"> должностных лиц, </w:t>
      </w:r>
      <w:r>
        <w:rPr>
          <w:rFonts w:ascii="Arial" w:hAnsi="Arial" w:cs="Arial"/>
          <w:sz w:val="22"/>
          <w:szCs w:val="22"/>
        </w:rPr>
        <w:t>муниципальных</w:t>
      </w:r>
      <w:r w:rsidRPr="00A65B6A">
        <w:rPr>
          <w:rFonts w:ascii="Arial" w:hAnsi="Arial" w:cs="Arial"/>
          <w:sz w:val="22"/>
          <w:szCs w:val="22"/>
        </w:rPr>
        <w:t xml:space="preserve"> служащих, а также сведения о должностных лицах, уполномоченных на рассмотрение жалоб, их контактные данные;</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р) текст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с) сведения о дате вступления в силу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т)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у)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625E33" w:rsidRPr="00A65B6A" w:rsidRDefault="00625E33" w:rsidP="00625E33">
      <w:pPr>
        <w:spacing w:line="20" w:lineRule="atLeast"/>
        <w:ind w:firstLine="708"/>
        <w:jc w:val="both"/>
        <w:rPr>
          <w:rFonts w:ascii="Arial" w:hAnsi="Arial" w:cs="Arial"/>
          <w:sz w:val="22"/>
          <w:szCs w:val="22"/>
        </w:rPr>
      </w:pPr>
      <w:r w:rsidRPr="00A65B6A">
        <w:rPr>
          <w:rFonts w:ascii="Arial" w:hAnsi="Arial" w:cs="Arial"/>
          <w:sz w:val="22"/>
          <w:szCs w:val="22"/>
        </w:rPr>
        <w:t xml:space="preserve">ф) дата прекращения действия административного регламента (признания его </w:t>
      </w:r>
      <w:proofErr w:type="gramStart"/>
      <w:r w:rsidRPr="00A65B6A">
        <w:rPr>
          <w:rFonts w:ascii="Arial" w:hAnsi="Arial" w:cs="Arial"/>
          <w:sz w:val="22"/>
          <w:szCs w:val="22"/>
        </w:rPr>
        <w:t>утратившим</w:t>
      </w:r>
      <w:proofErr w:type="gramEnd"/>
      <w:r w:rsidRPr="00A65B6A">
        <w:rPr>
          <w:rFonts w:ascii="Arial" w:hAnsi="Arial" w:cs="Arial"/>
          <w:sz w:val="22"/>
          <w:szCs w:val="22"/>
        </w:rPr>
        <w:t xml:space="preserve"> силу).</w:t>
      </w:r>
    </w:p>
    <w:p w:rsidR="00625E33" w:rsidRPr="00A65B6A" w:rsidRDefault="00625E33" w:rsidP="00625E33">
      <w:pPr>
        <w:pStyle w:val="ConsPlusNormal"/>
        <w:ind w:firstLine="708"/>
        <w:jc w:val="both"/>
        <w:rPr>
          <w:sz w:val="22"/>
          <w:szCs w:val="22"/>
        </w:rPr>
      </w:pPr>
      <w:r w:rsidRPr="00A65B6A">
        <w:rPr>
          <w:sz w:val="22"/>
          <w:szCs w:val="22"/>
        </w:rPr>
        <w:t>1</w:t>
      </w:r>
      <w:r w:rsidR="0081313A">
        <w:rPr>
          <w:sz w:val="22"/>
          <w:szCs w:val="22"/>
        </w:rPr>
        <w:t>8</w:t>
      </w:r>
      <w:r w:rsidRPr="00A65B6A">
        <w:rPr>
          <w:sz w:val="22"/>
          <w:szCs w:val="22"/>
        </w:rPr>
        <w:t xml:space="preserve">. При информировании по вопросам получения </w:t>
      </w:r>
      <w:r>
        <w:rPr>
          <w:sz w:val="22"/>
          <w:szCs w:val="22"/>
        </w:rPr>
        <w:t>муниципальной</w:t>
      </w:r>
      <w:r w:rsidRPr="00A65B6A">
        <w:rPr>
          <w:sz w:val="22"/>
          <w:szCs w:val="22"/>
        </w:rPr>
        <w:t xml:space="preserve"> услуги на Едином портале ответы размещаются в «личных кабинетах» заявителей, обратившихся за информацией, а информация о размещении ответов в «личных кабинетах» направляется на адреса электронной почты, указанные заявителями в качестве адресов для ведения переписки, в срок, не превышающий 5 рабочих дней со дня регистрации обращений в </w:t>
      </w:r>
      <w:r>
        <w:rPr>
          <w:sz w:val="22"/>
          <w:szCs w:val="22"/>
        </w:rPr>
        <w:t>Администрации</w:t>
      </w:r>
      <w:r w:rsidRPr="00A65B6A">
        <w:rPr>
          <w:sz w:val="22"/>
          <w:szCs w:val="22"/>
        </w:rPr>
        <w:t>.</w:t>
      </w:r>
    </w:p>
    <w:p w:rsidR="00625E33" w:rsidRPr="00A65B6A" w:rsidRDefault="0081313A" w:rsidP="00625E33">
      <w:pPr>
        <w:pStyle w:val="Pro-Gramma"/>
        <w:widowControl w:val="0"/>
        <w:spacing w:before="0" w:line="240" w:lineRule="auto"/>
        <w:ind w:firstLine="720"/>
        <w:rPr>
          <w:rFonts w:ascii="Arial" w:hAnsi="Arial" w:cs="Arial"/>
          <w:sz w:val="22"/>
          <w:szCs w:val="22"/>
        </w:rPr>
      </w:pPr>
      <w:r>
        <w:rPr>
          <w:rFonts w:ascii="Arial" w:hAnsi="Arial" w:cs="Arial"/>
          <w:sz w:val="22"/>
          <w:szCs w:val="22"/>
        </w:rPr>
        <w:t>19</w:t>
      </w:r>
      <w:r w:rsidR="00625E33" w:rsidRPr="00A65B6A">
        <w:rPr>
          <w:rFonts w:ascii="Arial" w:hAnsi="Arial" w:cs="Arial"/>
          <w:sz w:val="22"/>
          <w:szCs w:val="22"/>
        </w:rPr>
        <w:t xml:space="preserve">. Ответы на запросы должны содержать ответы на поставленные вопросы, фамилии, инициалы имен, отчеств и номера телефонов исполнителей. Письменные ответы подписываются </w:t>
      </w:r>
      <w:r w:rsidR="00625E33">
        <w:rPr>
          <w:rFonts w:ascii="Arial" w:hAnsi="Arial" w:cs="Arial"/>
          <w:sz w:val="22"/>
          <w:szCs w:val="22"/>
        </w:rPr>
        <w:t>Главой Спировского района</w:t>
      </w:r>
      <w:r w:rsidR="00625E33" w:rsidRPr="00A65B6A">
        <w:rPr>
          <w:rFonts w:ascii="Arial" w:hAnsi="Arial" w:cs="Arial"/>
          <w:sz w:val="22"/>
          <w:szCs w:val="22"/>
        </w:rPr>
        <w:t xml:space="preserve"> Тверской области (далее </w:t>
      </w:r>
      <w:r w:rsidR="00625E33">
        <w:rPr>
          <w:rFonts w:ascii="Arial" w:hAnsi="Arial" w:cs="Arial"/>
          <w:sz w:val="22"/>
          <w:szCs w:val="22"/>
        </w:rPr>
        <w:t>–</w:t>
      </w:r>
      <w:r w:rsidR="00625E33" w:rsidRPr="00A65B6A">
        <w:rPr>
          <w:rFonts w:ascii="Arial" w:hAnsi="Arial" w:cs="Arial"/>
          <w:sz w:val="22"/>
          <w:szCs w:val="22"/>
        </w:rPr>
        <w:t xml:space="preserve"> </w:t>
      </w:r>
      <w:r w:rsidR="00625E33">
        <w:rPr>
          <w:rFonts w:ascii="Arial" w:hAnsi="Arial" w:cs="Arial"/>
          <w:sz w:val="22"/>
          <w:szCs w:val="22"/>
        </w:rPr>
        <w:t>Глава района</w:t>
      </w:r>
      <w:r w:rsidR="00625E33" w:rsidRPr="00A65B6A">
        <w:rPr>
          <w:rFonts w:ascii="Arial" w:hAnsi="Arial" w:cs="Arial"/>
          <w:sz w:val="22"/>
          <w:szCs w:val="22"/>
        </w:rPr>
        <w:t xml:space="preserve">); ответы, направляемые в электронном виде, подписываются электронной подписью </w:t>
      </w:r>
      <w:r w:rsidR="00625E33">
        <w:rPr>
          <w:rFonts w:ascii="Arial" w:hAnsi="Arial" w:cs="Arial"/>
          <w:sz w:val="22"/>
          <w:szCs w:val="22"/>
        </w:rPr>
        <w:t>уполномоченного должностного лица Администрации</w:t>
      </w:r>
      <w:r w:rsidR="00625E33" w:rsidRPr="00A65B6A">
        <w:rPr>
          <w:rFonts w:ascii="Arial" w:hAnsi="Arial" w:cs="Arial"/>
          <w:sz w:val="22"/>
          <w:szCs w:val="22"/>
        </w:rPr>
        <w:t>.</w:t>
      </w:r>
    </w:p>
    <w:p w:rsidR="00C01DF3" w:rsidRPr="00625E33" w:rsidRDefault="00C01DF3" w:rsidP="00625E33">
      <w:pPr>
        <w:spacing w:line="20" w:lineRule="atLeast"/>
        <w:ind w:firstLine="709"/>
        <w:jc w:val="both"/>
        <w:rPr>
          <w:rFonts w:ascii="Arial" w:hAnsi="Arial" w:cs="Arial"/>
          <w:sz w:val="22"/>
          <w:szCs w:val="22"/>
        </w:rPr>
      </w:pP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Раздел II</w:t>
      </w:r>
    </w:p>
    <w:p w:rsidR="00AF3764" w:rsidRPr="00625E33" w:rsidRDefault="00AF3764" w:rsidP="00AF3764">
      <w:pPr>
        <w:spacing w:line="20" w:lineRule="atLeast"/>
        <w:jc w:val="center"/>
        <w:rPr>
          <w:rFonts w:ascii="Arial" w:hAnsi="Arial" w:cs="Arial"/>
          <w:b/>
          <w:sz w:val="22"/>
          <w:szCs w:val="22"/>
        </w:rPr>
      </w:pPr>
      <w:r w:rsidRPr="00625E33">
        <w:rPr>
          <w:rFonts w:ascii="Arial" w:hAnsi="Arial" w:cs="Arial"/>
          <w:b/>
          <w:sz w:val="22"/>
          <w:szCs w:val="22"/>
        </w:rPr>
        <w:t xml:space="preserve">Стандарт предоставления </w:t>
      </w:r>
      <w:r w:rsidR="00625E33">
        <w:rPr>
          <w:rFonts w:ascii="Arial" w:hAnsi="Arial" w:cs="Arial"/>
          <w:b/>
          <w:sz w:val="22"/>
          <w:szCs w:val="22"/>
        </w:rPr>
        <w:t>муниципальной услуги</w:t>
      </w:r>
    </w:p>
    <w:p w:rsidR="00970F2F" w:rsidRPr="00625E33" w:rsidRDefault="00970F2F" w:rsidP="00964E02">
      <w:pPr>
        <w:autoSpaceDE w:val="0"/>
        <w:autoSpaceDN w:val="0"/>
        <w:adjustRightInd w:val="0"/>
        <w:ind w:firstLine="540"/>
        <w:jc w:val="both"/>
        <w:outlineLvl w:val="0"/>
        <w:rPr>
          <w:rFonts w:ascii="Arial" w:hAnsi="Arial" w:cs="Arial"/>
          <w:sz w:val="22"/>
          <w:szCs w:val="22"/>
        </w:rPr>
      </w:pP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Подраздел I</w:t>
      </w:r>
    </w:p>
    <w:p w:rsidR="001E4EC3" w:rsidRPr="00625E33" w:rsidRDefault="001E4EC3" w:rsidP="001E4EC3">
      <w:pPr>
        <w:spacing w:line="20" w:lineRule="atLeast"/>
        <w:jc w:val="center"/>
        <w:rPr>
          <w:rFonts w:ascii="Arial" w:hAnsi="Arial" w:cs="Arial"/>
          <w:b/>
          <w:sz w:val="22"/>
          <w:szCs w:val="22"/>
        </w:rPr>
      </w:pPr>
      <w:r w:rsidRPr="00625E33">
        <w:rPr>
          <w:rFonts w:ascii="Arial" w:hAnsi="Arial" w:cs="Arial"/>
          <w:b/>
          <w:sz w:val="22"/>
          <w:szCs w:val="22"/>
        </w:rPr>
        <w:t xml:space="preserve">Наименование </w:t>
      </w:r>
      <w:r w:rsidR="00625E33">
        <w:rPr>
          <w:rFonts w:ascii="Arial" w:hAnsi="Arial" w:cs="Arial"/>
          <w:b/>
          <w:sz w:val="22"/>
          <w:szCs w:val="22"/>
        </w:rPr>
        <w:t>муниципальной услуги</w:t>
      </w:r>
    </w:p>
    <w:p w:rsidR="001E4EC3" w:rsidRPr="00625E33" w:rsidRDefault="001E4EC3" w:rsidP="001E4EC3">
      <w:pPr>
        <w:spacing w:line="20" w:lineRule="atLeast"/>
        <w:jc w:val="both"/>
        <w:rPr>
          <w:rFonts w:ascii="Arial" w:hAnsi="Arial" w:cs="Arial"/>
          <w:sz w:val="22"/>
          <w:szCs w:val="22"/>
        </w:rPr>
      </w:pPr>
    </w:p>
    <w:p w:rsidR="006E64B0" w:rsidRPr="00625E33" w:rsidRDefault="0081313A" w:rsidP="00167712">
      <w:pPr>
        <w:spacing w:line="20" w:lineRule="atLeast"/>
        <w:ind w:firstLine="708"/>
        <w:jc w:val="both"/>
        <w:rPr>
          <w:rFonts w:ascii="Arial" w:hAnsi="Arial" w:cs="Arial"/>
          <w:sz w:val="22"/>
          <w:szCs w:val="22"/>
        </w:rPr>
      </w:pPr>
      <w:r>
        <w:rPr>
          <w:rFonts w:ascii="Arial" w:hAnsi="Arial" w:cs="Arial"/>
          <w:sz w:val="22"/>
          <w:szCs w:val="22"/>
        </w:rPr>
        <w:t>20</w:t>
      </w:r>
      <w:r w:rsidR="00192311" w:rsidRPr="00625E33">
        <w:rPr>
          <w:rFonts w:ascii="Arial" w:hAnsi="Arial" w:cs="Arial"/>
          <w:sz w:val="22"/>
          <w:szCs w:val="22"/>
        </w:rPr>
        <w:t xml:space="preserve">. </w:t>
      </w:r>
      <w:r w:rsidR="001E4EC3" w:rsidRPr="00625E33">
        <w:rPr>
          <w:rFonts w:ascii="Arial" w:hAnsi="Arial" w:cs="Arial"/>
          <w:sz w:val="22"/>
          <w:szCs w:val="22"/>
        </w:rPr>
        <w:t xml:space="preserve">Наименование </w:t>
      </w:r>
      <w:r w:rsidR="00625E33">
        <w:rPr>
          <w:rFonts w:ascii="Arial" w:hAnsi="Arial" w:cs="Arial"/>
          <w:sz w:val="22"/>
          <w:szCs w:val="22"/>
        </w:rPr>
        <w:t>муниципальной услуги</w:t>
      </w:r>
      <w:r w:rsidR="001E4EC3" w:rsidRPr="00625E33">
        <w:rPr>
          <w:rFonts w:ascii="Arial" w:hAnsi="Arial" w:cs="Arial"/>
          <w:sz w:val="22"/>
          <w:szCs w:val="22"/>
        </w:rPr>
        <w:t xml:space="preserve"> – </w:t>
      </w:r>
      <w:r w:rsidR="00167712" w:rsidRPr="00625E33">
        <w:rPr>
          <w:rFonts w:ascii="Arial" w:hAnsi="Arial" w:cs="Arial"/>
          <w:b/>
          <w:bCs/>
          <w:sz w:val="22"/>
          <w:szCs w:val="22"/>
        </w:rPr>
        <w:t>«</w:t>
      </w:r>
      <w:r w:rsidRPr="001D5353">
        <w:rPr>
          <w:rFonts w:ascii="Arial" w:hAnsi="Arial" w:cs="Arial"/>
          <w:sz w:val="22"/>
          <w:szCs w:val="22"/>
        </w:rPr>
        <w:t xml:space="preserve">Заключение соглашения об установлении сервитута в отношении земельного участка, находящегося в </w:t>
      </w:r>
      <w:r>
        <w:rPr>
          <w:rFonts w:ascii="Arial" w:hAnsi="Arial" w:cs="Arial"/>
          <w:sz w:val="22"/>
          <w:szCs w:val="22"/>
        </w:rPr>
        <w:t>муниципальной собственности Спировского района Тверской области</w:t>
      </w:r>
      <w:r w:rsidR="00686DC8" w:rsidRPr="00625E33">
        <w:rPr>
          <w:rFonts w:ascii="Arial" w:hAnsi="Arial" w:cs="Arial"/>
          <w:sz w:val="22"/>
          <w:szCs w:val="22"/>
        </w:rPr>
        <w:t>»</w:t>
      </w:r>
      <w:r w:rsidR="00167712" w:rsidRPr="00625E33">
        <w:rPr>
          <w:rFonts w:ascii="Arial" w:hAnsi="Arial" w:cs="Arial"/>
          <w:sz w:val="22"/>
          <w:szCs w:val="22"/>
        </w:rPr>
        <w:t>.</w:t>
      </w:r>
    </w:p>
    <w:p w:rsidR="00686DC8" w:rsidRPr="00625E33" w:rsidRDefault="00686DC8" w:rsidP="00167712">
      <w:pPr>
        <w:spacing w:line="20" w:lineRule="atLeast"/>
        <w:ind w:firstLine="708"/>
        <w:jc w:val="both"/>
        <w:rPr>
          <w:rFonts w:ascii="Arial" w:hAnsi="Arial" w:cs="Arial"/>
          <w:sz w:val="22"/>
          <w:szCs w:val="22"/>
        </w:rPr>
      </w:pPr>
    </w:p>
    <w:p w:rsidR="00E35583" w:rsidRPr="00625E33" w:rsidRDefault="00E35583" w:rsidP="00E35583">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w:t>
      </w:r>
    </w:p>
    <w:p w:rsidR="00625E33" w:rsidRPr="00A01D4A" w:rsidRDefault="00625E33" w:rsidP="00625E33">
      <w:pPr>
        <w:spacing w:line="20" w:lineRule="atLeast"/>
        <w:jc w:val="center"/>
        <w:rPr>
          <w:rFonts w:ascii="Arial" w:hAnsi="Arial" w:cs="Arial"/>
          <w:b/>
          <w:sz w:val="22"/>
          <w:szCs w:val="22"/>
        </w:rPr>
      </w:pPr>
      <w:r w:rsidRPr="00A01D4A">
        <w:rPr>
          <w:rFonts w:ascii="Arial" w:hAnsi="Arial" w:cs="Arial"/>
          <w:b/>
          <w:sz w:val="22"/>
          <w:szCs w:val="22"/>
        </w:rPr>
        <w:t xml:space="preserve">Наименование органа </w:t>
      </w:r>
      <w:r>
        <w:rPr>
          <w:rFonts w:ascii="Arial" w:hAnsi="Arial" w:cs="Arial"/>
          <w:b/>
          <w:sz w:val="22"/>
          <w:szCs w:val="22"/>
        </w:rPr>
        <w:t>местного самоуправления</w:t>
      </w:r>
      <w:r w:rsidRPr="00A01D4A">
        <w:rPr>
          <w:rFonts w:ascii="Arial" w:hAnsi="Arial" w:cs="Arial"/>
          <w:b/>
          <w:sz w:val="22"/>
          <w:szCs w:val="22"/>
        </w:rPr>
        <w:t xml:space="preserve">, предоставляющего </w:t>
      </w:r>
      <w:r>
        <w:rPr>
          <w:rFonts w:ascii="Arial" w:hAnsi="Arial" w:cs="Arial"/>
          <w:b/>
          <w:sz w:val="22"/>
          <w:szCs w:val="22"/>
        </w:rPr>
        <w:t>муниципальную</w:t>
      </w:r>
      <w:r w:rsidRPr="00A01D4A">
        <w:rPr>
          <w:rFonts w:ascii="Arial" w:hAnsi="Arial" w:cs="Arial"/>
          <w:b/>
          <w:sz w:val="22"/>
          <w:szCs w:val="22"/>
        </w:rPr>
        <w:t xml:space="preserve"> услугу</w:t>
      </w:r>
    </w:p>
    <w:p w:rsidR="00CA6322" w:rsidRPr="00625E33" w:rsidRDefault="00CA6322" w:rsidP="00E35583">
      <w:pPr>
        <w:spacing w:line="20" w:lineRule="atLeast"/>
        <w:jc w:val="center"/>
        <w:rPr>
          <w:rFonts w:ascii="Arial" w:hAnsi="Arial" w:cs="Arial"/>
          <w:b/>
          <w:sz w:val="22"/>
          <w:szCs w:val="22"/>
        </w:rPr>
      </w:pPr>
    </w:p>
    <w:p w:rsidR="0081313A" w:rsidRPr="0081313A" w:rsidRDefault="0081313A" w:rsidP="0081313A">
      <w:pPr>
        <w:pStyle w:val="ConsPlusNormal"/>
        <w:ind w:firstLine="539"/>
        <w:jc w:val="both"/>
        <w:rPr>
          <w:sz w:val="22"/>
          <w:szCs w:val="22"/>
        </w:rPr>
      </w:pPr>
      <w:r w:rsidRPr="0081313A">
        <w:rPr>
          <w:sz w:val="22"/>
          <w:szCs w:val="22"/>
        </w:rPr>
        <w:t xml:space="preserve">21. Предоставление </w:t>
      </w:r>
      <w:r>
        <w:rPr>
          <w:sz w:val="22"/>
          <w:szCs w:val="22"/>
        </w:rPr>
        <w:t>муниципальной услуги</w:t>
      </w:r>
      <w:r w:rsidRPr="0081313A">
        <w:rPr>
          <w:sz w:val="22"/>
          <w:szCs w:val="22"/>
        </w:rPr>
        <w:t xml:space="preserve"> осуществляется </w:t>
      </w:r>
      <w:r>
        <w:rPr>
          <w:sz w:val="22"/>
          <w:szCs w:val="22"/>
        </w:rPr>
        <w:t>Администрацией</w:t>
      </w:r>
      <w:r w:rsidRPr="0081313A">
        <w:rPr>
          <w:sz w:val="22"/>
          <w:szCs w:val="22"/>
        </w:rPr>
        <w:t>. Структурными подразделени</w:t>
      </w:r>
      <w:r>
        <w:rPr>
          <w:sz w:val="22"/>
          <w:szCs w:val="22"/>
        </w:rPr>
        <w:t>ем</w:t>
      </w:r>
      <w:r w:rsidRPr="0081313A">
        <w:rPr>
          <w:sz w:val="22"/>
          <w:szCs w:val="22"/>
        </w:rPr>
        <w:t xml:space="preserve"> </w:t>
      </w:r>
      <w:r>
        <w:rPr>
          <w:sz w:val="22"/>
          <w:szCs w:val="22"/>
        </w:rPr>
        <w:t>Администрации</w:t>
      </w:r>
      <w:r w:rsidRPr="0081313A">
        <w:rPr>
          <w:sz w:val="22"/>
          <w:szCs w:val="22"/>
        </w:rPr>
        <w:t xml:space="preserve">, непосредственно предоставляющими </w:t>
      </w:r>
      <w:r>
        <w:rPr>
          <w:sz w:val="22"/>
          <w:szCs w:val="22"/>
        </w:rPr>
        <w:lastRenderedPageBreak/>
        <w:t>муниципальную</w:t>
      </w:r>
      <w:r w:rsidRPr="0081313A">
        <w:rPr>
          <w:sz w:val="22"/>
          <w:szCs w:val="22"/>
        </w:rPr>
        <w:t xml:space="preserve"> услугу, явля</w:t>
      </w:r>
      <w:r>
        <w:rPr>
          <w:sz w:val="22"/>
          <w:szCs w:val="22"/>
        </w:rPr>
        <w:t>е</w:t>
      </w:r>
      <w:r w:rsidRPr="0081313A">
        <w:rPr>
          <w:sz w:val="22"/>
          <w:szCs w:val="22"/>
        </w:rPr>
        <w:t>тся отдел</w:t>
      </w:r>
      <w:r>
        <w:rPr>
          <w:sz w:val="22"/>
          <w:szCs w:val="22"/>
        </w:rPr>
        <w:t xml:space="preserve"> по управлению имуществом и </w:t>
      </w:r>
      <w:r w:rsidRPr="0081313A">
        <w:rPr>
          <w:sz w:val="22"/>
          <w:szCs w:val="22"/>
        </w:rPr>
        <w:t xml:space="preserve">земельным </w:t>
      </w:r>
      <w:r>
        <w:rPr>
          <w:sz w:val="22"/>
          <w:szCs w:val="22"/>
        </w:rPr>
        <w:t>отношениям Администрации</w:t>
      </w:r>
      <w:r w:rsidRPr="0081313A">
        <w:rPr>
          <w:sz w:val="22"/>
          <w:szCs w:val="22"/>
        </w:rPr>
        <w:t>.</w:t>
      </w:r>
    </w:p>
    <w:p w:rsidR="0081313A" w:rsidRPr="0081313A" w:rsidRDefault="0081313A" w:rsidP="0081313A">
      <w:pPr>
        <w:pStyle w:val="ConsPlusNormal"/>
        <w:ind w:firstLine="539"/>
        <w:jc w:val="both"/>
        <w:rPr>
          <w:sz w:val="22"/>
          <w:szCs w:val="22"/>
        </w:rPr>
      </w:pPr>
      <w:r w:rsidRPr="0081313A">
        <w:rPr>
          <w:sz w:val="22"/>
          <w:szCs w:val="22"/>
        </w:rPr>
        <w:t xml:space="preserve">22. Информирование по вопросам предоставления </w:t>
      </w:r>
      <w:r>
        <w:rPr>
          <w:sz w:val="22"/>
          <w:szCs w:val="22"/>
        </w:rPr>
        <w:t>муниципальной услуги</w:t>
      </w:r>
      <w:r w:rsidRPr="0081313A">
        <w:rPr>
          <w:sz w:val="22"/>
          <w:szCs w:val="22"/>
        </w:rPr>
        <w:t xml:space="preserve"> и прием документов, необходимых для предоставления </w:t>
      </w:r>
      <w:r>
        <w:rPr>
          <w:sz w:val="22"/>
          <w:szCs w:val="22"/>
        </w:rPr>
        <w:t>муниципальной услуги</w:t>
      </w:r>
      <w:r w:rsidRPr="0081313A">
        <w:rPr>
          <w:sz w:val="22"/>
          <w:szCs w:val="22"/>
        </w:rPr>
        <w:t xml:space="preserve">, осуществляются также в </w:t>
      </w:r>
      <w:proofErr w:type="gramStart"/>
      <w:r w:rsidR="00774623">
        <w:rPr>
          <w:sz w:val="22"/>
          <w:szCs w:val="22"/>
        </w:rPr>
        <w:t>а</w:t>
      </w:r>
      <w:r w:rsidRPr="0081313A">
        <w:rPr>
          <w:sz w:val="22"/>
          <w:szCs w:val="22"/>
        </w:rPr>
        <w:t>х</w:t>
      </w:r>
      <w:proofErr w:type="gramEnd"/>
      <w:r w:rsidRPr="0081313A">
        <w:rPr>
          <w:sz w:val="22"/>
          <w:szCs w:val="22"/>
        </w:rPr>
        <w:t xml:space="preserve"> ГАУ "МФЦ".</w:t>
      </w:r>
    </w:p>
    <w:p w:rsidR="0081313A" w:rsidRPr="0081313A" w:rsidRDefault="0081313A" w:rsidP="0081313A">
      <w:pPr>
        <w:pStyle w:val="ConsPlusNormal"/>
        <w:ind w:firstLine="539"/>
        <w:jc w:val="both"/>
        <w:rPr>
          <w:sz w:val="22"/>
          <w:szCs w:val="22"/>
        </w:rPr>
      </w:pPr>
      <w:r w:rsidRPr="0081313A">
        <w:rPr>
          <w:sz w:val="22"/>
          <w:szCs w:val="22"/>
        </w:rPr>
        <w:t>23. Сведения о</w:t>
      </w:r>
      <w:r w:rsidR="00D1196A">
        <w:rPr>
          <w:sz w:val="22"/>
          <w:szCs w:val="22"/>
        </w:rPr>
        <w:t>б</w:t>
      </w:r>
      <w:r w:rsidRPr="0081313A">
        <w:rPr>
          <w:sz w:val="22"/>
          <w:szCs w:val="22"/>
        </w:rPr>
        <w:t xml:space="preserve"> </w:t>
      </w:r>
      <w:r w:rsidR="00D1196A">
        <w:rPr>
          <w:sz w:val="22"/>
          <w:szCs w:val="22"/>
        </w:rPr>
        <w:t>Администрации</w:t>
      </w:r>
      <w:r w:rsidRPr="0081313A">
        <w:rPr>
          <w:sz w:val="22"/>
          <w:szCs w:val="22"/>
        </w:rPr>
        <w:t xml:space="preserve"> и </w:t>
      </w:r>
      <w:proofErr w:type="gramStart"/>
      <w:r w:rsidR="00774623">
        <w:rPr>
          <w:sz w:val="22"/>
          <w:szCs w:val="22"/>
        </w:rPr>
        <w:t>ах</w:t>
      </w:r>
      <w:proofErr w:type="gramEnd"/>
      <w:r w:rsidRPr="0081313A">
        <w:rPr>
          <w:sz w:val="22"/>
          <w:szCs w:val="22"/>
        </w:rPr>
        <w:t xml:space="preserve"> ГАУ "МФЦ" представлены в </w:t>
      </w:r>
      <w:r w:rsidRPr="00D1196A">
        <w:rPr>
          <w:sz w:val="22"/>
          <w:szCs w:val="22"/>
        </w:rPr>
        <w:t>приложении 1</w:t>
      </w:r>
      <w:r w:rsidRPr="0081313A">
        <w:rPr>
          <w:sz w:val="22"/>
          <w:szCs w:val="22"/>
        </w:rPr>
        <w:t xml:space="preserve"> к административному регламенту.</w:t>
      </w:r>
    </w:p>
    <w:p w:rsidR="0081313A" w:rsidRPr="0081313A" w:rsidRDefault="0081313A" w:rsidP="0081313A">
      <w:pPr>
        <w:pStyle w:val="ConsPlusNormal"/>
        <w:ind w:firstLine="539"/>
        <w:jc w:val="both"/>
        <w:rPr>
          <w:sz w:val="22"/>
          <w:szCs w:val="22"/>
        </w:rPr>
      </w:pPr>
      <w:r w:rsidRPr="0081313A">
        <w:rPr>
          <w:sz w:val="22"/>
          <w:szCs w:val="22"/>
        </w:rPr>
        <w:t xml:space="preserve">24. </w:t>
      </w:r>
      <w:proofErr w:type="gramStart"/>
      <w:r w:rsidRPr="0081313A">
        <w:rPr>
          <w:sz w:val="22"/>
          <w:szCs w:val="22"/>
        </w:rPr>
        <w:t xml:space="preserve">При предоставлении </w:t>
      </w:r>
      <w:r>
        <w:rPr>
          <w:sz w:val="22"/>
          <w:szCs w:val="22"/>
        </w:rPr>
        <w:t>муниципальной услуги</w:t>
      </w:r>
      <w:r w:rsidRPr="0081313A">
        <w:rPr>
          <w:sz w:val="22"/>
          <w:szCs w:val="22"/>
        </w:rPr>
        <w:t xml:space="preserve"> </w:t>
      </w:r>
      <w:r w:rsidR="00D1196A">
        <w:rPr>
          <w:sz w:val="22"/>
          <w:szCs w:val="22"/>
        </w:rPr>
        <w:t>Администрация</w:t>
      </w:r>
      <w:r w:rsidRPr="0081313A">
        <w:rPr>
          <w:sz w:val="22"/>
          <w:szCs w:val="22"/>
        </w:rPr>
        <w:t xml:space="preserve">, </w:t>
      </w:r>
      <w:r w:rsidR="0081560C">
        <w:rPr>
          <w:sz w:val="22"/>
          <w:szCs w:val="22"/>
        </w:rPr>
        <w:t>ы</w:t>
      </w:r>
      <w:r w:rsidRPr="0081313A">
        <w:rPr>
          <w:sz w:val="22"/>
          <w:szCs w:val="22"/>
        </w:rPr>
        <w:t xml:space="preserve"> ГАУ "МФЦ" не вправе требовать от заявителя осуществления действий, в том числе согласований, необходимых для получения </w:t>
      </w:r>
      <w:r>
        <w:rPr>
          <w:sz w:val="22"/>
          <w:szCs w:val="22"/>
        </w:rPr>
        <w:t>муниципальной услуги</w:t>
      </w:r>
      <w:r w:rsidRPr="0081313A">
        <w:rPr>
          <w:sz w:val="22"/>
          <w:szCs w:val="22"/>
        </w:rPr>
        <w:t xml:space="preserve"> и связанных с обращением в исполнительные органы государственной власти,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00D1196A">
        <w:rPr>
          <w:sz w:val="22"/>
          <w:szCs w:val="22"/>
        </w:rPr>
        <w:t>органами местного самоуправления</w:t>
      </w:r>
      <w:r w:rsidRPr="0081313A">
        <w:rPr>
          <w:sz w:val="22"/>
          <w:szCs w:val="22"/>
        </w:rPr>
        <w:t xml:space="preserve"> </w:t>
      </w:r>
      <w:r w:rsidR="00D1196A">
        <w:rPr>
          <w:sz w:val="22"/>
          <w:szCs w:val="22"/>
        </w:rPr>
        <w:t>муниципальных</w:t>
      </w:r>
      <w:r w:rsidRPr="0081313A">
        <w:rPr>
          <w:sz w:val="22"/>
          <w:szCs w:val="22"/>
        </w:rPr>
        <w:t xml:space="preserve"> услуг, утвержденный нормативным</w:t>
      </w:r>
      <w:proofErr w:type="gramEnd"/>
      <w:r w:rsidRPr="0081313A">
        <w:rPr>
          <w:sz w:val="22"/>
          <w:szCs w:val="22"/>
        </w:rPr>
        <w:t xml:space="preserve"> правовым актом </w:t>
      </w:r>
      <w:r w:rsidR="00D1196A">
        <w:rPr>
          <w:sz w:val="22"/>
          <w:szCs w:val="22"/>
        </w:rPr>
        <w:t>Администрации</w:t>
      </w:r>
      <w:r w:rsidRPr="0081313A">
        <w:rPr>
          <w:sz w:val="22"/>
          <w:szCs w:val="22"/>
        </w:rPr>
        <w:t>.</w:t>
      </w:r>
    </w:p>
    <w:p w:rsidR="0081313A" w:rsidRDefault="0081313A" w:rsidP="0081313A">
      <w:pPr>
        <w:pStyle w:val="ConsPlusNormal"/>
        <w:jc w:val="both"/>
      </w:pPr>
    </w:p>
    <w:p w:rsidR="0081313A" w:rsidRPr="00D1196A" w:rsidRDefault="0081313A" w:rsidP="0081313A">
      <w:pPr>
        <w:pStyle w:val="ConsPlusNormal"/>
        <w:jc w:val="center"/>
        <w:outlineLvl w:val="2"/>
        <w:rPr>
          <w:b/>
          <w:sz w:val="22"/>
          <w:szCs w:val="22"/>
        </w:rPr>
      </w:pPr>
      <w:r w:rsidRPr="00D1196A">
        <w:rPr>
          <w:b/>
          <w:sz w:val="22"/>
          <w:szCs w:val="22"/>
        </w:rPr>
        <w:t>Подраздел III</w:t>
      </w:r>
    </w:p>
    <w:p w:rsidR="0081313A" w:rsidRPr="00D1196A" w:rsidRDefault="0081313A" w:rsidP="0081313A">
      <w:pPr>
        <w:pStyle w:val="ConsPlusNormal"/>
        <w:jc w:val="center"/>
        <w:rPr>
          <w:b/>
          <w:sz w:val="22"/>
          <w:szCs w:val="22"/>
        </w:rPr>
      </w:pPr>
      <w:r w:rsidRPr="00D1196A">
        <w:rPr>
          <w:b/>
          <w:sz w:val="22"/>
          <w:szCs w:val="22"/>
        </w:rPr>
        <w:t>Результат предоставления муниципальной услуги</w:t>
      </w:r>
    </w:p>
    <w:p w:rsidR="0081313A" w:rsidRDefault="0081313A" w:rsidP="0081313A">
      <w:pPr>
        <w:pStyle w:val="ConsPlusNormal"/>
        <w:jc w:val="both"/>
      </w:pPr>
    </w:p>
    <w:p w:rsidR="0081313A" w:rsidRPr="00D1196A" w:rsidRDefault="0081313A" w:rsidP="00D1196A">
      <w:pPr>
        <w:pStyle w:val="ConsPlusNormal"/>
        <w:ind w:firstLine="539"/>
        <w:jc w:val="both"/>
        <w:rPr>
          <w:sz w:val="22"/>
          <w:szCs w:val="22"/>
        </w:rPr>
      </w:pPr>
      <w:r w:rsidRPr="00D1196A">
        <w:rPr>
          <w:sz w:val="22"/>
          <w:szCs w:val="22"/>
        </w:rPr>
        <w:t>25. Результатом предоставления муниципальной услуги являются:</w:t>
      </w:r>
    </w:p>
    <w:p w:rsidR="0081313A" w:rsidRPr="00D1196A" w:rsidRDefault="0081313A" w:rsidP="00D1196A">
      <w:pPr>
        <w:pStyle w:val="ConsPlusNormal"/>
        <w:ind w:firstLine="539"/>
        <w:jc w:val="both"/>
        <w:rPr>
          <w:sz w:val="22"/>
          <w:szCs w:val="22"/>
        </w:rPr>
      </w:pPr>
      <w:r w:rsidRPr="00D1196A">
        <w:rPr>
          <w:sz w:val="22"/>
          <w:szCs w:val="22"/>
        </w:rPr>
        <w:t xml:space="preserve">а) заключение соглашения об установлении сервитута в отношении земельного участка, находящегося в </w:t>
      </w:r>
      <w:r w:rsidR="00D1196A">
        <w:rPr>
          <w:sz w:val="22"/>
          <w:szCs w:val="22"/>
        </w:rPr>
        <w:t>муниципальной собственности Спировского района Тверской области</w:t>
      </w:r>
      <w:r w:rsidR="00D1196A" w:rsidRPr="00D1196A">
        <w:rPr>
          <w:sz w:val="22"/>
          <w:szCs w:val="22"/>
        </w:rPr>
        <w:t xml:space="preserve"> </w:t>
      </w:r>
      <w:r w:rsidRPr="00D1196A">
        <w:rPr>
          <w:sz w:val="22"/>
          <w:szCs w:val="22"/>
        </w:rPr>
        <w:t>(далее - соглашение об установлении сервитута);</w:t>
      </w:r>
    </w:p>
    <w:p w:rsidR="0081313A" w:rsidRPr="00D1196A" w:rsidRDefault="0081313A" w:rsidP="00D1196A">
      <w:pPr>
        <w:pStyle w:val="ConsPlusNormal"/>
        <w:ind w:firstLine="539"/>
        <w:jc w:val="both"/>
        <w:rPr>
          <w:sz w:val="22"/>
          <w:szCs w:val="22"/>
        </w:rPr>
      </w:pPr>
      <w:r w:rsidRPr="00D1196A">
        <w:rPr>
          <w:sz w:val="22"/>
          <w:szCs w:val="22"/>
        </w:rPr>
        <w:t>б) отказ в заключени</w:t>
      </w:r>
      <w:proofErr w:type="gramStart"/>
      <w:r w:rsidRPr="00D1196A">
        <w:rPr>
          <w:sz w:val="22"/>
          <w:szCs w:val="22"/>
        </w:rPr>
        <w:t>и</w:t>
      </w:r>
      <w:proofErr w:type="gramEnd"/>
      <w:r w:rsidRPr="00D1196A">
        <w:rPr>
          <w:sz w:val="22"/>
          <w:szCs w:val="22"/>
        </w:rPr>
        <w:t xml:space="preserve"> соглашения об установлении сервитута.</w:t>
      </w:r>
    </w:p>
    <w:p w:rsidR="00625E33" w:rsidRPr="00A65B6A" w:rsidRDefault="00625E33" w:rsidP="00625E33">
      <w:pPr>
        <w:spacing w:line="20" w:lineRule="atLeast"/>
        <w:ind w:firstLine="709"/>
        <w:jc w:val="both"/>
        <w:rPr>
          <w:rFonts w:ascii="Arial" w:hAnsi="Arial" w:cs="Arial"/>
          <w:sz w:val="22"/>
          <w:szCs w:val="22"/>
        </w:rPr>
      </w:pP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V</w:t>
      </w:r>
    </w:p>
    <w:p w:rsidR="0048087F" w:rsidRPr="00625E33" w:rsidRDefault="0048087F" w:rsidP="0048087F">
      <w:pPr>
        <w:spacing w:line="20" w:lineRule="atLeast"/>
        <w:jc w:val="center"/>
        <w:rPr>
          <w:rFonts w:ascii="Arial" w:hAnsi="Arial" w:cs="Arial"/>
          <w:b/>
          <w:sz w:val="22"/>
          <w:szCs w:val="22"/>
        </w:rPr>
      </w:pPr>
      <w:r w:rsidRPr="00625E33">
        <w:rPr>
          <w:rFonts w:ascii="Arial" w:hAnsi="Arial" w:cs="Arial"/>
          <w:b/>
          <w:sz w:val="22"/>
          <w:szCs w:val="22"/>
        </w:rPr>
        <w:t xml:space="preserve">Срок предоставления </w:t>
      </w:r>
      <w:r w:rsidR="00625E33">
        <w:rPr>
          <w:rFonts w:ascii="Arial" w:hAnsi="Arial" w:cs="Arial"/>
          <w:b/>
          <w:sz w:val="22"/>
          <w:szCs w:val="22"/>
        </w:rPr>
        <w:t>муниципальной услуги</w:t>
      </w:r>
    </w:p>
    <w:p w:rsidR="003E19CE" w:rsidRPr="00625E33" w:rsidRDefault="003E19CE" w:rsidP="0048087F">
      <w:pPr>
        <w:spacing w:line="20" w:lineRule="atLeast"/>
        <w:jc w:val="center"/>
        <w:rPr>
          <w:rFonts w:ascii="Arial" w:hAnsi="Arial" w:cs="Arial"/>
          <w:b/>
          <w:sz w:val="22"/>
          <w:szCs w:val="22"/>
        </w:rPr>
      </w:pPr>
    </w:p>
    <w:p w:rsidR="00D1196A" w:rsidRPr="00D1196A" w:rsidRDefault="00D1196A" w:rsidP="00D1196A">
      <w:pPr>
        <w:pStyle w:val="ConsPlusNormal"/>
        <w:ind w:firstLine="539"/>
        <w:jc w:val="both"/>
        <w:rPr>
          <w:sz w:val="22"/>
          <w:szCs w:val="22"/>
        </w:rPr>
      </w:pPr>
      <w:r w:rsidRPr="00D1196A">
        <w:rPr>
          <w:sz w:val="22"/>
          <w:szCs w:val="22"/>
        </w:rPr>
        <w:t xml:space="preserve">26. В срок не более чем тридцать дней со дня получения заявления о заключении соглашения об установлении сервитута (далее - заявление) </w:t>
      </w:r>
      <w:r>
        <w:rPr>
          <w:sz w:val="22"/>
          <w:szCs w:val="22"/>
        </w:rPr>
        <w:t>Администрация</w:t>
      </w:r>
      <w:r w:rsidRPr="00D1196A">
        <w:rPr>
          <w:sz w:val="22"/>
          <w:szCs w:val="22"/>
        </w:rPr>
        <w:t xml:space="preserve"> по результатам его рассмотрения выполняет одно из следующих действий:</w:t>
      </w:r>
    </w:p>
    <w:p w:rsidR="00D1196A" w:rsidRPr="00D1196A" w:rsidRDefault="00D1196A" w:rsidP="00D1196A">
      <w:pPr>
        <w:pStyle w:val="ConsPlusNormal"/>
        <w:ind w:firstLine="539"/>
        <w:jc w:val="both"/>
        <w:rPr>
          <w:sz w:val="22"/>
          <w:szCs w:val="22"/>
        </w:rPr>
      </w:pPr>
      <w:bookmarkStart w:id="1" w:name="P173"/>
      <w:bookmarkEnd w:id="1"/>
      <w:r w:rsidRPr="00D1196A">
        <w:rPr>
          <w:sz w:val="22"/>
          <w:szCs w:val="22"/>
        </w:rPr>
        <w:t>а) направляет заявителю уведомление о возможности заключения соглашения об установлении сервитута в предложенных заявителем границах;</w:t>
      </w:r>
    </w:p>
    <w:p w:rsidR="00D1196A" w:rsidRPr="00D1196A" w:rsidRDefault="00D1196A" w:rsidP="00D1196A">
      <w:pPr>
        <w:pStyle w:val="ConsPlusNormal"/>
        <w:ind w:firstLine="539"/>
        <w:jc w:val="both"/>
        <w:rPr>
          <w:sz w:val="22"/>
          <w:szCs w:val="22"/>
        </w:rPr>
      </w:pPr>
      <w:bookmarkStart w:id="2" w:name="P174"/>
      <w:bookmarkEnd w:id="2"/>
      <w:r w:rsidRPr="00D1196A">
        <w:rPr>
          <w:sz w:val="22"/>
          <w:szCs w:val="22"/>
        </w:rPr>
        <w:t>б)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1196A" w:rsidRPr="00D1196A" w:rsidRDefault="00D1196A" w:rsidP="00D1196A">
      <w:pPr>
        <w:pStyle w:val="ConsPlusNormal"/>
        <w:ind w:firstLine="539"/>
        <w:jc w:val="both"/>
        <w:rPr>
          <w:sz w:val="22"/>
          <w:szCs w:val="22"/>
        </w:rPr>
      </w:pPr>
      <w:bookmarkStart w:id="3" w:name="P175"/>
      <w:bookmarkEnd w:id="3"/>
      <w:proofErr w:type="gramStart"/>
      <w:r w:rsidRPr="00D1196A">
        <w:rPr>
          <w:sz w:val="22"/>
          <w:szCs w:val="22"/>
        </w:rPr>
        <w:t xml:space="preserve">в) направляет заявителю подписанные </w:t>
      </w:r>
      <w:r>
        <w:rPr>
          <w:sz w:val="22"/>
          <w:szCs w:val="22"/>
        </w:rPr>
        <w:t>Главой района</w:t>
      </w:r>
      <w:r w:rsidRPr="00D1196A">
        <w:rPr>
          <w:sz w:val="22"/>
          <w:szCs w:val="22"/>
        </w:rPr>
        <w:t xml:space="preserve">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sidRPr="00D1196A">
          <w:rPr>
            <w:sz w:val="22"/>
            <w:szCs w:val="22"/>
          </w:rPr>
          <w:t>пунктом 4 статьи 39.25</w:t>
        </w:r>
      </w:hyperlink>
      <w:r w:rsidRPr="00D1196A">
        <w:rPr>
          <w:sz w:val="22"/>
          <w:szCs w:val="22"/>
        </w:rPr>
        <w:t xml:space="preserve"> Земельного кодекса Российской Федерации (по соглашению сторон допускается установление сервитута в отношении части земельного участка, по которому заключено соглашение об установлении сервитута на срок до трех лет, без</w:t>
      </w:r>
      <w:proofErr w:type="gramEnd"/>
      <w:r w:rsidRPr="00D1196A">
        <w:rPr>
          <w:sz w:val="22"/>
          <w:szCs w:val="22"/>
        </w:rPr>
        <w:t xml:space="preserve">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D1196A" w:rsidRPr="00D1196A" w:rsidRDefault="00D1196A" w:rsidP="00D1196A">
      <w:pPr>
        <w:pStyle w:val="ConsPlusNormal"/>
        <w:ind w:firstLine="539"/>
        <w:jc w:val="both"/>
        <w:rPr>
          <w:sz w:val="22"/>
          <w:szCs w:val="22"/>
        </w:rPr>
      </w:pPr>
      <w:r w:rsidRPr="00D1196A">
        <w:rPr>
          <w:sz w:val="22"/>
          <w:szCs w:val="22"/>
        </w:rPr>
        <w:t xml:space="preserve">г) принимает решение об отказе в установлении сервитута при наличии оснований, </w:t>
      </w:r>
      <w:r w:rsidRPr="007C41D0">
        <w:rPr>
          <w:sz w:val="22"/>
          <w:szCs w:val="22"/>
        </w:rPr>
        <w:t>предусмотренных пунктом 47 подраздела XI настоящего</w:t>
      </w:r>
      <w:r w:rsidRPr="00D1196A">
        <w:rPr>
          <w:sz w:val="22"/>
          <w:szCs w:val="22"/>
        </w:rPr>
        <w:t xml:space="preserve"> раздела, и направляет это решение заявителю с указанием оснований такого отказа.</w:t>
      </w:r>
    </w:p>
    <w:p w:rsidR="00D1196A" w:rsidRPr="00D1196A" w:rsidRDefault="00D1196A" w:rsidP="00D1196A">
      <w:pPr>
        <w:pStyle w:val="ConsPlusNormal"/>
        <w:ind w:firstLine="539"/>
        <w:jc w:val="both"/>
        <w:rPr>
          <w:sz w:val="22"/>
          <w:szCs w:val="22"/>
        </w:rPr>
      </w:pPr>
      <w:r w:rsidRPr="00D1196A">
        <w:rPr>
          <w:sz w:val="22"/>
          <w:szCs w:val="22"/>
        </w:rPr>
        <w:t xml:space="preserve">27. </w:t>
      </w:r>
      <w:proofErr w:type="gramStart"/>
      <w:r w:rsidRPr="00D1196A">
        <w:rPr>
          <w:sz w:val="22"/>
          <w:szCs w:val="22"/>
        </w:rPr>
        <w:t xml:space="preserve">Лицо, по заявлению которого принято решение, указанное в </w:t>
      </w:r>
      <w:hyperlink w:anchor="P173" w:history="1">
        <w:r w:rsidRPr="00D1196A">
          <w:rPr>
            <w:sz w:val="22"/>
            <w:szCs w:val="22"/>
          </w:rPr>
          <w:t>подпункте "а" пункта 26</w:t>
        </w:r>
      </w:hyperlink>
      <w:r w:rsidRPr="00D1196A">
        <w:rPr>
          <w:sz w:val="22"/>
          <w:szCs w:val="22"/>
        </w:rPr>
        <w:t xml:space="preserve"> настоящего подраздела, или которому направлено предложение, указанное в </w:t>
      </w:r>
      <w:hyperlink w:anchor="P174" w:history="1">
        <w:r w:rsidRPr="00D1196A">
          <w:rPr>
            <w:sz w:val="22"/>
            <w:szCs w:val="22"/>
          </w:rPr>
          <w:t>подпункте "б" пункта 26</w:t>
        </w:r>
      </w:hyperlink>
      <w:r w:rsidRPr="00D1196A">
        <w:rPr>
          <w:sz w:val="22"/>
          <w:szCs w:val="22"/>
        </w:rPr>
        <w:t xml:space="preserve"> настоящего подраздела,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w:t>
      </w:r>
      <w:proofErr w:type="gramEnd"/>
      <w:r w:rsidRPr="00D1196A">
        <w:rPr>
          <w:sz w:val="22"/>
          <w:szCs w:val="22"/>
        </w:rPr>
        <w:t xml:space="preserve"> части земельного участка, за исключением случаев установления сервитута в отношении всего земельного </w:t>
      </w:r>
      <w:r w:rsidRPr="00D1196A">
        <w:rPr>
          <w:sz w:val="22"/>
          <w:szCs w:val="22"/>
        </w:rPr>
        <w:lastRenderedPageBreak/>
        <w:t>участка, а также случаев, предусмотренных пунктом 4 статьи 39.25 Земельного кодекса Российской Федерации.</w:t>
      </w:r>
    </w:p>
    <w:p w:rsidR="00D1196A" w:rsidRPr="00D1196A" w:rsidRDefault="00D1196A" w:rsidP="00D1196A">
      <w:pPr>
        <w:pStyle w:val="ConsPlusNormal"/>
        <w:ind w:firstLine="539"/>
        <w:jc w:val="both"/>
        <w:rPr>
          <w:sz w:val="22"/>
          <w:szCs w:val="22"/>
        </w:rPr>
      </w:pPr>
      <w:r w:rsidRPr="00D1196A">
        <w:rPr>
          <w:sz w:val="22"/>
          <w:szCs w:val="22"/>
        </w:rPr>
        <w:t xml:space="preserve">28. В срок не более чем тридцать дней со дня представления заявителем в </w:t>
      </w:r>
      <w:r>
        <w:rPr>
          <w:sz w:val="22"/>
          <w:szCs w:val="22"/>
        </w:rPr>
        <w:t>Администрацию</w:t>
      </w:r>
      <w:r w:rsidRPr="00D1196A">
        <w:rPr>
          <w:sz w:val="22"/>
          <w:szCs w:val="22"/>
        </w:rPr>
        <w:t xml:space="preserve"> уведомления о государственном кадастровом учете частей земельных участков, в отношении которых устанавливается сервитут, </w:t>
      </w:r>
      <w:r>
        <w:rPr>
          <w:sz w:val="22"/>
          <w:szCs w:val="22"/>
        </w:rPr>
        <w:t>Администрация</w:t>
      </w:r>
      <w:r w:rsidRPr="00D1196A">
        <w:rPr>
          <w:sz w:val="22"/>
          <w:szCs w:val="22"/>
        </w:rPr>
        <w:t xml:space="preserve"> направляет заявителю подписанное </w:t>
      </w:r>
      <w:r>
        <w:rPr>
          <w:sz w:val="22"/>
          <w:szCs w:val="22"/>
        </w:rPr>
        <w:t>Главой района</w:t>
      </w:r>
      <w:r w:rsidRPr="00D1196A">
        <w:rPr>
          <w:sz w:val="22"/>
          <w:szCs w:val="22"/>
        </w:rPr>
        <w:t xml:space="preserve"> соглашение об установлении сервитута в трех экземплярах. Заявитель обязан подписать это соглашение не позднее чем через тридцать дней со дня его получения.</w:t>
      </w:r>
    </w:p>
    <w:p w:rsidR="00D1196A" w:rsidRDefault="00D1196A" w:rsidP="004948B3">
      <w:pPr>
        <w:spacing w:line="20" w:lineRule="atLeast"/>
        <w:ind w:firstLine="708"/>
        <w:jc w:val="center"/>
        <w:rPr>
          <w:rFonts w:ascii="Arial" w:hAnsi="Arial" w:cs="Arial"/>
          <w:b/>
          <w:sz w:val="22"/>
          <w:szCs w:val="22"/>
        </w:rPr>
      </w:pPr>
    </w:p>
    <w:p w:rsidR="004948B3" w:rsidRPr="00625E33" w:rsidRDefault="004948B3" w:rsidP="004948B3">
      <w:pPr>
        <w:spacing w:line="20" w:lineRule="atLeast"/>
        <w:ind w:firstLine="708"/>
        <w:jc w:val="center"/>
        <w:rPr>
          <w:rFonts w:ascii="Arial" w:hAnsi="Arial" w:cs="Arial"/>
          <w:b/>
          <w:sz w:val="22"/>
          <w:szCs w:val="22"/>
        </w:rPr>
      </w:pPr>
      <w:r w:rsidRPr="00625E33">
        <w:rPr>
          <w:rFonts w:ascii="Arial" w:hAnsi="Arial" w:cs="Arial"/>
          <w:b/>
          <w:sz w:val="22"/>
          <w:szCs w:val="22"/>
        </w:rPr>
        <w:t>Подраздел V</w:t>
      </w:r>
    </w:p>
    <w:p w:rsidR="004948B3" w:rsidRPr="00625E33" w:rsidRDefault="004948B3" w:rsidP="00D1196A">
      <w:pPr>
        <w:spacing w:line="20" w:lineRule="atLeast"/>
        <w:jc w:val="center"/>
        <w:rPr>
          <w:rFonts w:ascii="Arial" w:hAnsi="Arial" w:cs="Arial"/>
          <w:b/>
          <w:sz w:val="22"/>
          <w:szCs w:val="22"/>
        </w:rPr>
      </w:pPr>
      <w:r w:rsidRPr="00625E33">
        <w:rPr>
          <w:rFonts w:ascii="Arial" w:hAnsi="Arial" w:cs="Arial"/>
          <w:b/>
          <w:sz w:val="22"/>
          <w:szCs w:val="22"/>
        </w:rPr>
        <w:t xml:space="preserve">Условия, порядок и срок приостановления предоставления </w:t>
      </w:r>
      <w:r w:rsidR="00625E33">
        <w:rPr>
          <w:rFonts w:ascii="Arial" w:hAnsi="Arial" w:cs="Arial"/>
          <w:b/>
          <w:sz w:val="22"/>
          <w:szCs w:val="22"/>
        </w:rPr>
        <w:t>муниципальной услуги</w:t>
      </w:r>
    </w:p>
    <w:p w:rsidR="00DD199A" w:rsidRPr="00625E33" w:rsidRDefault="00DD199A" w:rsidP="004948B3">
      <w:pPr>
        <w:spacing w:line="20" w:lineRule="atLeast"/>
        <w:ind w:firstLine="708"/>
        <w:jc w:val="center"/>
        <w:rPr>
          <w:rFonts w:ascii="Arial" w:hAnsi="Arial" w:cs="Arial"/>
          <w:b/>
          <w:sz w:val="22"/>
          <w:szCs w:val="22"/>
        </w:rPr>
      </w:pPr>
    </w:p>
    <w:p w:rsidR="00625E33" w:rsidRPr="00A65B6A" w:rsidRDefault="0084164A" w:rsidP="00625E33">
      <w:pPr>
        <w:autoSpaceDE w:val="0"/>
        <w:autoSpaceDN w:val="0"/>
        <w:adjustRightInd w:val="0"/>
        <w:ind w:firstLine="720"/>
        <w:jc w:val="both"/>
        <w:rPr>
          <w:rFonts w:ascii="Arial" w:hAnsi="Arial" w:cs="Arial"/>
          <w:sz w:val="22"/>
          <w:szCs w:val="22"/>
        </w:rPr>
      </w:pPr>
      <w:r w:rsidRPr="00625E33">
        <w:rPr>
          <w:rFonts w:ascii="Arial" w:hAnsi="Arial" w:cs="Arial"/>
          <w:sz w:val="22"/>
          <w:szCs w:val="22"/>
        </w:rPr>
        <w:t>2</w:t>
      </w:r>
      <w:r w:rsidR="00D1196A">
        <w:rPr>
          <w:rFonts w:ascii="Arial" w:hAnsi="Arial" w:cs="Arial"/>
          <w:sz w:val="22"/>
          <w:szCs w:val="22"/>
        </w:rPr>
        <w:t>9</w:t>
      </w:r>
      <w:r w:rsidR="00DD199A" w:rsidRPr="00625E33">
        <w:rPr>
          <w:rFonts w:ascii="Arial" w:hAnsi="Arial" w:cs="Arial"/>
          <w:sz w:val="22"/>
          <w:szCs w:val="22"/>
        </w:rPr>
        <w:t>.</w:t>
      </w:r>
      <w:r w:rsidR="00DD199A" w:rsidRPr="00625E33">
        <w:rPr>
          <w:rFonts w:ascii="Arial" w:hAnsi="Arial" w:cs="Arial"/>
          <w:sz w:val="22"/>
          <w:szCs w:val="22"/>
        </w:rPr>
        <w:tab/>
      </w:r>
      <w:proofErr w:type="gramStart"/>
      <w:r w:rsidR="00625E33">
        <w:rPr>
          <w:rFonts w:ascii="Arial" w:hAnsi="Arial" w:cs="Arial"/>
          <w:sz w:val="22"/>
          <w:szCs w:val="22"/>
        </w:rPr>
        <w:t>В случае если с</w:t>
      </w:r>
      <w:r w:rsidR="00625E33" w:rsidRPr="00A65B6A">
        <w:rPr>
          <w:rFonts w:ascii="Arial" w:hAnsi="Arial" w:cs="Arial"/>
          <w:sz w:val="22"/>
          <w:szCs w:val="22"/>
        </w:rPr>
        <w:t>рок подготовки и направления ответа на межведомственный запрос</w:t>
      </w:r>
      <w:r w:rsidR="00625E33">
        <w:rPr>
          <w:rFonts w:ascii="Arial" w:hAnsi="Arial" w:cs="Arial"/>
          <w:sz w:val="22"/>
          <w:szCs w:val="22"/>
        </w:rPr>
        <w:t xml:space="preserve"> </w:t>
      </w:r>
      <w:r w:rsidR="00625E33" w:rsidRPr="00A65B6A">
        <w:rPr>
          <w:rFonts w:ascii="Arial" w:hAnsi="Arial" w:cs="Arial"/>
          <w:sz w:val="22"/>
          <w:szCs w:val="22"/>
        </w:rPr>
        <w:t>установлен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625E33">
        <w:rPr>
          <w:rFonts w:ascii="Arial" w:hAnsi="Arial" w:cs="Arial"/>
          <w:sz w:val="22"/>
          <w:szCs w:val="22"/>
        </w:rPr>
        <w:t xml:space="preserve"> и </w:t>
      </w:r>
      <w:r w:rsidR="00625E33" w:rsidRPr="00A65B6A">
        <w:rPr>
          <w:rFonts w:ascii="Arial" w:hAnsi="Arial" w:cs="Arial"/>
          <w:sz w:val="22"/>
          <w:szCs w:val="22"/>
        </w:rPr>
        <w:t>превыша</w:t>
      </w:r>
      <w:r w:rsidR="00625E33">
        <w:rPr>
          <w:rFonts w:ascii="Arial" w:hAnsi="Arial" w:cs="Arial"/>
          <w:sz w:val="22"/>
          <w:szCs w:val="22"/>
        </w:rPr>
        <w:t>е</w:t>
      </w:r>
      <w:r w:rsidR="00625E33" w:rsidRPr="00A65B6A">
        <w:rPr>
          <w:rFonts w:ascii="Arial" w:hAnsi="Arial" w:cs="Arial"/>
          <w:sz w:val="22"/>
          <w:szCs w:val="22"/>
        </w:rPr>
        <w:t>т пят</w:t>
      </w:r>
      <w:r w:rsidR="00625E33">
        <w:rPr>
          <w:rFonts w:ascii="Arial" w:hAnsi="Arial" w:cs="Arial"/>
          <w:sz w:val="22"/>
          <w:szCs w:val="22"/>
        </w:rPr>
        <w:t>ь</w:t>
      </w:r>
      <w:r w:rsidR="00625E33" w:rsidRPr="00A65B6A">
        <w:rPr>
          <w:rFonts w:ascii="Arial" w:hAnsi="Arial" w:cs="Arial"/>
          <w:sz w:val="22"/>
          <w:szCs w:val="22"/>
        </w:rPr>
        <w:t xml:space="preserve"> рабочих дней со дня поступления межведомственного запроса в орган или организацию, предоставляющие документ и (или) информацию</w:t>
      </w:r>
      <w:r w:rsidR="00625E33">
        <w:rPr>
          <w:rFonts w:ascii="Arial" w:hAnsi="Arial" w:cs="Arial"/>
          <w:sz w:val="22"/>
          <w:szCs w:val="22"/>
        </w:rPr>
        <w:t>.</w:t>
      </w:r>
      <w:proofErr w:type="gramEnd"/>
    </w:p>
    <w:p w:rsidR="00625E33" w:rsidRDefault="00625E33" w:rsidP="00625E33">
      <w:pPr>
        <w:spacing w:line="20" w:lineRule="atLeast"/>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Срок рассмотрения поданного заявления приостанавливается до</w:t>
      </w:r>
      <w:r>
        <w:rPr>
          <w:rFonts w:ascii="Arial" w:hAnsi="Arial" w:cs="Arial"/>
          <w:sz w:val="22"/>
          <w:szCs w:val="22"/>
        </w:rPr>
        <w:t xml:space="preserve"> получения ответа на межведомственный запрос в сроки, </w:t>
      </w:r>
      <w:r w:rsidRPr="00A65B6A">
        <w:rPr>
          <w:rFonts w:ascii="Arial" w:hAnsi="Arial" w:cs="Arial"/>
          <w:sz w:val="22"/>
          <w:szCs w:val="22"/>
        </w:rPr>
        <w:t>установлен</w:t>
      </w:r>
      <w:r>
        <w:rPr>
          <w:rFonts w:ascii="Arial" w:hAnsi="Arial" w:cs="Arial"/>
          <w:sz w:val="22"/>
          <w:szCs w:val="22"/>
        </w:rPr>
        <w:t>ные</w:t>
      </w:r>
      <w:r w:rsidRPr="00A65B6A">
        <w:rPr>
          <w:rFonts w:ascii="Arial" w:hAnsi="Arial" w:cs="Arial"/>
          <w:sz w:val="22"/>
          <w:szCs w:val="22"/>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Pr>
          <w:rFonts w:ascii="Arial" w:hAnsi="Arial" w:cs="Arial"/>
          <w:sz w:val="22"/>
          <w:szCs w:val="22"/>
        </w:rPr>
        <w:t>.</w:t>
      </w:r>
    </w:p>
    <w:p w:rsidR="00D55970" w:rsidRPr="00625E33" w:rsidRDefault="00D55970" w:rsidP="00625E33">
      <w:pPr>
        <w:spacing w:line="20" w:lineRule="atLeast"/>
        <w:ind w:firstLine="708"/>
        <w:jc w:val="both"/>
        <w:rPr>
          <w:rFonts w:ascii="Arial" w:hAnsi="Arial" w:cs="Arial"/>
          <w:b/>
          <w:sz w:val="22"/>
          <w:szCs w:val="22"/>
        </w:rPr>
      </w:pP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Подраздел VI</w:t>
      </w:r>
    </w:p>
    <w:p w:rsidR="00DB0C7B" w:rsidRPr="00625E33" w:rsidRDefault="00DB0C7B" w:rsidP="00DB0C7B">
      <w:pPr>
        <w:spacing w:line="20" w:lineRule="atLeast"/>
        <w:ind w:firstLine="708"/>
        <w:jc w:val="center"/>
        <w:rPr>
          <w:rFonts w:ascii="Arial" w:hAnsi="Arial" w:cs="Arial"/>
          <w:b/>
          <w:sz w:val="22"/>
          <w:szCs w:val="22"/>
        </w:rPr>
      </w:pPr>
      <w:r w:rsidRPr="00625E33">
        <w:rPr>
          <w:rFonts w:ascii="Arial" w:hAnsi="Arial" w:cs="Arial"/>
          <w:b/>
          <w:sz w:val="22"/>
          <w:szCs w:val="22"/>
        </w:rPr>
        <w:t xml:space="preserve">Срок выдачи (направления) документов, являющихся результатом предоставления </w:t>
      </w:r>
      <w:r w:rsidR="00625E33">
        <w:rPr>
          <w:rFonts w:ascii="Arial" w:hAnsi="Arial" w:cs="Arial"/>
          <w:b/>
          <w:sz w:val="22"/>
          <w:szCs w:val="22"/>
        </w:rPr>
        <w:t>муниципальной услуги</w:t>
      </w:r>
    </w:p>
    <w:p w:rsidR="00C30C1F" w:rsidRPr="00625E33" w:rsidRDefault="00C30C1F" w:rsidP="00DB0C7B">
      <w:pPr>
        <w:spacing w:line="20" w:lineRule="atLeast"/>
        <w:ind w:firstLine="708"/>
        <w:jc w:val="center"/>
        <w:rPr>
          <w:rFonts w:ascii="Arial" w:hAnsi="Arial" w:cs="Arial"/>
          <w:b/>
          <w:sz w:val="22"/>
          <w:szCs w:val="22"/>
        </w:rPr>
      </w:pPr>
    </w:p>
    <w:p w:rsidR="00625E33" w:rsidRPr="00A65B6A" w:rsidRDefault="00D1196A" w:rsidP="00625E33">
      <w:pPr>
        <w:autoSpaceDE w:val="0"/>
        <w:autoSpaceDN w:val="0"/>
        <w:adjustRightInd w:val="0"/>
        <w:ind w:firstLine="540"/>
        <w:jc w:val="both"/>
        <w:rPr>
          <w:rFonts w:ascii="Arial" w:hAnsi="Arial" w:cs="Arial"/>
          <w:sz w:val="22"/>
          <w:szCs w:val="22"/>
        </w:rPr>
      </w:pPr>
      <w:r>
        <w:rPr>
          <w:rFonts w:ascii="Arial" w:hAnsi="Arial" w:cs="Arial"/>
          <w:sz w:val="22"/>
          <w:szCs w:val="22"/>
        </w:rPr>
        <w:t>30</w:t>
      </w:r>
      <w:r w:rsidR="00C30C1F" w:rsidRPr="00625E33">
        <w:rPr>
          <w:rFonts w:ascii="Arial" w:hAnsi="Arial" w:cs="Arial"/>
          <w:sz w:val="22"/>
          <w:szCs w:val="22"/>
        </w:rPr>
        <w:t xml:space="preserve">. </w:t>
      </w:r>
      <w:r w:rsidR="00625E33"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sidR="00625E33">
        <w:rPr>
          <w:rFonts w:ascii="Arial" w:hAnsi="Arial" w:cs="Arial"/>
          <w:sz w:val="22"/>
          <w:szCs w:val="22"/>
        </w:rPr>
        <w:t>Администрацией</w:t>
      </w:r>
      <w:r w:rsidR="00625E33" w:rsidRPr="00A65B6A">
        <w:rPr>
          <w:rFonts w:ascii="Arial" w:hAnsi="Arial" w:cs="Arial"/>
          <w:sz w:val="22"/>
          <w:szCs w:val="22"/>
        </w:rPr>
        <w:t xml:space="preserve"> в виде бумажного документа, который заявитель получает непосредственно в </w:t>
      </w:r>
      <w:r w:rsidR="00625E33">
        <w:rPr>
          <w:rFonts w:ascii="Arial" w:hAnsi="Arial" w:cs="Arial"/>
          <w:sz w:val="22"/>
          <w:szCs w:val="22"/>
        </w:rPr>
        <w:t>Администрации</w:t>
      </w:r>
      <w:r w:rsidR="00625E33" w:rsidRPr="00A65B6A">
        <w:rPr>
          <w:rFonts w:ascii="Arial" w:hAnsi="Arial" w:cs="Arial"/>
          <w:sz w:val="22"/>
          <w:szCs w:val="22"/>
        </w:rPr>
        <w:t xml:space="preserve"> при личном обращении, </w:t>
      </w:r>
      <w:r w:rsidR="00625E33">
        <w:rPr>
          <w:rFonts w:ascii="Arial" w:hAnsi="Arial" w:cs="Arial"/>
          <w:sz w:val="22"/>
          <w:szCs w:val="22"/>
        </w:rPr>
        <w:t>Администрация</w:t>
      </w:r>
      <w:r w:rsidR="00625E33" w:rsidRPr="00A65B6A">
        <w:rPr>
          <w:rFonts w:ascii="Arial" w:hAnsi="Arial" w:cs="Arial"/>
          <w:sz w:val="22"/>
          <w:szCs w:val="22"/>
        </w:rPr>
        <w:t xml:space="preserve"> в течение 1 рабочего дня после подписания соответствующего документа </w:t>
      </w:r>
      <w:r w:rsidR="00625E33">
        <w:rPr>
          <w:rFonts w:ascii="Arial" w:hAnsi="Arial" w:cs="Arial"/>
          <w:sz w:val="22"/>
          <w:szCs w:val="22"/>
        </w:rPr>
        <w:t>Главой района</w:t>
      </w:r>
      <w:r w:rsidR="00625E33" w:rsidRPr="00A65B6A">
        <w:rPr>
          <w:rFonts w:ascii="Arial" w:hAnsi="Arial" w:cs="Arial"/>
          <w:sz w:val="22"/>
          <w:szCs w:val="22"/>
        </w:rPr>
        <w:t xml:space="preserve"> уведомляет заявителя о возможности получить данный документ в </w:t>
      </w:r>
      <w:r w:rsidR="00625E33">
        <w:rPr>
          <w:rFonts w:ascii="Arial" w:hAnsi="Arial" w:cs="Arial"/>
          <w:sz w:val="22"/>
          <w:szCs w:val="22"/>
        </w:rPr>
        <w:t>Администрации</w:t>
      </w:r>
      <w:r w:rsidR="00625E33" w:rsidRPr="00A65B6A">
        <w:rPr>
          <w:rFonts w:ascii="Arial" w:hAnsi="Arial" w:cs="Arial"/>
          <w:sz w:val="22"/>
          <w:szCs w:val="22"/>
        </w:rPr>
        <w:t xml:space="preserve"> и сроках его получения.</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 xml:space="preserve">В случае явки заявителя (представителя заявителя) в </w:t>
      </w:r>
      <w:r>
        <w:rPr>
          <w:rFonts w:ascii="Arial" w:hAnsi="Arial" w:cs="Arial"/>
          <w:sz w:val="22"/>
          <w:szCs w:val="22"/>
        </w:rPr>
        <w:t>Администрацию</w:t>
      </w:r>
      <w:r w:rsidRPr="00A65B6A">
        <w:rPr>
          <w:rFonts w:ascii="Arial" w:hAnsi="Arial" w:cs="Arial"/>
          <w:sz w:val="22"/>
          <w:szCs w:val="22"/>
        </w:rPr>
        <w:t xml:space="preserve"> соответствующий документ выдается ему в течение 15 минут. Если документ не был получен заявителем в </w:t>
      </w:r>
      <w:r>
        <w:rPr>
          <w:rFonts w:ascii="Arial" w:hAnsi="Arial" w:cs="Arial"/>
          <w:sz w:val="22"/>
          <w:szCs w:val="22"/>
        </w:rPr>
        <w:t>Администрации</w:t>
      </w:r>
      <w:r w:rsidRPr="00A65B6A">
        <w:rPr>
          <w:rFonts w:ascii="Arial" w:hAnsi="Arial" w:cs="Arial"/>
          <w:sz w:val="22"/>
          <w:szCs w:val="22"/>
        </w:rPr>
        <w:t xml:space="preserve"> в установленный срок, он направляется в адрес заявителя посредством почтового отправления в течение 1 рабочего дня, следующего за днем окончания установленного для получения документа срока.</w:t>
      </w:r>
    </w:p>
    <w:p w:rsidR="00625E33" w:rsidRPr="00A65B6A" w:rsidRDefault="00625E33" w:rsidP="00625E33">
      <w:pPr>
        <w:autoSpaceDE w:val="0"/>
        <w:autoSpaceDN w:val="0"/>
        <w:adjustRightInd w:val="0"/>
        <w:ind w:firstLine="540"/>
        <w:jc w:val="both"/>
        <w:rPr>
          <w:rFonts w:ascii="Arial" w:hAnsi="Arial" w:cs="Arial"/>
          <w:sz w:val="22"/>
          <w:szCs w:val="22"/>
        </w:rPr>
      </w:pPr>
      <w:r>
        <w:rPr>
          <w:rFonts w:ascii="Arial" w:hAnsi="Arial" w:cs="Arial"/>
          <w:sz w:val="22"/>
          <w:szCs w:val="22"/>
        </w:rPr>
        <w:t>3</w:t>
      </w:r>
      <w:r w:rsidR="00B13D24">
        <w:rPr>
          <w:rFonts w:ascii="Arial" w:hAnsi="Arial" w:cs="Arial"/>
          <w:sz w:val="22"/>
          <w:szCs w:val="22"/>
        </w:rPr>
        <w:t>1</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бумажного документа, который направляется заявителю посредством почтового отправления, он направляется в адрес заявителя посредством почтового отправления в течение 1 рабочего дня после дня подписания </w:t>
      </w:r>
      <w:r>
        <w:rPr>
          <w:rFonts w:ascii="Arial" w:hAnsi="Arial" w:cs="Arial"/>
          <w:sz w:val="22"/>
          <w:szCs w:val="22"/>
        </w:rPr>
        <w:t>Главой района</w:t>
      </w:r>
      <w:r w:rsidRPr="00A65B6A">
        <w:rPr>
          <w:rFonts w:ascii="Arial" w:hAnsi="Arial" w:cs="Arial"/>
          <w:sz w:val="22"/>
          <w:szCs w:val="22"/>
        </w:rPr>
        <w:t>.</w:t>
      </w:r>
    </w:p>
    <w:p w:rsidR="00625E33" w:rsidRPr="00A65B6A"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sidR="00B13D24">
        <w:rPr>
          <w:rFonts w:ascii="Arial" w:hAnsi="Arial" w:cs="Arial"/>
          <w:sz w:val="22"/>
          <w:szCs w:val="22"/>
        </w:rPr>
        <w:t>2</w:t>
      </w:r>
      <w:r w:rsidRPr="00A65B6A">
        <w:rPr>
          <w:rFonts w:ascii="Arial" w:hAnsi="Arial" w:cs="Arial"/>
          <w:sz w:val="22"/>
          <w:szCs w:val="22"/>
        </w:rPr>
        <w:t xml:space="preserve">. 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на сайте </w:t>
      </w:r>
      <w:r>
        <w:rPr>
          <w:rFonts w:ascii="Arial" w:hAnsi="Arial" w:cs="Arial"/>
          <w:sz w:val="22"/>
          <w:szCs w:val="22"/>
        </w:rPr>
        <w:t>Администрации</w:t>
      </w: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ссылка на который направляется заявителю посредством электронной почты, размещение электронного документа, подписанного электронной подписью</w:t>
      </w:r>
      <w:r>
        <w:rPr>
          <w:rFonts w:ascii="Arial" w:hAnsi="Arial" w:cs="Arial"/>
          <w:sz w:val="22"/>
          <w:szCs w:val="22"/>
        </w:rPr>
        <w:t xml:space="preserve"> уполномоченного должностного лица Администрации</w:t>
      </w:r>
      <w:r w:rsidRPr="00A65B6A">
        <w:rPr>
          <w:rFonts w:ascii="Arial" w:hAnsi="Arial" w:cs="Arial"/>
          <w:sz w:val="22"/>
          <w:szCs w:val="22"/>
        </w:rPr>
        <w:t xml:space="preserve">, на сайте </w:t>
      </w:r>
      <w:r>
        <w:rPr>
          <w:rFonts w:ascii="Arial" w:hAnsi="Arial" w:cs="Arial"/>
          <w:sz w:val="22"/>
          <w:szCs w:val="22"/>
        </w:rPr>
        <w:t>Администрации</w:t>
      </w:r>
      <w:r w:rsidRPr="00A65B6A">
        <w:rPr>
          <w:rFonts w:ascii="Arial" w:hAnsi="Arial" w:cs="Arial"/>
          <w:sz w:val="22"/>
          <w:szCs w:val="22"/>
        </w:rPr>
        <w:t xml:space="preserve"> и направление соответствующей ссылки на адрес электронной почты, указанный заявителем в качестве адреса для ведения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625E33" w:rsidRDefault="00625E33" w:rsidP="00625E33">
      <w:pPr>
        <w:autoSpaceDE w:val="0"/>
        <w:autoSpaceDN w:val="0"/>
        <w:adjustRightInd w:val="0"/>
        <w:ind w:firstLine="540"/>
        <w:jc w:val="both"/>
        <w:rPr>
          <w:rFonts w:ascii="Arial" w:hAnsi="Arial" w:cs="Arial"/>
          <w:sz w:val="22"/>
          <w:szCs w:val="22"/>
        </w:rPr>
      </w:pPr>
      <w:r w:rsidRPr="00A65B6A">
        <w:rPr>
          <w:rFonts w:ascii="Arial" w:hAnsi="Arial" w:cs="Arial"/>
          <w:sz w:val="22"/>
          <w:szCs w:val="22"/>
        </w:rPr>
        <w:t>3</w:t>
      </w:r>
      <w:r w:rsidR="00B13D24">
        <w:rPr>
          <w:rFonts w:ascii="Arial" w:hAnsi="Arial" w:cs="Arial"/>
          <w:sz w:val="22"/>
          <w:szCs w:val="22"/>
        </w:rPr>
        <w:t>3</w:t>
      </w:r>
      <w:r w:rsidRPr="00A65B6A">
        <w:rPr>
          <w:rFonts w:ascii="Arial" w:hAnsi="Arial" w:cs="Arial"/>
          <w:sz w:val="22"/>
          <w:szCs w:val="22"/>
        </w:rPr>
        <w:t xml:space="preserve">. </w:t>
      </w:r>
      <w:proofErr w:type="gramStart"/>
      <w:r w:rsidRPr="00A65B6A">
        <w:rPr>
          <w:rFonts w:ascii="Arial" w:hAnsi="Arial" w:cs="Arial"/>
          <w:sz w:val="22"/>
          <w:szCs w:val="22"/>
        </w:rPr>
        <w:t xml:space="preserve">Если в заявлении был указан способ предоставления результата рассмотрения заявления </w:t>
      </w:r>
      <w:r>
        <w:rPr>
          <w:rFonts w:ascii="Arial" w:hAnsi="Arial" w:cs="Arial"/>
          <w:sz w:val="22"/>
          <w:szCs w:val="22"/>
        </w:rPr>
        <w:t>Администрацией</w:t>
      </w:r>
      <w:r w:rsidRPr="00A65B6A">
        <w:rPr>
          <w:rFonts w:ascii="Arial" w:hAnsi="Arial" w:cs="Arial"/>
          <w:sz w:val="22"/>
          <w:szCs w:val="22"/>
        </w:rPr>
        <w:t xml:space="preserve"> в виде электронного документа, размещенного в «личном кабинете» заявителя на Едином портале или направленного заявителю посредством электронной почты, размещение </w:t>
      </w:r>
      <w:r>
        <w:rPr>
          <w:rFonts w:ascii="Arial" w:hAnsi="Arial" w:cs="Arial"/>
          <w:sz w:val="22"/>
          <w:szCs w:val="22"/>
        </w:rPr>
        <w:t>электронного документа, подписанного электронной подписью уполномоченного должностного лица Администрации</w:t>
      </w:r>
      <w:r w:rsidRPr="00A65B6A">
        <w:rPr>
          <w:rFonts w:ascii="Arial" w:hAnsi="Arial" w:cs="Arial"/>
          <w:sz w:val="22"/>
          <w:szCs w:val="22"/>
        </w:rPr>
        <w:t xml:space="preserve">, в «личном кабинете» заявителя на Едином портале или направление его на адрес электронной почты, </w:t>
      </w:r>
      <w:r w:rsidRPr="00A65B6A">
        <w:rPr>
          <w:rFonts w:ascii="Arial" w:hAnsi="Arial" w:cs="Arial"/>
          <w:sz w:val="22"/>
          <w:szCs w:val="22"/>
        </w:rPr>
        <w:lastRenderedPageBreak/>
        <w:t>указанный заявителем в качестве адреса для ведения</w:t>
      </w:r>
      <w:proofErr w:type="gramEnd"/>
      <w:r w:rsidRPr="00A65B6A">
        <w:rPr>
          <w:rFonts w:ascii="Arial" w:hAnsi="Arial" w:cs="Arial"/>
          <w:sz w:val="22"/>
          <w:szCs w:val="22"/>
        </w:rPr>
        <w:t xml:space="preserve"> переписки, производится в течение 1 рабочего дня после  дня подписания документа </w:t>
      </w:r>
      <w:r>
        <w:rPr>
          <w:rFonts w:ascii="Arial" w:hAnsi="Arial" w:cs="Arial"/>
          <w:sz w:val="22"/>
          <w:szCs w:val="22"/>
        </w:rPr>
        <w:t>Главой района</w:t>
      </w:r>
      <w:r w:rsidRPr="00A65B6A">
        <w:rPr>
          <w:rFonts w:ascii="Arial" w:hAnsi="Arial" w:cs="Arial"/>
          <w:sz w:val="22"/>
          <w:szCs w:val="22"/>
        </w:rPr>
        <w:t>.</w:t>
      </w:r>
    </w:p>
    <w:p w:rsidR="00625E33" w:rsidRDefault="00625E33" w:rsidP="00625E33">
      <w:pPr>
        <w:autoSpaceDE w:val="0"/>
        <w:autoSpaceDN w:val="0"/>
        <w:adjustRightInd w:val="0"/>
        <w:ind w:firstLine="540"/>
        <w:jc w:val="both"/>
        <w:rPr>
          <w:rFonts w:ascii="Arial" w:hAnsi="Arial" w:cs="Arial"/>
          <w:b/>
          <w:sz w:val="22"/>
          <w:szCs w:val="22"/>
        </w:rPr>
      </w:pPr>
    </w:p>
    <w:p w:rsidR="005668E1" w:rsidRPr="00625E33" w:rsidRDefault="005668E1" w:rsidP="00B13D24">
      <w:pPr>
        <w:autoSpaceDE w:val="0"/>
        <w:autoSpaceDN w:val="0"/>
        <w:adjustRightInd w:val="0"/>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VII</w:t>
      </w:r>
    </w:p>
    <w:p w:rsidR="005668E1" w:rsidRPr="00625E33" w:rsidRDefault="005668E1" w:rsidP="00B13D24">
      <w:pPr>
        <w:spacing w:line="20" w:lineRule="atLeast"/>
        <w:jc w:val="center"/>
        <w:rPr>
          <w:rFonts w:ascii="Arial" w:hAnsi="Arial" w:cs="Arial"/>
          <w:b/>
          <w:sz w:val="22"/>
          <w:szCs w:val="22"/>
        </w:rPr>
      </w:pPr>
      <w:r w:rsidRPr="00625E33">
        <w:rPr>
          <w:rFonts w:ascii="Arial" w:hAnsi="Arial" w:cs="Arial"/>
          <w:b/>
          <w:sz w:val="22"/>
          <w:szCs w:val="22"/>
        </w:rPr>
        <w:t xml:space="preserve">Перечень нормативных правовых актов, регулирующих отношения, возникающие в связи с предоставлением </w:t>
      </w:r>
      <w:r w:rsidR="00625E33">
        <w:rPr>
          <w:rFonts w:ascii="Arial" w:hAnsi="Arial" w:cs="Arial"/>
          <w:b/>
          <w:sz w:val="22"/>
          <w:szCs w:val="22"/>
        </w:rPr>
        <w:t>муниципальной услуги</w:t>
      </w:r>
    </w:p>
    <w:p w:rsidR="00E227E6" w:rsidRPr="00625E33" w:rsidRDefault="00E227E6" w:rsidP="005668E1">
      <w:pPr>
        <w:spacing w:line="20" w:lineRule="atLeast"/>
        <w:jc w:val="center"/>
        <w:rPr>
          <w:rFonts w:ascii="Arial" w:hAnsi="Arial" w:cs="Arial"/>
          <w:b/>
          <w:sz w:val="22"/>
          <w:szCs w:val="22"/>
        </w:rPr>
      </w:pP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 xml:space="preserve">34. Предоставление </w:t>
      </w:r>
      <w:r>
        <w:rPr>
          <w:rFonts w:ascii="Arial" w:hAnsi="Arial" w:cs="Arial"/>
          <w:sz w:val="22"/>
          <w:szCs w:val="22"/>
        </w:rPr>
        <w:t xml:space="preserve">муниципальной </w:t>
      </w:r>
      <w:r w:rsidRPr="00B13D24">
        <w:rPr>
          <w:rFonts w:ascii="Arial" w:hAnsi="Arial" w:cs="Arial"/>
          <w:sz w:val="22"/>
          <w:szCs w:val="22"/>
        </w:rPr>
        <w:t xml:space="preserve"> услуги осуществляется в соответствии </w:t>
      </w:r>
      <w:proofErr w:type="gramStart"/>
      <w:r w:rsidRPr="00B13D24">
        <w:rPr>
          <w:rFonts w:ascii="Arial" w:hAnsi="Arial" w:cs="Arial"/>
          <w:sz w:val="22"/>
          <w:szCs w:val="22"/>
        </w:rPr>
        <w:t>с</w:t>
      </w:r>
      <w:proofErr w:type="gramEnd"/>
      <w:r w:rsidRPr="00B13D24">
        <w:rPr>
          <w:rFonts w:ascii="Arial" w:hAnsi="Arial" w:cs="Arial"/>
          <w:sz w:val="22"/>
          <w:szCs w:val="22"/>
        </w:rPr>
        <w:t>:</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а) Земельным кодексом Российской Федерации;</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б) Гражданским кодексом Российской Федерации;</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в) Федеральным законом от 24.07.2007 N 221-ФЗ "О кадастровой деятельности" (далее - Федеральный закон N 221-ФЗ);</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г) Федеральным законом от 27.07.2010 N 210-ФЗ "Об организации предоставления государственных и муниципальных услуг" (далее - Федеральный закон N 210-ФЗ);</w:t>
      </w:r>
    </w:p>
    <w:p w:rsidR="00B13D24" w:rsidRPr="00B13D24" w:rsidRDefault="00B13D24" w:rsidP="00B13D24">
      <w:pPr>
        <w:spacing w:line="20" w:lineRule="atLeast"/>
        <w:ind w:firstLine="709"/>
        <w:jc w:val="both"/>
        <w:rPr>
          <w:rFonts w:ascii="Arial" w:hAnsi="Arial" w:cs="Arial"/>
          <w:sz w:val="22"/>
          <w:szCs w:val="22"/>
        </w:rPr>
      </w:pPr>
      <w:r w:rsidRPr="00B13D24">
        <w:rPr>
          <w:rFonts w:ascii="Arial" w:hAnsi="Arial" w:cs="Arial"/>
          <w:sz w:val="22"/>
          <w:szCs w:val="22"/>
        </w:rPr>
        <w:t>д) Федеральным законом от 06.04.2011 N 63-ФЗ "Об электронной подписи";</w:t>
      </w:r>
    </w:p>
    <w:p w:rsidR="00B13D24" w:rsidRPr="00B13D24" w:rsidRDefault="00B13D24" w:rsidP="00B13D24">
      <w:pPr>
        <w:spacing w:line="20" w:lineRule="atLeast"/>
        <w:ind w:firstLine="709"/>
        <w:jc w:val="both"/>
        <w:rPr>
          <w:rFonts w:ascii="Arial" w:hAnsi="Arial" w:cs="Arial"/>
          <w:sz w:val="22"/>
          <w:szCs w:val="22"/>
        </w:rPr>
      </w:pPr>
      <w:r>
        <w:rPr>
          <w:rFonts w:ascii="Arial" w:hAnsi="Arial" w:cs="Arial"/>
          <w:sz w:val="22"/>
          <w:szCs w:val="22"/>
        </w:rPr>
        <w:t>е</w:t>
      </w:r>
      <w:r w:rsidRPr="00B13D24">
        <w:rPr>
          <w:rFonts w:ascii="Arial" w:hAnsi="Arial" w:cs="Arial"/>
          <w:sz w:val="22"/>
          <w:szCs w:val="22"/>
        </w:rPr>
        <w:t>) Федеральным законом от 13.07.2015 N 218-ФЗ "О государственной регистрации недвижимости";</w:t>
      </w:r>
    </w:p>
    <w:p w:rsidR="00B13D24" w:rsidRPr="00B13D24" w:rsidRDefault="00B13D24" w:rsidP="00B13D24">
      <w:pPr>
        <w:spacing w:line="20" w:lineRule="atLeast"/>
        <w:ind w:firstLine="709"/>
        <w:jc w:val="both"/>
        <w:rPr>
          <w:rFonts w:ascii="Arial" w:hAnsi="Arial" w:cs="Arial"/>
          <w:sz w:val="22"/>
          <w:szCs w:val="22"/>
        </w:rPr>
      </w:pPr>
      <w:proofErr w:type="gramStart"/>
      <w:r>
        <w:rPr>
          <w:rFonts w:ascii="Arial" w:hAnsi="Arial" w:cs="Arial"/>
          <w:sz w:val="22"/>
          <w:szCs w:val="22"/>
        </w:rPr>
        <w:t>ж</w:t>
      </w:r>
      <w:r w:rsidRPr="00B13D24">
        <w:rPr>
          <w:rFonts w:ascii="Arial" w:hAnsi="Arial" w:cs="Arial"/>
          <w:sz w:val="22"/>
          <w:szCs w:val="22"/>
        </w:rPr>
        <w:t xml:space="preserve">) Приказом </w:t>
      </w:r>
      <w:r w:rsidR="008E5E59">
        <w:rPr>
          <w:rFonts w:ascii="Arial" w:hAnsi="Arial" w:cs="Arial"/>
          <w:sz w:val="22"/>
          <w:szCs w:val="22"/>
        </w:rPr>
        <w:t>Администрации</w:t>
      </w:r>
      <w:r w:rsidRPr="00B13D24">
        <w:rPr>
          <w:rFonts w:ascii="Arial" w:hAnsi="Arial" w:cs="Arial"/>
          <w:sz w:val="22"/>
          <w:szCs w:val="22"/>
        </w:rPr>
        <w:t xml:space="preserve">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B13D24">
        <w:rPr>
          <w:rFonts w:ascii="Arial" w:hAnsi="Arial" w:cs="Arial"/>
          <w:sz w:val="22"/>
          <w:szCs w:val="22"/>
        </w:rPr>
        <w:t xml:space="preserve">, </w:t>
      </w:r>
      <w:proofErr w:type="gramStart"/>
      <w:r w:rsidRPr="00B13D24">
        <w:rPr>
          <w:rFonts w:ascii="Arial" w:hAnsi="Arial" w:cs="Arial"/>
          <w:sz w:val="22"/>
          <w:szCs w:val="22"/>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B13D24">
        <w:rPr>
          <w:rFonts w:ascii="Arial" w:hAnsi="Arial" w:cs="Arial"/>
          <w:sz w:val="22"/>
          <w:szCs w:val="22"/>
        </w:rPr>
        <w:t xml:space="preserve"> формату" (далее соответственно - Приказ Минэкономразвития РФ N 7, Порядок подачи заявлений в электронной форме);</w:t>
      </w:r>
    </w:p>
    <w:p w:rsidR="00B13D24" w:rsidRPr="00B13D24" w:rsidRDefault="00B13D24" w:rsidP="00B13D24">
      <w:pPr>
        <w:spacing w:line="20" w:lineRule="atLeast"/>
        <w:ind w:firstLine="709"/>
        <w:jc w:val="both"/>
        <w:rPr>
          <w:rFonts w:ascii="Arial" w:hAnsi="Arial" w:cs="Arial"/>
          <w:sz w:val="22"/>
          <w:szCs w:val="22"/>
        </w:rPr>
      </w:pPr>
      <w:r>
        <w:rPr>
          <w:rFonts w:ascii="Arial" w:hAnsi="Arial" w:cs="Arial"/>
          <w:sz w:val="22"/>
          <w:szCs w:val="22"/>
        </w:rPr>
        <w:t>з</w:t>
      </w:r>
      <w:r w:rsidRPr="00B13D24">
        <w:rPr>
          <w:rFonts w:ascii="Arial" w:hAnsi="Arial" w:cs="Arial"/>
          <w:sz w:val="22"/>
          <w:szCs w:val="22"/>
        </w:rPr>
        <w:t>) Законом Тверской области от 09.04.2008 N 49-ЗО "О регулировании отдельных земельных отношений в Тверской области";</w:t>
      </w:r>
    </w:p>
    <w:p w:rsidR="00B13D24" w:rsidRPr="00B13D24" w:rsidRDefault="00B13D24" w:rsidP="00B13D24">
      <w:pPr>
        <w:ind w:firstLine="567"/>
        <w:jc w:val="both"/>
        <w:rPr>
          <w:rFonts w:ascii="Arial" w:hAnsi="Arial" w:cs="Arial"/>
          <w:sz w:val="22"/>
          <w:szCs w:val="22"/>
        </w:rPr>
      </w:pPr>
      <w:r w:rsidRPr="00B13D24">
        <w:rPr>
          <w:rFonts w:ascii="Arial" w:hAnsi="Arial" w:cs="Arial"/>
          <w:snapToGrid w:val="0"/>
          <w:sz w:val="22"/>
          <w:szCs w:val="22"/>
        </w:rPr>
        <w:t xml:space="preserve">  и) Уставом муниципального образования Спировский район Тверской области, принятым решением Собрания депутатов Спировского района Тверской области</w:t>
      </w:r>
      <w:r w:rsidRPr="00B13D24">
        <w:rPr>
          <w:rFonts w:ascii="Arial" w:hAnsi="Arial" w:cs="Arial"/>
          <w:sz w:val="22"/>
          <w:szCs w:val="22"/>
        </w:rPr>
        <w:t xml:space="preserve"> от 23.06.2005 № 29;</w:t>
      </w:r>
    </w:p>
    <w:p w:rsidR="00B13D24" w:rsidRPr="00B13D24" w:rsidRDefault="00B13D24" w:rsidP="00B13D24">
      <w:pPr>
        <w:shd w:val="clear" w:color="auto" w:fill="FFFFFF"/>
        <w:ind w:firstLine="567"/>
        <w:jc w:val="both"/>
        <w:rPr>
          <w:rFonts w:ascii="Arial" w:hAnsi="Arial" w:cs="Arial"/>
          <w:snapToGrid w:val="0"/>
          <w:sz w:val="22"/>
          <w:szCs w:val="22"/>
        </w:rPr>
      </w:pPr>
      <w:r w:rsidRPr="00B13D24">
        <w:rPr>
          <w:rFonts w:ascii="Arial" w:hAnsi="Arial" w:cs="Arial"/>
          <w:snapToGrid w:val="0"/>
          <w:sz w:val="22"/>
          <w:szCs w:val="22"/>
        </w:rPr>
        <w:t xml:space="preserve">  к) решением Собрания депутатов Спировского района от 25.02.2016 №294 «</w:t>
      </w:r>
      <w:r w:rsidRPr="00B13D24">
        <w:rPr>
          <w:rFonts w:ascii="Arial" w:hAnsi="Arial" w:cs="Arial"/>
          <w:color w:val="000000"/>
          <w:sz w:val="22"/>
          <w:szCs w:val="22"/>
        </w:rPr>
        <w:t>Об утверждении Порядка определения платы по соглашению об установлении</w:t>
      </w:r>
      <w:r>
        <w:rPr>
          <w:rFonts w:ascii="Arial" w:hAnsi="Arial" w:cs="Arial"/>
          <w:color w:val="000000"/>
          <w:sz w:val="22"/>
          <w:szCs w:val="22"/>
        </w:rPr>
        <w:t xml:space="preserve"> </w:t>
      </w:r>
      <w:r w:rsidRPr="00B13D24">
        <w:rPr>
          <w:rFonts w:ascii="Arial" w:hAnsi="Arial" w:cs="Arial"/>
          <w:color w:val="000000"/>
          <w:sz w:val="22"/>
          <w:szCs w:val="22"/>
        </w:rPr>
        <w:t>сервитута в отношении земельных участков, находящихся в муниципальной</w:t>
      </w:r>
      <w:r>
        <w:rPr>
          <w:rFonts w:ascii="Arial" w:hAnsi="Arial" w:cs="Arial"/>
          <w:color w:val="000000"/>
          <w:sz w:val="22"/>
          <w:szCs w:val="22"/>
        </w:rPr>
        <w:t xml:space="preserve"> </w:t>
      </w:r>
      <w:r w:rsidRPr="00B13D24">
        <w:rPr>
          <w:rFonts w:ascii="Arial" w:hAnsi="Arial" w:cs="Arial"/>
          <w:color w:val="000000"/>
          <w:sz w:val="22"/>
          <w:szCs w:val="22"/>
        </w:rPr>
        <w:t>собственности Спировского района Тверской области</w:t>
      </w:r>
      <w:r w:rsidRPr="00B13D24">
        <w:rPr>
          <w:rFonts w:ascii="Arial" w:hAnsi="Arial" w:cs="Arial"/>
          <w:sz w:val="22"/>
          <w:szCs w:val="22"/>
        </w:rPr>
        <w:t>»;</w:t>
      </w:r>
    </w:p>
    <w:p w:rsidR="00B13D24" w:rsidRPr="00B13D24" w:rsidRDefault="00B13D24" w:rsidP="00B13D24">
      <w:pPr>
        <w:autoSpaceDE w:val="0"/>
        <w:autoSpaceDN w:val="0"/>
        <w:adjustRightInd w:val="0"/>
        <w:ind w:firstLine="567"/>
        <w:jc w:val="both"/>
        <w:rPr>
          <w:rFonts w:ascii="Arial" w:hAnsi="Arial" w:cs="Arial"/>
          <w:sz w:val="22"/>
          <w:szCs w:val="22"/>
        </w:rPr>
      </w:pPr>
      <w:r>
        <w:rPr>
          <w:rFonts w:ascii="Arial" w:hAnsi="Arial" w:cs="Arial"/>
          <w:snapToGrid w:val="0"/>
          <w:sz w:val="22"/>
          <w:szCs w:val="22"/>
        </w:rPr>
        <w:t xml:space="preserve"> </w:t>
      </w:r>
      <w:r w:rsidRPr="00B13D24">
        <w:rPr>
          <w:rFonts w:ascii="Arial" w:hAnsi="Arial" w:cs="Arial"/>
          <w:snapToGrid w:val="0"/>
          <w:sz w:val="22"/>
          <w:szCs w:val="22"/>
        </w:rPr>
        <w:t xml:space="preserve">л) постановлением Администрации Спировского района Тверской области от </w:t>
      </w:r>
      <w:r w:rsidRPr="00B13D24">
        <w:rPr>
          <w:rFonts w:ascii="Arial" w:hAnsi="Arial" w:cs="Arial"/>
          <w:sz w:val="22"/>
          <w:szCs w:val="22"/>
        </w:rPr>
        <w:t xml:space="preserve"> 02.06.2014 № 82-р</w:t>
      </w:r>
      <w:r w:rsidRPr="00B13D24">
        <w:rPr>
          <w:rFonts w:ascii="Arial" w:hAnsi="Arial" w:cs="Arial"/>
          <w:snapToGrid w:val="0"/>
          <w:sz w:val="22"/>
          <w:szCs w:val="22"/>
        </w:rPr>
        <w:t xml:space="preserve"> «Об утверждении Положения </w:t>
      </w:r>
      <w:r w:rsidRPr="00B13D24">
        <w:rPr>
          <w:rFonts w:ascii="Arial" w:hAnsi="Arial" w:cs="Arial"/>
          <w:sz w:val="22"/>
          <w:szCs w:val="22"/>
        </w:rPr>
        <w:t>об отделе по управлению имуществом и земельным отношениям администрации Спировского района Тверской области»;</w:t>
      </w:r>
    </w:p>
    <w:p w:rsidR="00B13D24" w:rsidRPr="00DF2496" w:rsidRDefault="00B13D24" w:rsidP="00B13D24">
      <w:pPr>
        <w:ind w:firstLine="567"/>
        <w:jc w:val="both"/>
        <w:rPr>
          <w:rFonts w:ascii="Arial" w:hAnsi="Arial" w:cs="Arial"/>
          <w:sz w:val="22"/>
          <w:szCs w:val="22"/>
        </w:rPr>
      </w:pPr>
      <w:r w:rsidRPr="00B13D24">
        <w:rPr>
          <w:rFonts w:ascii="Arial" w:hAnsi="Arial" w:cs="Arial"/>
          <w:sz w:val="22"/>
          <w:szCs w:val="22"/>
        </w:rPr>
        <w:t>м) постановлением Администрации Спировского района Тверской области от 17.03.2015  № 99-п «Об утверждении Положения об особенностях подачи и рассмотрения жалоб на решения и действия (бездействие) должностных лиц администрации Спировского района Тверской области» (далее, соответственно, - постановление</w:t>
      </w:r>
      <w:r w:rsidRPr="00DF2496">
        <w:rPr>
          <w:rFonts w:ascii="Arial" w:hAnsi="Arial" w:cs="Arial"/>
          <w:sz w:val="22"/>
          <w:szCs w:val="22"/>
        </w:rPr>
        <w:t xml:space="preserve"> администрации Спировского района  №99-п, Положение о рассмотрении жалоб).</w:t>
      </w:r>
    </w:p>
    <w:p w:rsidR="00B13D24" w:rsidRPr="00B13D24" w:rsidRDefault="00B13D24" w:rsidP="00B13D24">
      <w:pPr>
        <w:spacing w:line="20" w:lineRule="atLeast"/>
        <w:ind w:firstLine="709"/>
        <w:jc w:val="both"/>
        <w:rPr>
          <w:rFonts w:ascii="Arial" w:hAnsi="Arial" w:cs="Arial"/>
          <w:sz w:val="22"/>
          <w:szCs w:val="22"/>
        </w:rPr>
      </w:pPr>
    </w:p>
    <w:p w:rsidR="00B13D24" w:rsidRPr="00B13D24" w:rsidRDefault="00B13D24" w:rsidP="00B13D24">
      <w:pPr>
        <w:spacing w:line="20" w:lineRule="atLeast"/>
        <w:ind w:firstLine="709"/>
        <w:jc w:val="both"/>
        <w:rPr>
          <w:rFonts w:ascii="Arial" w:hAnsi="Arial" w:cs="Arial"/>
          <w:sz w:val="22"/>
          <w:szCs w:val="22"/>
        </w:rPr>
      </w:pPr>
    </w:p>
    <w:p w:rsidR="00342317" w:rsidRPr="00625E33" w:rsidRDefault="00342317" w:rsidP="00B13D24">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V</w:t>
      </w:r>
      <w:r w:rsidRPr="00625E33">
        <w:rPr>
          <w:rFonts w:ascii="Arial" w:hAnsi="Arial" w:cs="Arial"/>
          <w:b/>
          <w:sz w:val="22"/>
          <w:szCs w:val="22"/>
        </w:rPr>
        <w:t>I</w:t>
      </w:r>
      <w:r w:rsidRPr="00625E33">
        <w:rPr>
          <w:rFonts w:ascii="Arial" w:hAnsi="Arial" w:cs="Arial"/>
          <w:b/>
          <w:sz w:val="22"/>
          <w:szCs w:val="22"/>
          <w:lang w:val="en-US"/>
        </w:rPr>
        <w:t>II</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342317" w:rsidRPr="00625E33" w:rsidRDefault="00625E33" w:rsidP="00342317">
      <w:pPr>
        <w:spacing w:line="20" w:lineRule="atLeast"/>
        <w:jc w:val="center"/>
        <w:rPr>
          <w:rFonts w:ascii="Arial" w:hAnsi="Arial" w:cs="Arial"/>
          <w:b/>
          <w:sz w:val="22"/>
          <w:szCs w:val="22"/>
        </w:rPr>
      </w:pPr>
      <w:r>
        <w:rPr>
          <w:rFonts w:ascii="Arial" w:hAnsi="Arial" w:cs="Arial"/>
          <w:b/>
          <w:sz w:val="22"/>
          <w:szCs w:val="22"/>
        </w:rPr>
        <w:t>муниципальной услуги</w:t>
      </w:r>
      <w:r w:rsidR="00342317" w:rsidRPr="00625E33">
        <w:rPr>
          <w:rFonts w:ascii="Arial" w:hAnsi="Arial" w:cs="Arial"/>
          <w:b/>
          <w:sz w:val="22"/>
          <w:szCs w:val="22"/>
        </w:rPr>
        <w:t xml:space="preserve"> и услуг, которые являются необходимыми и обязательными для предоставления </w:t>
      </w:r>
      <w:r>
        <w:rPr>
          <w:rFonts w:ascii="Arial" w:hAnsi="Arial" w:cs="Arial"/>
          <w:b/>
          <w:sz w:val="22"/>
          <w:szCs w:val="22"/>
        </w:rPr>
        <w:t>муниципальной услуги</w:t>
      </w:r>
      <w:r w:rsidR="00342317" w:rsidRPr="00625E33">
        <w:rPr>
          <w:rFonts w:ascii="Arial" w:hAnsi="Arial" w:cs="Arial"/>
          <w:b/>
          <w:sz w:val="22"/>
          <w:szCs w:val="22"/>
        </w:rPr>
        <w:t>,</w:t>
      </w:r>
    </w:p>
    <w:p w:rsidR="00342317" w:rsidRPr="00625E33" w:rsidRDefault="00342317" w:rsidP="00342317">
      <w:pPr>
        <w:spacing w:line="20" w:lineRule="atLeast"/>
        <w:jc w:val="center"/>
        <w:rPr>
          <w:rFonts w:ascii="Arial" w:hAnsi="Arial" w:cs="Arial"/>
          <w:b/>
          <w:sz w:val="22"/>
          <w:szCs w:val="22"/>
        </w:rPr>
      </w:pPr>
      <w:r w:rsidRPr="00625E33">
        <w:rPr>
          <w:rFonts w:ascii="Arial" w:hAnsi="Arial" w:cs="Arial"/>
          <w:b/>
          <w:sz w:val="22"/>
          <w:szCs w:val="22"/>
        </w:rPr>
        <w:t xml:space="preserve"> подлежащих представлению заявителем</w:t>
      </w:r>
    </w:p>
    <w:p w:rsidR="00210666" w:rsidRPr="00625E33" w:rsidRDefault="00210666" w:rsidP="00342317">
      <w:pPr>
        <w:spacing w:line="20" w:lineRule="atLeast"/>
        <w:jc w:val="center"/>
        <w:rPr>
          <w:rFonts w:ascii="Arial" w:hAnsi="Arial" w:cs="Arial"/>
          <w:b/>
          <w:sz w:val="22"/>
          <w:szCs w:val="22"/>
        </w:rPr>
      </w:pPr>
    </w:p>
    <w:p w:rsidR="00B13D24" w:rsidRPr="00B13D24" w:rsidRDefault="00B13D24" w:rsidP="00B13D24">
      <w:pPr>
        <w:pStyle w:val="ConsPlusNormal"/>
        <w:ind w:firstLine="539"/>
        <w:jc w:val="both"/>
        <w:rPr>
          <w:sz w:val="22"/>
          <w:szCs w:val="22"/>
        </w:rPr>
      </w:pPr>
      <w:r w:rsidRPr="00B13D24">
        <w:rPr>
          <w:sz w:val="22"/>
          <w:szCs w:val="22"/>
        </w:rPr>
        <w:lastRenderedPageBreak/>
        <w:t xml:space="preserve">35. Для получения </w:t>
      </w:r>
      <w:r>
        <w:rPr>
          <w:sz w:val="22"/>
          <w:szCs w:val="22"/>
        </w:rPr>
        <w:t>муниципальной услуги</w:t>
      </w:r>
      <w:r w:rsidRPr="00B13D24">
        <w:rPr>
          <w:sz w:val="22"/>
          <w:szCs w:val="22"/>
        </w:rPr>
        <w:t xml:space="preserve"> заявитель представляет заявление по форме </w:t>
      </w:r>
      <w:r w:rsidRPr="00774623">
        <w:rPr>
          <w:sz w:val="22"/>
          <w:szCs w:val="22"/>
        </w:rPr>
        <w:t>согласно приложению 2 к административному</w:t>
      </w:r>
      <w:r w:rsidRPr="00B13D24">
        <w:rPr>
          <w:sz w:val="22"/>
          <w:szCs w:val="22"/>
        </w:rPr>
        <w:t xml:space="preserve"> регламенту, в котором указываются:</w:t>
      </w:r>
    </w:p>
    <w:p w:rsidR="00B13D24" w:rsidRPr="00B13D24" w:rsidRDefault="00B13D24" w:rsidP="00B13D24">
      <w:pPr>
        <w:pStyle w:val="ConsPlusNormal"/>
        <w:ind w:firstLine="539"/>
        <w:jc w:val="both"/>
        <w:rPr>
          <w:sz w:val="22"/>
          <w:szCs w:val="22"/>
        </w:rPr>
      </w:pPr>
      <w:r w:rsidRPr="00B13D24">
        <w:rPr>
          <w:sz w:val="22"/>
          <w:szCs w:val="22"/>
        </w:rPr>
        <w:t>а) фамилия, имя и (при наличии) отчество, место жительства заявителя, реквизиты документа, удостоверяющего личность заявителя (для гражданина);</w:t>
      </w:r>
    </w:p>
    <w:p w:rsidR="00B13D24" w:rsidRPr="00B13D24" w:rsidRDefault="00B13D24" w:rsidP="00B13D24">
      <w:pPr>
        <w:pStyle w:val="ConsPlusNormal"/>
        <w:ind w:firstLine="539"/>
        <w:jc w:val="both"/>
        <w:rPr>
          <w:sz w:val="22"/>
          <w:szCs w:val="22"/>
        </w:rPr>
      </w:pPr>
      <w:r w:rsidRPr="00B13D24">
        <w:rPr>
          <w:sz w:val="22"/>
          <w:szCs w:val="22"/>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13D24" w:rsidRPr="00B13D24" w:rsidRDefault="00B13D24" w:rsidP="00B13D24">
      <w:pPr>
        <w:pStyle w:val="ConsPlusNormal"/>
        <w:ind w:firstLine="539"/>
        <w:jc w:val="both"/>
        <w:rPr>
          <w:sz w:val="22"/>
          <w:szCs w:val="22"/>
        </w:rPr>
      </w:pPr>
      <w:r w:rsidRPr="00B13D24">
        <w:rPr>
          <w:sz w:val="22"/>
          <w:szCs w:val="22"/>
        </w:rPr>
        <w:t>в) цель установления сервитута;</w:t>
      </w:r>
    </w:p>
    <w:p w:rsidR="00B13D24" w:rsidRPr="00B13D24" w:rsidRDefault="00B13D24" w:rsidP="00B13D24">
      <w:pPr>
        <w:pStyle w:val="ConsPlusNormal"/>
        <w:ind w:firstLine="539"/>
        <w:jc w:val="both"/>
        <w:rPr>
          <w:sz w:val="22"/>
          <w:szCs w:val="22"/>
        </w:rPr>
      </w:pPr>
      <w:r w:rsidRPr="00B13D24">
        <w:rPr>
          <w:sz w:val="22"/>
          <w:szCs w:val="22"/>
        </w:rPr>
        <w:t>г) предполагаемый срок действия сервитута;</w:t>
      </w:r>
    </w:p>
    <w:p w:rsidR="00B13D24" w:rsidRPr="00B13D24" w:rsidRDefault="00B13D24" w:rsidP="00B13D24">
      <w:pPr>
        <w:pStyle w:val="ConsPlusNormal"/>
        <w:ind w:firstLine="539"/>
        <w:jc w:val="both"/>
        <w:rPr>
          <w:sz w:val="22"/>
          <w:szCs w:val="22"/>
        </w:rPr>
      </w:pPr>
      <w:r w:rsidRPr="00B13D24">
        <w:rPr>
          <w:sz w:val="22"/>
          <w:szCs w:val="22"/>
        </w:rPr>
        <w:t>д) почтовый адрес и (или) адрес электронной почты для связи с заявителем.</w:t>
      </w:r>
    </w:p>
    <w:p w:rsidR="00B13D24" w:rsidRPr="00B13D24" w:rsidRDefault="00B13D24" w:rsidP="00B13D24">
      <w:pPr>
        <w:pStyle w:val="ConsPlusNormal"/>
        <w:ind w:firstLine="539"/>
        <w:jc w:val="both"/>
        <w:rPr>
          <w:sz w:val="22"/>
          <w:szCs w:val="22"/>
        </w:rPr>
      </w:pPr>
      <w:bookmarkStart w:id="4" w:name="P229"/>
      <w:bookmarkEnd w:id="4"/>
      <w:r w:rsidRPr="00B13D24">
        <w:rPr>
          <w:sz w:val="22"/>
          <w:szCs w:val="22"/>
        </w:rPr>
        <w:t>36. К заявлению прилагается схема границ сервитута на кадастровом плане территории, за исключением случая установления сервитута в отношении всего земельного участка.</w:t>
      </w:r>
    </w:p>
    <w:p w:rsidR="00B13D24" w:rsidRPr="00B13D24" w:rsidRDefault="00B13D24" w:rsidP="00B13D24">
      <w:pPr>
        <w:pStyle w:val="ConsPlusNormal"/>
        <w:ind w:firstLine="539"/>
        <w:jc w:val="both"/>
        <w:rPr>
          <w:sz w:val="22"/>
          <w:szCs w:val="22"/>
        </w:rPr>
      </w:pPr>
      <w:r w:rsidRPr="00B13D24">
        <w:rPr>
          <w:sz w:val="22"/>
          <w:szCs w:val="22"/>
        </w:rPr>
        <w:t xml:space="preserve">37. Заявители могут представить заявление и документы, необходимые для получения </w:t>
      </w:r>
      <w:r>
        <w:rPr>
          <w:sz w:val="22"/>
          <w:szCs w:val="22"/>
        </w:rPr>
        <w:t>муниципальной услуги</w:t>
      </w:r>
      <w:r w:rsidRPr="00B13D24">
        <w:rPr>
          <w:sz w:val="22"/>
          <w:szCs w:val="22"/>
        </w:rPr>
        <w:t xml:space="preserve">, непосредственно в </w:t>
      </w:r>
      <w:r w:rsidR="007C41D0">
        <w:rPr>
          <w:sz w:val="22"/>
          <w:szCs w:val="22"/>
        </w:rPr>
        <w:t>Администрацию</w:t>
      </w:r>
      <w:r w:rsidRPr="00B13D24">
        <w:rPr>
          <w:sz w:val="22"/>
          <w:szCs w:val="22"/>
        </w:rPr>
        <w:t xml:space="preserve"> либ</w:t>
      </w:r>
      <w:r w:rsidR="00E07B20">
        <w:rPr>
          <w:sz w:val="22"/>
          <w:szCs w:val="22"/>
        </w:rPr>
        <w:t xml:space="preserve">о ах </w:t>
      </w:r>
      <w:r w:rsidRPr="00B13D24">
        <w:rPr>
          <w:sz w:val="22"/>
          <w:szCs w:val="22"/>
        </w:rPr>
        <w:t xml:space="preserve">ГАУ "МФЦ" на бумажном носителе или направить в адрес </w:t>
      </w:r>
      <w:r w:rsidR="007C41D0">
        <w:rPr>
          <w:sz w:val="22"/>
          <w:szCs w:val="22"/>
        </w:rPr>
        <w:t>Администрации</w:t>
      </w:r>
      <w:r w:rsidRPr="00B13D24">
        <w:rPr>
          <w:sz w:val="22"/>
          <w:szCs w:val="22"/>
        </w:rPr>
        <w:t xml:space="preserve"> </w:t>
      </w:r>
      <w:proofErr w:type="gramStart"/>
      <w:r w:rsidRPr="00B13D24">
        <w:rPr>
          <w:sz w:val="22"/>
          <w:szCs w:val="22"/>
        </w:rPr>
        <w:t>либо</w:t>
      </w:r>
      <w:proofErr w:type="gramEnd"/>
      <w:r w:rsidRPr="00B13D24">
        <w:rPr>
          <w:sz w:val="22"/>
          <w:szCs w:val="22"/>
        </w:rPr>
        <w:t xml:space="preserve"> </w:t>
      </w:r>
      <w:r w:rsidR="00774623">
        <w:rPr>
          <w:sz w:val="22"/>
          <w:szCs w:val="22"/>
        </w:rPr>
        <w:t>а</w:t>
      </w:r>
      <w:r w:rsidRPr="00B13D24">
        <w:rPr>
          <w:sz w:val="22"/>
          <w:szCs w:val="22"/>
        </w:rPr>
        <w:t xml:space="preserve"> ГАУ "МФЦ" заказным почтовым отправлением с уведомлением о вручении и описью вложения, при этом в случае подачи документов непосредственно в </w:t>
      </w:r>
      <w:r w:rsidR="007C41D0">
        <w:rPr>
          <w:sz w:val="22"/>
          <w:szCs w:val="22"/>
        </w:rPr>
        <w:t>Администрацию</w:t>
      </w:r>
      <w:r w:rsidRPr="00B13D24">
        <w:rPr>
          <w:sz w:val="22"/>
          <w:szCs w:val="22"/>
        </w:rPr>
        <w:t xml:space="preserve"> либ</w:t>
      </w:r>
      <w:r w:rsidR="00E07B20">
        <w:rPr>
          <w:sz w:val="22"/>
          <w:szCs w:val="22"/>
        </w:rPr>
        <w:t xml:space="preserve">о ах </w:t>
      </w:r>
      <w:r w:rsidRPr="00B13D24">
        <w:rPr>
          <w:sz w:val="22"/>
          <w:szCs w:val="22"/>
        </w:rPr>
        <w:t>ГАУ "МФЦ" копии документов, не заверенные в установленном законодательством Российской Федерации порядке, представляются с предъявлением оригиналов. Копии документов, направляемые посредством почтовой связи, должны быть заверены в установленном законодательством Российской Федерации порядке.</w:t>
      </w:r>
    </w:p>
    <w:p w:rsidR="00B13D24" w:rsidRPr="00B13D24" w:rsidRDefault="00B13D24" w:rsidP="00B13D24">
      <w:pPr>
        <w:pStyle w:val="ConsPlusNormal"/>
        <w:ind w:firstLine="539"/>
        <w:jc w:val="both"/>
        <w:rPr>
          <w:sz w:val="22"/>
          <w:szCs w:val="22"/>
        </w:rPr>
      </w:pPr>
      <w:r w:rsidRPr="00B13D24">
        <w:rPr>
          <w:sz w:val="22"/>
          <w:szCs w:val="22"/>
        </w:rPr>
        <w:t>38. Заявление также может быть представлено в форме электронного документа путем:</w:t>
      </w:r>
    </w:p>
    <w:p w:rsidR="00B13D24" w:rsidRPr="00B13D24" w:rsidRDefault="00B13D24" w:rsidP="00B13D24">
      <w:pPr>
        <w:pStyle w:val="ConsPlusNormal"/>
        <w:ind w:firstLine="539"/>
        <w:jc w:val="both"/>
        <w:rPr>
          <w:sz w:val="22"/>
          <w:szCs w:val="22"/>
        </w:rPr>
      </w:pPr>
      <w:r w:rsidRPr="00B13D24">
        <w:rPr>
          <w:sz w:val="22"/>
          <w:szCs w:val="22"/>
        </w:rPr>
        <w:t xml:space="preserve">а) заполнения формы запроса, размещенной на сайте </w:t>
      </w:r>
      <w:r w:rsidR="007C41D0">
        <w:rPr>
          <w:sz w:val="22"/>
          <w:szCs w:val="22"/>
        </w:rPr>
        <w:t>Администрации</w:t>
      </w:r>
      <w:r w:rsidRPr="00B13D24">
        <w:rPr>
          <w:sz w:val="22"/>
          <w:szCs w:val="22"/>
        </w:rPr>
        <w:t>;</w:t>
      </w:r>
    </w:p>
    <w:p w:rsidR="00B13D24" w:rsidRPr="00B13D24" w:rsidRDefault="00B13D24" w:rsidP="00B13D24">
      <w:pPr>
        <w:pStyle w:val="ConsPlusNormal"/>
        <w:ind w:firstLine="539"/>
        <w:jc w:val="both"/>
        <w:rPr>
          <w:sz w:val="22"/>
          <w:szCs w:val="22"/>
        </w:rPr>
      </w:pPr>
      <w:r w:rsidRPr="00B13D24">
        <w:rPr>
          <w:sz w:val="22"/>
          <w:szCs w:val="22"/>
        </w:rPr>
        <w:t>б) отправки через "личный кабинет" заявителя на Едином портале;</w:t>
      </w:r>
    </w:p>
    <w:p w:rsidR="00B13D24" w:rsidRPr="00B13D24" w:rsidRDefault="00B13D24" w:rsidP="00B13D24">
      <w:pPr>
        <w:pStyle w:val="ConsPlusNormal"/>
        <w:ind w:firstLine="539"/>
        <w:jc w:val="both"/>
        <w:rPr>
          <w:sz w:val="22"/>
          <w:szCs w:val="22"/>
        </w:rPr>
      </w:pPr>
      <w:r w:rsidRPr="00B13D24">
        <w:rPr>
          <w:sz w:val="22"/>
          <w:szCs w:val="22"/>
        </w:rPr>
        <w:t xml:space="preserve">в) направления электронного документа на адрес электронной почты </w:t>
      </w:r>
      <w:r w:rsidR="007C41D0">
        <w:rPr>
          <w:sz w:val="22"/>
          <w:szCs w:val="22"/>
        </w:rPr>
        <w:t>Администрации</w:t>
      </w:r>
      <w:r w:rsidRPr="00B13D24">
        <w:rPr>
          <w:sz w:val="22"/>
          <w:szCs w:val="22"/>
        </w:rPr>
        <w:t>.</w:t>
      </w:r>
    </w:p>
    <w:p w:rsidR="00B13D24" w:rsidRPr="00B13D24" w:rsidRDefault="00B13D24" w:rsidP="00B13D24">
      <w:pPr>
        <w:pStyle w:val="ConsPlusNormal"/>
        <w:ind w:firstLine="539"/>
        <w:jc w:val="both"/>
        <w:rPr>
          <w:sz w:val="22"/>
          <w:szCs w:val="22"/>
        </w:rPr>
      </w:pPr>
      <w:r w:rsidRPr="00B13D24">
        <w:rPr>
          <w:sz w:val="22"/>
          <w:szCs w:val="22"/>
        </w:rPr>
        <w:t>39. Если заявителем является физическое лицо, заявление в форме электронного документа подписывается по выбору заявителя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B13D24" w:rsidRPr="00B13D24" w:rsidRDefault="00B13D24" w:rsidP="00B13D24">
      <w:pPr>
        <w:pStyle w:val="ConsPlusNormal"/>
        <w:ind w:firstLine="539"/>
        <w:jc w:val="both"/>
        <w:rPr>
          <w:sz w:val="22"/>
          <w:szCs w:val="22"/>
        </w:rPr>
      </w:pPr>
      <w:r w:rsidRPr="00B13D24">
        <w:rPr>
          <w:sz w:val="22"/>
          <w:szCs w:val="22"/>
        </w:rPr>
        <w:t>40. Заявление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B13D24" w:rsidRPr="00B13D24" w:rsidRDefault="00B13D24" w:rsidP="00B13D24">
      <w:pPr>
        <w:pStyle w:val="ConsPlusNormal"/>
        <w:ind w:firstLine="539"/>
        <w:jc w:val="both"/>
        <w:rPr>
          <w:sz w:val="22"/>
          <w:szCs w:val="22"/>
        </w:rPr>
      </w:pPr>
      <w:r w:rsidRPr="00B13D24">
        <w:rPr>
          <w:sz w:val="22"/>
          <w:szCs w:val="22"/>
        </w:rPr>
        <w:t xml:space="preserve">41. </w:t>
      </w:r>
      <w:proofErr w:type="gramStart"/>
      <w:r w:rsidRPr="00B13D24">
        <w:rPr>
          <w:sz w:val="22"/>
          <w:szCs w:val="22"/>
        </w:rPr>
        <w:t xml:space="preserve">К заявлению, поданному в форме электронного документа, прилагаются электронные образы документов, указанных в </w:t>
      </w:r>
      <w:hyperlink w:anchor="P229" w:history="1">
        <w:r w:rsidRPr="007C41D0">
          <w:rPr>
            <w:sz w:val="22"/>
            <w:szCs w:val="22"/>
          </w:rPr>
          <w:t>пункте 36</w:t>
        </w:r>
      </w:hyperlink>
      <w:r w:rsidRPr="00B13D24">
        <w:rPr>
          <w:sz w:val="22"/>
          <w:szCs w:val="22"/>
        </w:rPr>
        <w:t xml:space="preserve"> настоящего подраздела, при этом представление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отправки заявления через "личный кабинет" заявителя на Едином портале или подписания заявления усиленной квалифицированной электронной подписью.</w:t>
      </w:r>
      <w:proofErr w:type="gramEnd"/>
    </w:p>
    <w:p w:rsidR="00B13D24" w:rsidRPr="00B13D24" w:rsidRDefault="00B13D24" w:rsidP="00B13D24">
      <w:pPr>
        <w:pStyle w:val="ConsPlusNormal"/>
        <w:ind w:firstLine="539"/>
        <w:jc w:val="both"/>
        <w:rPr>
          <w:sz w:val="22"/>
          <w:szCs w:val="22"/>
        </w:rPr>
      </w:pPr>
      <w:r w:rsidRPr="00B13D24">
        <w:rPr>
          <w:sz w:val="22"/>
          <w:szCs w:val="22"/>
        </w:rPr>
        <w:t xml:space="preserve">42. Средства электронной подписи, применяемые при подаче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w:t>
      </w:r>
      <w:r w:rsidR="007C41D0">
        <w:rPr>
          <w:sz w:val="22"/>
          <w:szCs w:val="22"/>
        </w:rPr>
        <w:t>Администрацией</w:t>
      </w:r>
      <w:r w:rsidRPr="00B13D24">
        <w:rPr>
          <w:sz w:val="22"/>
          <w:szCs w:val="22"/>
        </w:rPr>
        <w:t>.</w:t>
      </w:r>
    </w:p>
    <w:p w:rsidR="00B13D24" w:rsidRPr="00B13D24" w:rsidRDefault="00B13D24" w:rsidP="00B13D24">
      <w:pPr>
        <w:pStyle w:val="ConsPlusNormal"/>
        <w:ind w:firstLine="539"/>
        <w:jc w:val="both"/>
        <w:rPr>
          <w:sz w:val="22"/>
          <w:szCs w:val="22"/>
        </w:rPr>
      </w:pPr>
      <w:r w:rsidRPr="00B13D24">
        <w:rPr>
          <w:sz w:val="22"/>
          <w:szCs w:val="22"/>
        </w:rPr>
        <w:t xml:space="preserve">43. Информация о требованиях к совместимости, сертификату ключа подписи, обеспечению </w:t>
      </w:r>
      <w:proofErr w:type="gramStart"/>
      <w:r w:rsidRPr="00B13D24">
        <w:rPr>
          <w:sz w:val="22"/>
          <w:szCs w:val="22"/>
        </w:rPr>
        <w:t>возможности подтверждения подлинности электронной подписи заявителя</w:t>
      </w:r>
      <w:proofErr w:type="gramEnd"/>
      <w:r w:rsidRPr="00B13D24">
        <w:rPr>
          <w:sz w:val="22"/>
          <w:szCs w:val="22"/>
        </w:rPr>
        <w:t xml:space="preserve"> размещается на сайте </w:t>
      </w:r>
      <w:r w:rsidR="007C41D0">
        <w:rPr>
          <w:sz w:val="22"/>
          <w:szCs w:val="22"/>
        </w:rPr>
        <w:t>Администрации</w:t>
      </w:r>
      <w:r w:rsidRPr="00B13D24">
        <w:rPr>
          <w:sz w:val="22"/>
          <w:szCs w:val="22"/>
        </w:rPr>
        <w:t xml:space="preserve"> и на Едином портале.</w:t>
      </w:r>
    </w:p>
    <w:p w:rsidR="00B13D24" w:rsidRPr="00B13D24" w:rsidRDefault="00B13D24" w:rsidP="00B13D24">
      <w:pPr>
        <w:pStyle w:val="ConsPlusNormal"/>
        <w:ind w:firstLine="539"/>
        <w:jc w:val="both"/>
        <w:rPr>
          <w:sz w:val="22"/>
          <w:szCs w:val="22"/>
        </w:rPr>
      </w:pPr>
      <w:r w:rsidRPr="00B13D24">
        <w:rPr>
          <w:sz w:val="22"/>
          <w:szCs w:val="22"/>
        </w:rPr>
        <w:t xml:space="preserve">44. </w:t>
      </w:r>
      <w:r w:rsidR="007C41D0">
        <w:rPr>
          <w:sz w:val="22"/>
          <w:szCs w:val="22"/>
        </w:rPr>
        <w:t>Администрация</w:t>
      </w:r>
      <w:r w:rsidRPr="00B13D24">
        <w:rPr>
          <w:sz w:val="22"/>
          <w:szCs w:val="22"/>
        </w:rPr>
        <w:t xml:space="preserve">, </w:t>
      </w:r>
      <w:r w:rsidR="0081560C">
        <w:rPr>
          <w:sz w:val="22"/>
          <w:szCs w:val="22"/>
        </w:rPr>
        <w:t>ы</w:t>
      </w:r>
      <w:r w:rsidRPr="00B13D24">
        <w:rPr>
          <w:sz w:val="22"/>
          <w:szCs w:val="22"/>
        </w:rPr>
        <w:t xml:space="preserve"> ГАУ "МФЦ" не вправе требовать от заявителя:</w:t>
      </w:r>
    </w:p>
    <w:p w:rsidR="00B13D24" w:rsidRPr="00B13D24" w:rsidRDefault="00B13D24" w:rsidP="00B13D24">
      <w:pPr>
        <w:pStyle w:val="ConsPlusNormal"/>
        <w:ind w:firstLine="539"/>
        <w:jc w:val="both"/>
        <w:rPr>
          <w:sz w:val="22"/>
          <w:szCs w:val="22"/>
        </w:rPr>
      </w:pPr>
      <w:r w:rsidRPr="00B13D24">
        <w:rPr>
          <w:sz w:val="22"/>
          <w:szCs w:val="22"/>
        </w:rPr>
        <w:t xml:space="preserve">а)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2"/>
          <w:szCs w:val="22"/>
        </w:rPr>
        <w:t>муниципальной услуги</w:t>
      </w:r>
      <w:r w:rsidRPr="00B13D24">
        <w:rPr>
          <w:sz w:val="22"/>
          <w:szCs w:val="22"/>
        </w:rPr>
        <w:t>;</w:t>
      </w:r>
    </w:p>
    <w:p w:rsidR="00B13D24" w:rsidRPr="00B13D24" w:rsidRDefault="00B13D24" w:rsidP="00B13D24">
      <w:pPr>
        <w:pStyle w:val="ConsPlusNormal"/>
        <w:ind w:firstLine="539"/>
        <w:jc w:val="both"/>
        <w:rPr>
          <w:sz w:val="22"/>
          <w:szCs w:val="22"/>
        </w:rPr>
      </w:pPr>
      <w:proofErr w:type="gramStart"/>
      <w:r w:rsidRPr="00B13D24">
        <w:rPr>
          <w:sz w:val="22"/>
          <w:szCs w:val="22"/>
        </w:rP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w:t>
      </w:r>
      <w:r w:rsidR="007C41D0">
        <w:rPr>
          <w:sz w:val="22"/>
          <w:szCs w:val="22"/>
        </w:rPr>
        <w:t>Администрации</w:t>
      </w:r>
      <w:r w:rsidRPr="00B13D24">
        <w:rPr>
          <w:sz w:val="22"/>
          <w:szCs w:val="22"/>
        </w:rPr>
        <w:t xml:space="preserve">, иных исполнительных органов государственной власти, органов местного самоуправления и (или) подведомственных указанным органам организаций, участвующих в предоставлении государственных или муниципальных услуг, за исключением документов, указанных в </w:t>
      </w:r>
      <w:hyperlink r:id="rId12" w:history="1">
        <w:r w:rsidRPr="007C41D0">
          <w:rPr>
            <w:sz w:val="22"/>
            <w:szCs w:val="22"/>
          </w:rPr>
          <w:t>части 6 статьи 7</w:t>
        </w:r>
      </w:hyperlink>
      <w:r w:rsidRPr="00B13D24">
        <w:rPr>
          <w:sz w:val="22"/>
          <w:szCs w:val="22"/>
        </w:rPr>
        <w:t xml:space="preserve"> Федерального закона N</w:t>
      </w:r>
      <w:proofErr w:type="gramEnd"/>
      <w:r w:rsidRPr="00B13D24">
        <w:rPr>
          <w:sz w:val="22"/>
          <w:szCs w:val="22"/>
        </w:rPr>
        <w:t xml:space="preserve"> 210-ФЗ.</w:t>
      </w:r>
    </w:p>
    <w:p w:rsidR="005E68CD" w:rsidRPr="005E68CD" w:rsidRDefault="005E68CD" w:rsidP="005E68CD">
      <w:pPr>
        <w:jc w:val="both"/>
        <w:rPr>
          <w:rFonts w:ascii="Arial" w:hAnsi="Arial" w:cs="Arial"/>
          <w:sz w:val="22"/>
          <w:szCs w:val="22"/>
        </w:rPr>
      </w:pPr>
      <w:r w:rsidRPr="005E68CD">
        <w:rPr>
          <w:rFonts w:ascii="Arial" w:hAnsi="Arial" w:cs="Arial"/>
          <w:sz w:val="22"/>
          <w:szCs w:val="22"/>
        </w:rPr>
        <w:t xml:space="preserve">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8CD" w:rsidRPr="005E68CD" w:rsidRDefault="005E68CD" w:rsidP="005E68CD">
      <w:pPr>
        <w:ind w:firstLine="709"/>
        <w:jc w:val="both"/>
        <w:rPr>
          <w:rFonts w:ascii="Arial" w:hAnsi="Arial" w:cs="Arial"/>
          <w:sz w:val="22"/>
          <w:szCs w:val="22"/>
        </w:rPr>
      </w:pPr>
      <w:r w:rsidRPr="005E68CD">
        <w:rPr>
          <w:rFonts w:ascii="Arial" w:hAnsi="Arial" w:cs="Arial"/>
          <w:sz w:val="22"/>
          <w:szCs w:val="2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8CD" w:rsidRPr="005E68CD" w:rsidRDefault="005E68CD" w:rsidP="005E68CD">
      <w:pPr>
        <w:ind w:firstLine="709"/>
        <w:jc w:val="both"/>
        <w:rPr>
          <w:rFonts w:ascii="Arial" w:hAnsi="Arial" w:cs="Arial"/>
          <w:sz w:val="22"/>
          <w:szCs w:val="22"/>
        </w:rPr>
      </w:pPr>
      <w:r w:rsidRPr="005E68CD">
        <w:rPr>
          <w:rFonts w:ascii="Arial" w:hAnsi="Arial" w:cs="Arial"/>
          <w:sz w:val="22"/>
          <w:szCs w:val="2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68CD" w:rsidRPr="005E68CD" w:rsidRDefault="005E68CD" w:rsidP="005E68CD">
      <w:pPr>
        <w:ind w:firstLine="709"/>
        <w:jc w:val="both"/>
        <w:rPr>
          <w:rFonts w:ascii="Arial" w:hAnsi="Arial" w:cs="Arial"/>
          <w:sz w:val="22"/>
          <w:szCs w:val="22"/>
        </w:rPr>
      </w:pPr>
      <w:r w:rsidRPr="005E68CD">
        <w:rPr>
          <w:rFonts w:ascii="Arial" w:hAnsi="Arial" w:cs="Arial"/>
          <w:sz w:val="22"/>
          <w:szCs w:val="2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68CD" w:rsidRPr="005E68CD" w:rsidRDefault="005E68CD" w:rsidP="005E68CD">
      <w:pPr>
        <w:ind w:firstLine="709"/>
        <w:jc w:val="both"/>
        <w:rPr>
          <w:rFonts w:ascii="Arial" w:hAnsi="Arial" w:cs="Arial"/>
          <w:sz w:val="22"/>
          <w:szCs w:val="22"/>
        </w:rPr>
      </w:pPr>
      <w:proofErr w:type="gramStart"/>
      <w:r w:rsidRPr="005E68CD">
        <w:rPr>
          <w:rFonts w:ascii="Arial" w:hAnsi="Arial" w:cs="Arial"/>
          <w:sz w:val="22"/>
          <w:szCs w:val="22"/>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5E68CD">
        <w:rPr>
          <w:rFonts w:ascii="Arial" w:hAnsi="Arial" w:cs="Arial"/>
          <w:sz w:val="22"/>
          <w:szCs w:val="22"/>
        </w:rPr>
        <w:t xml:space="preserve"> извинения за доставленные неудобства.</w:t>
      </w:r>
    </w:p>
    <w:p w:rsidR="006E64B0" w:rsidRPr="00625E33" w:rsidRDefault="006E64B0" w:rsidP="00605DFF">
      <w:pPr>
        <w:autoSpaceDE w:val="0"/>
        <w:autoSpaceDN w:val="0"/>
        <w:adjustRightInd w:val="0"/>
        <w:ind w:firstLine="540"/>
        <w:jc w:val="both"/>
        <w:outlineLvl w:val="0"/>
        <w:rPr>
          <w:rFonts w:ascii="Arial" w:hAnsi="Arial" w:cs="Arial"/>
          <w:sz w:val="22"/>
          <w:szCs w:val="22"/>
        </w:rPr>
      </w:pPr>
    </w:p>
    <w:p w:rsidR="00557489" w:rsidRPr="00625E33" w:rsidRDefault="00557489" w:rsidP="00557489">
      <w:pPr>
        <w:jc w:val="center"/>
        <w:rPr>
          <w:rFonts w:ascii="Arial" w:hAnsi="Arial" w:cs="Arial"/>
          <w:b/>
          <w:snapToGrid w:val="0"/>
          <w:sz w:val="22"/>
          <w:szCs w:val="22"/>
        </w:rPr>
      </w:pPr>
      <w:r w:rsidRPr="00625E33">
        <w:rPr>
          <w:rFonts w:ascii="Arial" w:hAnsi="Arial" w:cs="Arial"/>
          <w:b/>
          <w:snapToGrid w:val="0"/>
          <w:sz w:val="22"/>
          <w:szCs w:val="22"/>
        </w:rPr>
        <w:t xml:space="preserve">Подраздел </w:t>
      </w:r>
      <w:r w:rsidRPr="00625E33">
        <w:rPr>
          <w:rFonts w:ascii="Arial" w:hAnsi="Arial" w:cs="Arial"/>
          <w:b/>
          <w:snapToGrid w:val="0"/>
          <w:sz w:val="22"/>
          <w:szCs w:val="22"/>
          <w:lang w:val="en-US"/>
        </w:rPr>
        <w:t>IX</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Перечень документов, необходимых в соответствии</w:t>
      </w:r>
    </w:p>
    <w:p w:rsidR="00557489" w:rsidRPr="00625E33" w:rsidRDefault="00557489" w:rsidP="00557489">
      <w:pPr>
        <w:spacing w:line="20" w:lineRule="atLeast"/>
        <w:jc w:val="center"/>
        <w:rPr>
          <w:rFonts w:ascii="Arial" w:hAnsi="Arial" w:cs="Arial"/>
          <w:b/>
          <w:sz w:val="22"/>
          <w:szCs w:val="22"/>
        </w:rPr>
      </w:pPr>
      <w:r w:rsidRPr="00625E33">
        <w:rPr>
          <w:rFonts w:ascii="Arial" w:hAnsi="Arial" w:cs="Arial"/>
          <w:b/>
          <w:sz w:val="22"/>
          <w:szCs w:val="22"/>
        </w:rPr>
        <w:t>с нормативными правовыми актами для предоставления</w:t>
      </w:r>
    </w:p>
    <w:p w:rsidR="00557489" w:rsidRPr="00625E33" w:rsidRDefault="00625E33" w:rsidP="00557489">
      <w:pPr>
        <w:spacing w:line="20" w:lineRule="atLeast"/>
        <w:jc w:val="center"/>
        <w:rPr>
          <w:rFonts w:ascii="Arial" w:hAnsi="Arial" w:cs="Arial"/>
          <w:b/>
          <w:sz w:val="22"/>
          <w:szCs w:val="22"/>
        </w:rPr>
      </w:pPr>
      <w:r>
        <w:rPr>
          <w:rFonts w:ascii="Arial" w:hAnsi="Arial" w:cs="Arial"/>
          <w:b/>
          <w:sz w:val="22"/>
          <w:szCs w:val="22"/>
        </w:rPr>
        <w:t>муниципальной услуги</w:t>
      </w:r>
      <w:r w:rsidR="00557489" w:rsidRPr="00625E33">
        <w:rPr>
          <w:rFonts w:ascii="Arial" w:hAnsi="Arial" w:cs="Arial"/>
          <w:b/>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w:t>
      </w:r>
    </w:p>
    <w:p w:rsidR="006E64B0" w:rsidRPr="00625E33" w:rsidRDefault="006E64B0" w:rsidP="00557489">
      <w:pPr>
        <w:autoSpaceDE w:val="0"/>
        <w:autoSpaceDN w:val="0"/>
        <w:adjustRightInd w:val="0"/>
        <w:jc w:val="center"/>
        <w:outlineLvl w:val="0"/>
        <w:rPr>
          <w:rFonts w:ascii="Arial" w:hAnsi="Arial" w:cs="Arial"/>
          <w:sz w:val="22"/>
          <w:szCs w:val="22"/>
        </w:rPr>
      </w:pPr>
    </w:p>
    <w:p w:rsidR="00EE720A" w:rsidRPr="00625E33" w:rsidRDefault="00EE720A" w:rsidP="00EE720A">
      <w:pPr>
        <w:spacing w:line="20" w:lineRule="atLeast"/>
        <w:ind w:firstLine="567"/>
        <w:jc w:val="both"/>
        <w:rPr>
          <w:rFonts w:ascii="Arial" w:hAnsi="Arial" w:cs="Arial"/>
          <w:sz w:val="22"/>
          <w:szCs w:val="22"/>
        </w:rPr>
      </w:pPr>
      <w:r w:rsidRPr="00625E33">
        <w:rPr>
          <w:rFonts w:ascii="Arial" w:hAnsi="Arial" w:cs="Arial"/>
          <w:sz w:val="22"/>
          <w:szCs w:val="22"/>
        </w:rPr>
        <w:t>4</w:t>
      </w:r>
      <w:r w:rsidR="007C41D0">
        <w:rPr>
          <w:rFonts w:ascii="Arial" w:hAnsi="Arial" w:cs="Arial"/>
          <w:sz w:val="22"/>
          <w:szCs w:val="22"/>
        </w:rPr>
        <w:t>5</w:t>
      </w:r>
      <w:r w:rsidRPr="00625E33">
        <w:rPr>
          <w:rFonts w:ascii="Arial" w:hAnsi="Arial" w:cs="Arial"/>
          <w:sz w:val="22"/>
          <w:szCs w:val="22"/>
        </w:rPr>
        <w:t xml:space="preserve">. Документы, необходимые в соответствии с нормативными правовыми актами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которые находятся в распоряжении исполнительных органов государственной власти, органов местного самоуправления, организаций, и которые заявитель вправе представить самостоятельно, отсутствуют.</w:t>
      </w:r>
    </w:p>
    <w:p w:rsidR="00EE720A" w:rsidRPr="00625E33" w:rsidRDefault="00EE720A" w:rsidP="00EE20E9">
      <w:pPr>
        <w:spacing w:line="20" w:lineRule="atLeast"/>
        <w:ind w:firstLine="720"/>
        <w:jc w:val="both"/>
        <w:rPr>
          <w:rFonts w:ascii="Arial" w:hAnsi="Arial" w:cs="Arial"/>
          <w:sz w:val="22"/>
          <w:szCs w:val="22"/>
        </w:rPr>
      </w:pP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p>
    <w:p w:rsidR="00BA5A86" w:rsidRPr="00625E33" w:rsidRDefault="00BA5A86" w:rsidP="00BA5A86">
      <w:pPr>
        <w:spacing w:line="20" w:lineRule="atLeast"/>
        <w:jc w:val="center"/>
        <w:rPr>
          <w:rFonts w:ascii="Arial" w:hAnsi="Arial" w:cs="Arial"/>
          <w:b/>
          <w:sz w:val="22"/>
          <w:szCs w:val="22"/>
        </w:rPr>
      </w:pPr>
      <w:r w:rsidRPr="00625E33">
        <w:rPr>
          <w:rFonts w:ascii="Arial" w:hAnsi="Arial" w:cs="Arial"/>
          <w:b/>
          <w:sz w:val="22"/>
          <w:szCs w:val="22"/>
        </w:rPr>
        <w:t>Перечень оснований для отказа в приеме документов,</w:t>
      </w:r>
    </w:p>
    <w:p w:rsidR="00BA5A86" w:rsidRPr="00625E33" w:rsidRDefault="00BA5A86" w:rsidP="00BA5A86">
      <w:pPr>
        <w:spacing w:line="20" w:lineRule="atLeast"/>
        <w:jc w:val="center"/>
        <w:rPr>
          <w:rFonts w:ascii="Arial" w:hAnsi="Arial" w:cs="Arial"/>
          <w:b/>
          <w:sz w:val="22"/>
          <w:szCs w:val="22"/>
        </w:rPr>
      </w:pPr>
      <w:proofErr w:type="gramStart"/>
      <w:r w:rsidRPr="00625E33">
        <w:rPr>
          <w:rFonts w:ascii="Arial" w:hAnsi="Arial" w:cs="Arial"/>
          <w:b/>
          <w:sz w:val="22"/>
          <w:szCs w:val="22"/>
        </w:rPr>
        <w:t>необходимых</w:t>
      </w:r>
      <w:proofErr w:type="gramEnd"/>
      <w:r w:rsidRPr="00625E33">
        <w:rPr>
          <w:rFonts w:ascii="Arial" w:hAnsi="Arial" w:cs="Arial"/>
          <w:b/>
          <w:sz w:val="22"/>
          <w:szCs w:val="22"/>
        </w:rPr>
        <w:t xml:space="preserve"> для предоставления </w:t>
      </w:r>
      <w:r w:rsidR="00625E33">
        <w:rPr>
          <w:rFonts w:ascii="Arial" w:hAnsi="Arial" w:cs="Arial"/>
          <w:b/>
          <w:sz w:val="22"/>
          <w:szCs w:val="22"/>
        </w:rPr>
        <w:t>муниципальной услуги</w:t>
      </w:r>
    </w:p>
    <w:p w:rsidR="00BA5A86" w:rsidRPr="00625E33" w:rsidRDefault="00BA5A86" w:rsidP="00BA5A86">
      <w:pPr>
        <w:spacing w:line="20" w:lineRule="atLeast"/>
        <w:ind w:firstLine="708"/>
        <w:jc w:val="both"/>
        <w:rPr>
          <w:rFonts w:ascii="Arial" w:hAnsi="Arial" w:cs="Arial"/>
          <w:sz w:val="22"/>
          <w:szCs w:val="22"/>
        </w:rPr>
      </w:pPr>
    </w:p>
    <w:p w:rsidR="00E6166B" w:rsidRPr="00625E33" w:rsidRDefault="00E6166B" w:rsidP="00E6166B">
      <w:pPr>
        <w:spacing w:line="20" w:lineRule="atLeast"/>
        <w:ind w:firstLine="567"/>
        <w:jc w:val="both"/>
        <w:rPr>
          <w:rFonts w:ascii="Arial" w:hAnsi="Arial" w:cs="Arial"/>
          <w:sz w:val="22"/>
          <w:szCs w:val="22"/>
        </w:rPr>
      </w:pPr>
      <w:r w:rsidRPr="00625E33">
        <w:rPr>
          <w:rFonts w:ascii="Arial" w:hAnsi="Arial" w:cs="Arial"/>
          <w:sz w:val="22"/>
          <w:szCs w:val="22"/>
        </w:rPr>
        <w:t>4</w:t>
      </w:r>
      <w:r w:rsidR="007C41D0">
        <w:rPr>
          <w:rFonts w:ascii="Arial" w:hAnsi="Arial" w:cs="Arial"/>
          <w:sz w:val="22"/>
          <w:szCs w:val="22"/>
        </w:rPr>
        <w:t>6</w:t>
      </w:r>
      <w:r w:rsidRPr="00625E33">
        <w:rPr>
          <w:rFonts w:ascii="Arial" w:hAnsi="Arial" w:cs="Arial"/>
          <w:sz w:val="22"/>
          <w:szCs w:val="22"/>
        </w:rPr>
        <w:t xml:space="preserve">. Перечень оснований для отказа в приеме документов, необходимых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отсутствует.</w:t>
      </w:r>
    </w:p>
    <w:p w:rsidR="00BA5A86" w:rsidRPr="00625E33" w:rsidRDefault="00BA5A86" w:rsidP="00BA5A86">
      <w:pPr>
        <w:spacing w:line="20" w:lineRule="atLeast"/>
        <w:jc w:val="center"/>
        <w:rPr>
          <w:rFonts w:ascii="Arial" w:hAnsi="Arial" w:cs="Arial"/>
          <w:b/>
          <w:sz w:val="22"/>
          <w:szCs w:val="22"/>
        </w:rPr>
      </w:pP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w:t>
      </w:r>
    </w:p>
    <w:p w:rsidR="00F868D1" w:rsidRPr="00625E33" w:rsidRDefault="00F868D1" w:rsidP="00F868D1">
      <w:pPr>
        <w:spacing w:line="20" w:lineRule="atLeast"/>
        <w:jc w:val="center"/>
        <w:rPr>
          <w:rFonts w:ascii="Arial" w:hAnsi="Arial" w:cs="Arial"/>
          <w:b/>
          <w:sz w:val="22"/>
          <w:szCs w:val="22"/>
        </w:rPr>
      </w:pPr>
      <w:r w:rsidRPr="00625E33">
        <w:rPr>
          <w:rFonts w:ascii="Arial" w:hAnsi="Arial" w:cs="Arial"/>
          <w:b/>
          <w:sz w:val="22"/>
          <w:szCs w:val="22"/>
        </w:rPr>
        <w:t xml:space="preserve">Перечень оснований для отказа в предоставлении </w:t>
      </w:r>
      <w:r w:rsidR="00625E33">
        <w:rPr>
          <w:rFonts w:ascii="Arial" w:hAnsi="Arial" w:cs="Arial"/>
          <w:b/>
          <w:sz w:val="22"/>
          <w:szCs w:val="22"/>
        </w:rPr>
        <w:t>муниципальной услуги</w:t>
      </w:r>
    </w:p>
    <w:p w:rsidR="005B23C1" w:rsidRPr="00625E33" w:rsidRDefault="005B23C1" w:rsidP="00F868D1">
      <w:pPr>
        <w:spacing w:line="20" w:lineRule="atLeast"/>
        <w:jc w:val="center"/>
        <w:rPr>
          <w:rFonts w:ascii="Arial" w:hAnsi="Arial" w:cs="Arial"/>
          <w:b/>
          <w:sz w:val="22"/>
          <w:szCs w:val="22"/>
        </w:rPr>
      </w:pPr>
    </w:p>
    <w:p w:rsidR="007C41D0" w:rsidRPr="007C41D0" w:rsidRDefault="007C41D0" w:rsidP="007C41D0">
      <w:pPr>
        <w:pStyle w:val="ConsPlusNormal"/>
        <w:ind w:firstLine="539"/>
        <w:jc w:val="both"/>
        <w:rPr>
          <w:sz w:val="22"/>
          <w:szCs w:val="22"/>
        </w:rPr>
      </w:pPr>
      <w:r w:rsidRPr="007C41D0">
        <w:rPr>
          <w:sz w:val="22"/>
          <w:szCs w:val="22"/>
        </w:rPr>
        <w:t xml:space="preserve">47. </w:t>
      </w:r>
      <w:r>
        <w:rPr>
          <w:sz w:val="22"/>
          <w:szCs w:val="22"/>
        </w:rPr>
        <w:t>Администрация</w:t>
      </w:r>
      <w:r w:rsidRPr="007C41D0">
        <w:rPr>
          <w:sz w:val="22"/>
          <w:szCs w:val="22"/>
        </w:rPr>
        <w:t xml:space="preserve"> принимает решение об отказе в установлении сервитута в следующих случаях:</w:t>
      </w:r>
    </w:p>
    <w:p w:rsidR="007C41D0" w:rsidRPr="007C41D0" w:rsidRDefault="007C41D0" w:rsidP="007C41D0">
      <w:pPr>
        <w:pStyle w:val="ConsPlusNormal"/>
        <w:ind w:firstLine="539"/>
        <w:jc w:val="both"/>
        <w:rPr>
          <w:sz w:val="22"/>
          <w:szCs w:val="22"/>
        </w:rPr>
      </w:pPr>
      <w:r w:rsidRPr="007C41D0">
        <w:rPr>
          <w:sz w:val="22"/>
          <w:szCs w:val="22"/>
        </w:rPr>
        <w:t>а) заявление направлено в орган, который не вправе заключать соглашение об установлении сервитута;</w:t>
      </w:r>
    </w:p>
    <w:p w:rsidR="007C41D0" w:rsidRPr="007C41D0" w:rsidRDefault="007C41D0" w:rsidP="007C41D0">
      <w:pPr>
        <w:pStyle w:val="ConsPlusNormal"/>
        <w:ind w:firstLine="539"/>
        <w:jc w:val="both"/>
        <w:rPr>
          <w:sz w:val="22"/>
          <w:szCs w:val="22"/>
        </w:rPr>
      </w:pPr>
      <w:r w:rsidRPr="007C41D0">
        <w:rPr>
          <w:sz w:val="22"/>
          <w:szCs w:val="22"/>
        </w:rPr>
        <w:t>б) планируемое на условиях сервитута использование земельного участка не допускается в соответствии с федеральными законами;</w:t>
      </w:r>
    </w:p>
    <w:p w:rsidR="007C41D0" w:rsidRPr="007C41D0" w:rsidRDefault="007C41D0" w:rsidP="007C41D0">
      <w:pPr>
        <w:pStyle w:val="ConsPlusNormal"/>
        <w:ind w:firstLine="539"/>
        <w:jc w:val="both"/>
        <w:rPr>
          <w:sz w:val="22"/>
          <w:szCs w:val="22"/>
        </w:rPr>
      </w:pPr>
      <w:r w:rsidRPr="007C41D0">
        <w:rPr>
          <w:sz w:val="22"/>
          <w:szCs w:val="22"/>
        </w:rPr>
        <w:lastRenderedPageBreak/>
        <w:t>в)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C41D0" w:rsidRPr="007C41D0" w:rsidRDefault="007C41D0" w:rsidP="007C41D0">
      <w:pPr>
        <w:pStyle w:val="ConsPlusNormal"/>
        <w:ind w:firstLine="539"/>
        <w:jc w:val="both"/>
        <w:rPr>
          <w:sz w:val="22"/>
          <w:szCs w:val="22"/>
        </w:rPr>
      </w:pPr>
      <w:r w:rsidRPr="007C41D0">
        <w:rPr>
          <w:sz w:val="22"/>
          <w:szCs w:val="22"/>
        </w:rPr>
        <w:t>48. Решение об отказе в установлении сервитута должно быть обоснованным и содержать указание на все основания отказа.</w:t>
      </w:r>
    </w:p>
    <w:p w:rsidR="00607A14" w:rsidRPr="00625E33" w:rsidRDefault="00607A14" w:rsidP="001B7AB3">
      <w:pPr>
        <w:spacing w:line="20" w:lineRule="atLeast"/>
        <w:jc w:val="center"/>
        <w:rPr>
          <w:rFonts w:ascii="Arial" w:hAnsi="Arial" w:cs="Arial"/>
          <w:b/>
          <w:sz w:val="22"/>
          <w:szCs w:val="22"/>
        </w:rPr>
      </w:pP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XII</w:t>
      </w:r>
    </w:p>
    <w:p w:rsidR="001B7AB3" w:rsidRPr="00625E33" w:rsidRDefault="001B7AB3" w:rsidP="001B7AB3">
      <w:pPr>
        <w:spacing w:line="20" w:lineRule="atLeast"/>
        <w:jc w:val="center"/>
        <w:rPr>
          <w:rFonts w:ascii="Arial" w:hAnsi="Arial" w:cs="Arial"/>
          <w:b/>
          <w:sz w:val="22"/>
          <w:szCs w:val="22"/>
        </w:rPr>
      </w:pPr>
      <w:r w:rsidRPr="00625E33">
        <w:rPr>
          <w:rFonts w:ascii="Arial" w:hAnsi="Arial" w:cs="Arial"/>
          <w:b/>
          <w:sz w:val="22"/>
          <w:szCs w:val="22"/>
        </w:rPr>
        <w:t>Перечень услуг, которые являются необходимыми и обязательными для предоставления государственной  услуги</w:t>
      </w:r>
    </w:p>
    <w:p w:rsidR="001B7AB3" w:rsidRPr="00625E33" w:rsidRDefault="001B7AB3" w:rsidP="001B7AB3">
      <w:pPr>
        <w:spacing w:line="20" w:lineRule="atLeast"/>
        <w:jc w:val="center"/>
        <w:rPr>
          <w:rFonts w:ascii="Arial" w:hAnsi="Arial" w:cs="Arial"/>
          <w:sz w:val="22"/>
          <w:szCs w:val="22"/>
        </w:rPr>
      </w:pPr>
    </w:p>
    <w:p w:rsidR="007C41D0" w:rsidRDefault="007C41D0" w:rsidP="007C41D0">
      <w:pPr>
        <w:pStyle w:val="ConsPlusNormal"/>
        <w:ind w:firstLine="540"/>
        <w:jc w:val="both"/>
        <w:rPr>
          <w:sz w:val="22"/>
          <w:szCs w:val="22"/>
        </w:rPr>
      </w:pPr>
      <w:r w:rsidRPr="007C41D0">
        <w:rPr>
          <w:sz w:val="22"/>
          <w:szCs w:val="22"/>
        </w:rPr>
        <w:t xml:space="preserve">49. Услугой, необходимой и обязательной для предоставления </w:t>
      </w:r>
      <w:r>
        <w:rPr>
          <w:sz w:val="22"/>
          <w:szCs w:val="22"/>
        </w:rPr>
        <w:t xml:space="preserve">муниципальной </w:t>
      </w:r>
      <w:r w:rsidRPr="007C41D0">
        <w:rPr>
          <w:sz w:val="22"/>
          <w:szCs w:val="22"/>
        </w:rPr>
        <w:t>услуги, является выполнение кадастровых работ в целях государственного кадастрового учета сведений о частях земельных участков, в отношении которых устанавливается сервитут, за исключением случаев, предусмотренных п. 4 статьи 39.25 Земельного кодекса.</w:t>
      </w:r>
    </w:p>
    <w:p w:rsidR="007C41D0" w:rsidRPr="007C41D0" w:rsidRDefault="007C41D0" w:rsidP="007C41D0">
      <w:pPr>
        <w:pStyle w:val="ConsPlusNormal"/>
        <w:ind w:firstLine="540"/>
        <w:jc w:val="both"/>
        <w:rPr>
          <w:sz w:val="22"/>
          <w:szCs w:val="22"/>
        </w:rPr>
      </w:pPr>
      <w:r w:rsidRPr="007C41D0">
        <w:rPr>
          <w:sz w:val="22"/>
          <w:szCs w:val="22"/>
        </w:rPr>
        <w:t>50. Услуга предоставляется кадастровыми инженерами на основании заключаемых в соответствии с требованиями гражданского законодательства и Федерального закона N221-ФЗ договоров подряда на выполнение кадастровых работ, если иное не установлено федеральным законодательством.</w:t>
      </w:r>
    </w:p>
    <w:p w:rsidR="00DF0AC1" w:rsidRPr="007C41D0" w:rsidRDefault="00DF0AC1" w:rsidP="00DF0AC1">
      <w:pPr>
        <w:autoSpaceDE w:val="0"/>
        <w:autoSpaceDN w:val="0"/>
        <w:adjustRightInd w:val="0"/>
        <w:ind w:firstLine="540"/>
        <w:jc w:val="both"/>
        <w:rPr>
          <w:rFonts w:ascii="Arial" w:hAnsi="Arial" w:cs="Arial"/>
          <w:sz w:val="22"/>
          <w:szCs w:val="22"/>
        </w:rPr>
      </w:pP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w:t>
      </w:r>
      <w:r w:rsidRPr="00625E33">
        <w:rPr>
          <w:rFonts w:ascii="Arial" w:hAnsi="Arial" w:cs="Arial"/>
          <w:b/>
          <w:sz w:val="22"/>
          <w:szCs w:val="22"/>
        </w:rPr>
        <w:t>I</w:t>
      </w:r>
      <w:r w:rsidRPr="00625E33">
        <w:rPr>
          <w:rFonts w:ascii="Arial" w:hAnsi="Arial" w:cs="Arial"/>
          <w:b/>
          <w:sz w:val="22"/>
          <w:szCs w:val="22"/>
          <w:lang w:val="en-US"/>
        </w:rPr>
        <w:t>II</w:t>
      </w:r>
    </w:p>
    <w:p w:rsidR="00750DD9" w:rsidRPr="00625E33" w:rsidRDefault="00750DD9" w:rsidP="00750DD9">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государственной пошлины или иной платы, взимаемой за предоставление </w:t>
      </w:r>
      <w:r w:rsidR="00625E33">
        <w:rPr>
          <w:rFonts w:ascii="Arial" w:hAnsi="Arial" w:cs="Arial"/>
          <w:b/>
          <w:sz w:val="22"/>
          <w:szCs w:val="22"/>
        </w:rPr>
        <w:t>муниципальной услуги</w:t>
      </w:r>
    </w:p>
    <w:p w:rsidR="00D13219" w:rsidRPr="00625E33" w:rsidRDefault="00D13219" w:rsidP="00750DD9">
      <w:pPr>
        <w:spacing w:line="20" w:lineRule="atLeast"/>
        <w:jc w:val="center"/>
        <w:rPr>
          <w:rFonts w:ascii="Arial" w:hAnsi="Arial" w:cs="Arial"/>
          <w:b/>
          <w:sz w:val="22"/>
          <w:szCs w:val="22"/>
        </w:rPr>
      </w:pPr>
    </w:p>
    <w:p w:rsidR="00D13219" w:rsidRPr="00625E33" w:rsidRDefault="00D13219" w:rsidP="00D13219">
      <w:pPr>
        <w:spacing w:line="20" w:lineRule="atLeast"/>
        <w:ind w:firstLine="708"/>
        <w:jc w:val="both"/>
        <w:rPr>
          <w:rFonts w:ascii="Arial" w:hAnsi="Arial" w:cs="Arial"/>
          <w:sz w:val="22"/>
          <w:szCs w:val="22"/>
        </w:rPr>
      </w:pPr>
      <w:r w:rsidRPr="00625E33">
        <w:rPr>
          <w:rFonts w:ascii="Arial" w:hAnsi="Arial" w:cs="Arial"/>
          <w:sz w:val="22"/>
          <w:szCs w:val="22"/>
        </w:rPr>
        <w:t>5</w:t>
      </w:r>
      <w:r w:rsidR="007C41D0">
        <w:rPr>
          <w:rFonts w:ascii="Arial" w:hAnsi="Arial" w:cs="Arial"/>
          <w:sz w:val="22"/>
          <w:szCs w:val="22"/>
        </w:rPr>
        <w:t>1</w:t>
      </w:r>
      <w:r w:rsidRPr="00625E33">
        <w:rPr>
          <w:rFonts w:ascii="Arial" w:hAnsi="Arial" w:cs="Arial"/>
          <w:sz w:val="22"/>
          <w:szCs w:val="22"/>
        </w:rPr>
        <w:t xml:space="preserve">. Подготовка документов, являющихся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осуществляется на безвозмездной основе.</w:t>
      </w:r>
    </w:p>
    <w:p w:rsidR="00750DD9" w:rsidRPr="00625E33" w:rsidRDefault="00750DD9" w:rsidP="00750DD9">
      <w:pPr>
        <w:spacing w:line="20" w:lineRule="atLeast"/>
        <w:jc w:val="both"/>
        <w:rPr>
          <w:rFonts w:ascii="Arial" w:hAnsi="Arial" w:cs="Arial"/>
          <w:sz w:val="22"/>
          <w:szCs w:val="22"/>
        </w:rPr>
      </w:pP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XIV</w:t>
      </w:r>
    </w:p>
    <w:p w:rsidR="00366415" w:rsidRPr="00625E33" w:rsidRDefault="00366415" w:rsidP="00366415">
      <w:pPr>
        <w:spacing w:line="20" w:lineRule="atLeast"/>
        <w:jc w:val="center"/>
        <w:rPr>
          <w:rFonts w:ascii="Arial" w:hAnsi="Arial" w:cs="Arial"/>
          <w:b/>
          <w:sz w:val="22"/>
          <w:szCs w:val="22"/>
        </w:rPr>
      </w:pPr>
      <w:r w:rsidRPr="00625E33">
        <w:rPr>
          <w:rFonts w:ascii="Arial" w:hAnsi="Arial" w:cs="Arial"/>
          <w:b/>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25E33">
        <w:rPr>
          <w:rFonts w:ascii="Arial" w:hAnsi="Arial" w:cs="Arial"/>
          <w:b/>
          <w:sz w:val="22"/>
          <w:szCs w:val="22"/>
        </w:rPr>
        <w:t>муниципальной услуги</w:t>
      </w:r>
    </w:p>
    <w:p w:rsidR="00366415" w:rsidRPr="00625E33" w:rsidRDefault="00366415" w:rsidP="00366415">
      <w:pPr>
        <w:spacing w:line="20" w:lineRule="atLeast"/>
        <w:jc w:val="both"/>
        <w:rPr>
          <w:rFonts w:ascii="Arial" w:hAnsi="Arial" w:cs="Arial"/>
          <w:sz w:val="22"/>
          <w:szCs w:val="22"/>
        </w:rPr>
      </w:pPr>
    </w:p>
    <w:p w:rsidR="007C41D0" w:rsidRPr="007C41D0" w:rsidRDefault="007C41D0" w:rsidP="007C41D0">
      <w:pPr>
        <w:pStyle w:val="ConsPlusNormal"/>
        <w:ind w:firstLine="540"/>
        <w:jc w:val="both"/>
        <w:rPr>
          <w:sz w:val="22"/>
          <w:szCs w:val="22"/>
        </w:rPr>
      </w:pPr>
      <w:r w:rsidRPr="007C41D0">
        <w:rPr>
          <w:sz w:val="22"/>
          <w:szCs w:val="22"/>
        </w:rPr>
        <w:t xml:space="preserve">52. Порядок, размер и основания взимания платы за выполнение кадастровых работ в целях государственного кадастрового учета сведений о частях земельных участков, в отношении которых устанавливается сервитут, определяются договором между заявителем и кадастровым инженером, заключенным в соответствии с требованиями гражданского </w:t>
      </w:r>
      <w:hyperlink r:id="rId13" w:history="1">
        <w:r w:rsidRPr="007C41D0">
          <w:rPr>
            <w:sz w:val="22"/>
            <w:szCs w:val="22"/>
          </w:rPr>
          <w:t>законодательства</w:t>
        </w:r>
      </w:hyperlink>
      <w:r w:rsidRPr="007C41D0">
        <w:rPr>
          <w:sz w:val="22"/>
          <w:szCs w:val="22"/>
        </w:rPr>
        <w:t xml:space="preserve"> и Федерального </w:t>
      </w:r>
      <w:hyperlink r:id="rId14" w:history="1">
        <w:r w:rsidRPr="007C41D0">
          <w:rPr>
            <w:sz w:val="22"/>
            <w:szCs w:val="22"/>
          </w:rPr>
          <w:t>закона</w:t>
        </w:r>
      </w:hyperlink>
      <w:r w:rsidRPr="007C41D0">
        <w:rPr>
          <w:sz w:val="22"/>
          <w:szCs w:val="22"/>
        </w:rPr>
        <w:t xml:space="preserve"> N 221-ФЗ.</w:t>
      </w:r>
    </w:p>
    <w:p w:rsidR="00FF574D" w:rsidRPr="00625E33" w:rsidRDefault="00FF574D" w:rsidP="00BB1989">
      <w:pPr>
        <w:autoSpaceDE w:val="0"/>
        <w:autoSpaceDN w:val="0"/>
        <w:adjustRightInd w:val="0"/>
        <w:ind w:firstLine="540"/>
        <w:jc w:val="both"/>
        <w:outlineLvl w:val="0"/>
        <w:rPr>
          <w:rFonts w:ascii="Arial" w:hAnsi="Arial" w:cs="Arial"/>
          <w:sz w:val="22"/>
          <w:szCs w:val="22"/>
        </w:rPr>
      </w:pP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w:t>
      </w:r>
    </w:p>
    <w:p w:rsidR="006F5A01" w:rsidRPr="00625E33" w:rsidRDefault="006F5A01" w:rsidP="006F5A01">
      <w:pPr>
        <w:spacing w:line="20" w:lineRule="atLeast"/>
        <w:jc w:val="center"/>
        <w:rPr>
          <w:rFonts w:ascii="Arial" w:hAnsi="Arial" w:cs="Arial"/>
          <w:b/>
          <w:sz w:val="22"/>
          <w:szCs w:val="22"/>
        </w:rPr>
      </w:pPr>
      <w:r w:rsidRPr="00625E33">
        <w:rPr>
          <w:rFonts w:ascii="Arial" w:hAnsi="Arial" w:cs="Arial"/>
          <w:b/>
          <w:sz w:val="22"/>
          <w:szCs w:val="22"/>
        </w:rPr>
        <w:t>Максимальный срок ожидания в очереди при подаче запроса (заявления)</w:t>
      </w:r>
      <w:r w:rsidR="00CE62FE" w:rsidRPr="00625E33">
        <w:rPr>
          <w:rFonts w:ascii="Arial" w:hAnsi="Arial" w:cs="Arial"/>
          <w:b/>
          <w:sz w:val="22"/>
          <w:szCs w:val="22"/>
        </w:rPr>
        <w:t xml:space="preserve"> </w:t>
      </w:r>
      <w:r w:rsidRPr="00625E33">
        <w:rPr>
          <w:rFonts w:ascii="Arial" w:hAnsi="Arial" w:cs="Arial"/>
          <w:b/>
          <w:sz w:val="22"/>
          <w:szCs w:val="22"/>
        </w:rPr>
        <w:t xml:space="preserve">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w:t>
      </w:r>
      <w:r w:rsidR="00CE62FE" w:rsidRPr="00625E33">
        <w:rPr>
          <w:rFonts w:ascii="Arial" w:hAnsi="Arial" w:cs="Arial"/>
          <w:b/>
          <w:sz w:val="22"/>
          <w:szCs w:val="22"/>
        </w:rPr>
        <w:t xml:space="preserve"> </w:t>
      </w:r>
      <w:r w:rsidRPr="00625E33">
        <w:rPr>
          <w:rFonts w:ascii="Arial" w:hAnsi="Arial" w:cs="Arial"/>
          <w:b/>
          <w:sz w:val="22"/>
          <w:szCs w:val="22"/>
        </w:rPr>
        <w:t xml:space="preserve"> и при получении результата предоставления таких услуг</w:t>
      </w:r>
    </w:p>
    <w:p w:rsidR="006F5A01" w:rsidRPr="00625E33" w:rsidRDefault="006F5A01" w:rsidP="006F5A01">
      <w:pPr>
        <w:spacing w:line="20" w:lineRule="atLeast"/>
        <w:jc w:val="center"/>
        <w:rPr>
          <w:rFonts w:ascii="Arial" w:hAnsi="Arial" w:cs="Arial"/>
          <w:b/>
          <w:sz w:val="22"/>
          <w:szCs w:val="22"/>
        </w:rPr>
      </w:pPr>
    </w:p>
    <w:p w:rsidR="006F5A01" w:rsidRPr="00625E33" w:rsidRDefault="00231E92" w:rsidP="006F5A01">
      <w:pPr>
        <w:spacing w:line="20" w:lineRule="atLeast"/>
        <w:ind w:firstLine="708"/>
        <w:jc w:val="both"/>
        <w:rPr>
          <w:rFonts w:ascii="Arial" w:hAnsi="Arial" w:cs="Arial"/>
          <w:sz w:val="22"/>
          <w:szCs w:val="22"/>
        </w:rPr>
      </w:pPr>
      <w:r w:rsidRPr="00625E33">
        <w:rPr>
          <w:rFonts w:ascii="Arial" w:hAnsi="Arial" w:cs="Arial"/>
          <w:sz w:val="22"/>
          <w:szCs w:val="22"/>
        </w:rPr>
        <w:t>5</w:t>
      </w:r>
      <w:r w:rsidR="007C41D0">
        <w:rPr>
          <w:rFonts w:ascii="Arial" w:hAnsi="Arial" w:cs="Arial"/>
          <w:sz w:val="22"/>
          <w:szCs w:val="22"/>
        </w:rPr>
        <w:t>3</w:t>
      </w:r>
      <w:r w:rsidR="006F5A01" w:rsidRPr="00625E33">
        <w:rPr>
          <w:rFonts w:ascii="Arial" w:hAnsi="Arial" w:cs="Arial"/>
          <w:sz w:val="22"/>
          <w:szCs w:val="22"/>
        </w:rPr>
        <w:t xml:space="preserve">. Максимальное время ожидания в очереди при подаче заявления и при получении документов, являющихся результатом предоставления </w:t>
      </w:r>
      <w:r w:rsidR="00625E33">
        <w:rPr>
          <w:rFonts w:ascii="Arial" w:hAnsi="Arial" w:cs="Arial"/>
          <w:sz w:val="22"/>
          <w:szCs w:val="22"/>
        </w:rPr>
        <w:t>муниципальной услуги</w:t>
      </w:r>
      <w:r w:rsidR="006F5A01" w:rsidRPr="00625E33">
        <w:rPr>
          <w:rFonts w:ascii="Arial" w:hAnsi="Arial" w:cs="Arial"/>
          <w:sz w:val="22"/>
          <w:szCs w:val="22"/>
        </w:rPr>
        <w:t>, не должно превышать 15 минут.</w:t>
      </w:r>
    </w:p>
    <w:p w:rsidR="00FF574D" w:rsidRPr="00625E33" w:rsidRDefault="00FF574D" w:rsidP="00824596">
      <w:pPr>
        <w:spacing w:line="20" w:lineRule="atLeast"/>
        <w:jc w:val="center"/>
        <w:rPr>
          <w:rFonts w:ascii="Arial" w:hAnsi="Arial" w:cs="Arial"/>
          <w:b/>
          <w:sz w:val="22"/>
          <w:szCs w:val="22"/>
        </w:rPr>
      </w:pP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w:t>
      </w:r>
    </w:p>
    <w:p w:rsidR="000D7786" w:rsidRPr="00625E33" w:rsidRDefault="000D7786" w:rsidP="000D7786">
      <w:pPr>
        <w:spacing w:line="20" w:lineRule="atLeast"/>
        <w:jc w:val="center"/>
        <w:rPr>
          <w:rFonts w:ascii="Arial" w:hAnsi="Arial" w:cs="Arial"/>
          <w:b/>
          <w:sz w:val="22"/>
          <w:szCs w:val="22"/>
        </w:rPr>
      </w:pPr>
      <w:r w:rsidRPr="00625E33">
        <w:rPr>
          <w:rFonts w:ascii="Arial" w:hAnsi="Arial" w:cs="Arial"/>
          <w:b/>
          <w:sz w:val="22"/>
          <w:szCs w:val="22"/>
        </w:rPr>
        <w:t xml:space="preserve">Срок и порядок регистрации запроса (заявления) о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xml:space="preserve">  и услуги, предоставляемой организацией, участвующей в предоставлении </w:t>
      </w:r>
      <w:r w:rsidR="00625E33">
        <w:rPr>
          <w:rFonts w:ascii="Arial" w:hAnsi="Arial" w:cs="Arial"/>
          <w:b/>
          <w:sz w:val="22"/>
          <w:szCs w:val="22"/>
        </w:rPr>
        <w:t>муниципальной услуги</w:t>
      </w:r>
      <w:r w:rsidRPr="00625E33">
        <w:rPr>
          <w:rFonts w:ascii="Arial" w:hAnsi="Arial" w:cs="Arial"/>
          <w:b/>
          <w:sz w:val="22"/>
          <w:szCs w:val="22"/>
        </w:rPr>
        <w:t>, в том числе в электронной форме</w:t>
      </w:r>
    </w:p>
    <w:p w:rsidR="000D7786" w:rsidRPr="00625E33" w:rsidRDefault="000D7786" w:rsidP="000D7786">
      <w:pPr>
        <w:spacing w:line="20" w:lineRule="atLeast"/>
        <w:jc w:val="center"/>
        <w:rPr>
          <w:rFonts w:ascii="Arial" w:hAnsi="Arial" w:cs="Arial"/>
          <w:b/>
          <w:sz w:val="22"/>
          <w:szCs w:val="22"/>
        </w:rPr>
      </w:pPr>
    </w:p>
    <w:p w:rsidR="00DC2BF0" w:rsidRPr="00625E33" w:rsidRDefault="00231E92" w:rsidP="00DC2BF0">
      <w:pPr>
        <w:tabs>
          <w:tab w:val="left" w:pos="851"/>
        </w:tabs>
        <w:ind w:firstLine="709"/>
        <w:jc w:val="both"/>
        <w:rPr>
          <w:rFonts w:ascii="Arial" w:hAnsi="Arial" w:cs="Arial"/>
          <w:snapToGrid w:val="0"/>
          <w:sz w:val="22"/>
          <w:szCs w:val="22"/>
        </w:rPr>
      </w:pPr>
      <w:r w:rsidRPr="00625E33">
        <w:rPr>
          <w:rFonts w:ascii="Arial" w:hAnsi="Arial" w:cs="Arial"/>
          <w:snapToGrid w:val="0"/>
          <w:sz w:val="22"/>
          <w:szCs w:val="22"/>
        </w:rPr>
        <w:t>5</w:t>
      </w:r>
      <w:r w:rsidR="007C41D0">
        <w:rPr>
          <w:rFonts w:ascii="Arial" w:hAnsi="Arial" w:cs="Arial"/>
          <w:snapToGrid w:val="0"/>
          <w:sz w:val="22"/>
          <w:szCs w:val="22"/>
        </w:rPr>
        <w:t>4</w:t>
      </w:r>
      <w:r w:rsidRPr="00625E33">
        <w:rPr>
          <w:rFonts w:ascii="Arial" w:hAnsi="Arial" w:cs="Arial"/>
          <w:snapToGrid w:val="0"/>
          <w:sz w:val="22"/>
          <w:szCs w:val="22"/>
        </w:rPr>
        <w:t>. Заявление подлежи</w:t>
      </w:r>
      <w:r w:rsidR="00DC2BF0" w:rsidRPr="00625E33">
        <w:rPr>
          <w:rFonts w:ascii="Arial" w:hAnsi="Arial" w:cs="Arial"/>
          <w:snapToGrid w:val="0"/>
          <w:sz w:val="22"/>
          <w:szCs w:val="22"/>
        </w:rPr>
        <w:t>т обязательной регистрации в следующие сроки:</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а) </w:t>
      </w:r>
      <w:r w:rsidRPr="00A65B6A">
        <w:rPr>
          <w:rFonts w:ascii="Arial" w:hAnsi="Arial" w:cs="Arial"/>
          <w:snapToGrid w:val="0"/>
          <w:sz w:val="22"/>
          <w:szCs w:val="22"/>
        </w:rPr>
        <w:tab/>
        <w:t xml:space="preserve">представленное заявителем непосредственно в </w:t>
      </w:r>
      <w:r>
        <w:rPr>
          <w:rFonts w:ascii="Arial" w:hAnsi="Arial" w:cs="Arial"/>
          <w:snapToGrid w:val="0"/>
          <w:sz w:val="22"/>
          <w:szCs w:val="22"/>
        </w:rPr>
        <w:t>Администрацию</w:t>
      </w:r>
      <w:r w:rsidRPr="00A65B6A">
        <w:rPr>
          <w:rFonts w:ascii="Arial" w:hAnsi="Arial" w:cs="Arial"/>
          <w:snapToGrid w:val="0"/>
          <w:sz w:val="22"/>
          <w:szCs w:val="22"/>
        </w:rPr>
        <w:t xml:space="preserve"> или </w:t>
      </w:r>
      <w:r w:rsidR="008D0698">
        <w:rPr>
          <w:rFonts w:ascii="Arial" w:hAnsi="Arial" w:cs="Arial"/>
          <w:snapToGrid w:val="0"/>
          <w:sz w:val="22"/>
          <w:szCs w:val="22"/>
        </w:rPr>
        <w:t>ГАУ «МФЦ»</w:t>
      </w:r>
      <w:r w:rsidRPr="00A65B6A">
        <w:rPr>
          <w:rFonts w:ascii="Arial" w:hAnsi="Arial" w:cs="Arial"/>
          <w:snapToGrid w:val="0"/>
          <w:sz w:val="22"/>
          <w:szCs w:val="22"/>
        </w:rPr>
        <w:t xml:space="preserve"> - в день обращения заявителей. </w:t>
      </w:r>
      <w:proofErr w:type="gramStart"/>
      <w:r w:rsidRPr="00A65B6A">
        <w:rPr>
          <w:rFonts w:ascii="Arial" w:hAnsi="Arial" w:cs="Arial"/>
          <w:snapToGrid w:val="0"/>
          <w:sz w:val="22"/>
          <w:szCs w:val="22"/>
        </w:rPr>
        <w:t xml:space="preserve">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ответственный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главным специалистом </w:t>
      </w:r>
      <w:r w:rsidR="008D0698">
        <w:rPr>
          <w:rFonts w:ascii="Arial" w:hAnsi="Arial" w:cs="Arial"/>
          <w:snapToGrid w:val="0"/>
          <w:sz w:val="22"/>
          <w:szCs w:val="22"/>
        </w:rPr>
        <w:t>ГАУ «МФЦ»</w:t>
      </w:r>
      <w:r w:rsidRPr="00A65B6A">
        <w:rPr>
          <w:rFonts w:ascii="Arial" w:hAnsi="Arial" w:cs="Arial"/>
          <w:snapToGrid w:val="0"/>
          <w:sz w:val="22"/>
          <w:szCs w:val="22"/>
        </w:rPr>
        <w:t>;</w:t>
      </w:r>
      <w:proofErr w:type="gramEnd"/>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lastRenderedPageBreak/>
        <w:t>б)</w:t>
      </w:r>
      <w:r w:rsidRPr="00A65B6A">
        <w:rPr>
          <w:rFonts w:ascii="Arial" w:hAnsi="Arial" w:cs="Arial"/>
          <w:snapToGrid w:val="0"/>
          <w:sz w:val="22"/>
          <w:szCs w:val="22"/>
        </w:rPr>
        <w:tab/>
        <w:t xml:space="preserve">поступившее на почтовый адрес </w:t>
      </w:r>
      <w:r>
        <w:rPr>
          <w:rFonts w:ascii="Arial" w:hAnsi="Arial" w:cs="Arial"/>
          <w:snapToGrid w:val="0"/>
          <w:sz w:val="22"/>
          <w:szCs w:val="22"/>
        </w:rPr>
        <w:t>Администрации</w:t>
      </w:r>
      <w:r w:rsidRPr="00A65B6A">
        <w:rPr>
          <w:rFonts w:ascii="Arial" w:hAnsi="Arial" w:cs="Arial"/>
          <w:snapToGrid w:val="0"/>
          <w:sz w:val="22"/>
          <w:szCs w:val="22"/>
        </w:rPr>
        <w:t xml:space="preserve"> </w:t>
      </w:r>
      <w:proofErr w:type="gramStart"/>
      <w:r w:rsidRPr="00A65B6A">
        <w:rPr>
          <w:rFonts w:ascii="Arial" w:hAnsi="Arial" w:cs="Arial"/>
          <w:snapToGrid w:val="0"/>
          <w:sz w:val="22"/>
          <w:szCs w:val="22"/>
        </w:rPr>
        <w:t>или</w:t>
      </w:r>
      <w:proofErr w:type="gramEnd"/>
      <w:r w:rsidRPr="00A65B6A">
        <w:rPr>
          <w:rFonts w:ascii="Arial" w:hAnsi="Arial" w:cs="Arial"/>
          <w:snapToGrid w:val="0"/>
          <w:sz w:val="22"/>
          <w:szCs w:val="22"/>
        </w:rPr>
        <w:t xml:space="preserve"> </w:t>
      </w:r>
      <w:r w:rsidR="00774623">
        <w:rPr>
          <w:rFonts w:ascii="Arial" w:hAnsi="Arial" w:cs="Arial"/>
          <w:snapToGrid w:val="0"/>
          <w:sz w:val="22"/>
          <w:szCs w:val="22"/>
        </w:rPr>
        <w:t>а</w:t>
      </w:r>
      <w:r w:rsidRPr="00A65B6A">
        <w:rPr>
          <w:rFonts w:ascii="Arial" w:hAnsi="Arial" w:cs="Arial"/>
          <w:snapToGrid w:val="0"/>
          <w:sz w:val="22"/>
          <w:szCs w:val="22"/>
        </w:rPr>
        <w:t xml:space="preserve">   ГАУ «МФЦ» - в день поступления. Регистрация заявления в </w:t>
      </w:r>
      <w:r>
        <w:rPr>
          <w:rFonts w:ascii="Arial" w:hAnsi="Arial" w:cs="Arial"/>
          <w:snapToGrid w:val="0"/>
          <w:sz w:val="22"/>
          <w:szCs w:val="22"/>
        </w:rPr>
        <w:t>Администрации</w:t>
      </w:r>
      <w:r w:rsidRPr="00A65B6A">
        <w:rPr>
          <w:rFonts w:ascii="Arial" w:hAnsi="Arial" w:cs="Arial"/>
          <w:snapToGrid w:val="0"/>
          <w:sz w:val="22"/>
          <w:szCs w:val="22"/>
        </w:rPr>
        <w:t xml:space="preserve"> осуществляется специалистом, ответственным за документационное обеспечение; в </w:t>
      </w:r>
      <w:r w:rsidR="008D0698">
        <w:rPr>
          <w:rFonts w:ascii="Arial" w:hAnsi="Arial" w:cs="Arial"/>
          <w:snapToGrid w:val="0"/>
          <w:sz w:val="22"/>
          <w:szCs w:val="22"/>
        </w:rPr>
        <w:t>ГАУ «МФЦ»</w:t>
      </w:r>
      <w:r w:rsidRPr="00A65B6A">
        <w:rPr>
          <w:rFonts w:ascii="Arial" w:hAnsi="Arial" w:cs="Arial"/>
          <w:snapToGrid w:val="0"/>
          <w:sz w:val="22"/>
          <w:szCs w:val="22"/>
        </w:rPr>
        <w:t xml:space="preserve"> - заведующим </w:t>
      </w:r>
      <w:r w:rsidR="00774623">
        <w:rPr>
          <w:rFonts w:ascii="Arial" w:hAnsi="Arial" w:cs="Arial"/>
          <w:snapToGrid w:val="0"/>
          <w:sz w:val="22"/>
          <w:szCs w:val="22"/>
        </w:rPr>
        <w:t>ом</w:t>
      </w:r>
      <w:r w:rsidRPr="00A65B6A">
        <w:rPr>
          <w:rFonts w:ascii="Arial" w:hAnsi="Arial" w:cs="Arial"/>
          <w:snapToGrid w:val="0"/>
          <w:sz w:val="22"/>
          <w:szCs w:val="22"/>
        </w:rPr>
        <w:t xml:space="preserve"> ГАУ «МФЦ»;   </w:t>
      </w:r>
    </w:p>
    <w:p w:rsidR="007D2278" w:rsidRPr="00A65B6A" w:rsidRDefault="007D2278" w:rsidP="007D2278">
      <w:pPr>
        <w:tabs>
          <w:tab w:val="left" w:pos="851"/>
        </w:tabs>
        <w:ind w:firstLine="709"/>
        <w:jc w:val="both"/>
        <w:rPr>
          <w:rFonts w:ascii="Arial" w:hAnsi="Arial" w:cs="Arial"/>
          <w:snapToGrid w:val="0"/>
          <w:sz w:val="22"/>
          <w:szCs w:val="22"/>
        </w:rPr>
      </w:pPr>
      <w:r w:rsidRPr="00A65B6A">
        <w:rPr>
          <w:rFonts w:ascii="Arial" w:hAnsi="Arial" w:cs="Arial"/>
          <w:snapToGrid w:val="0"/>
          <w:sz w:val="22"/>
          <w:szCs w:val="22"/>
        </w:rPr>
        <w:t xml:space="preserve">в) </w:t>
      </w:r>
      <w:r w:rsidRPr="00A65B6A">
        <w:rPr>
          <w:rFonts w:ascii="Arial" w:hAnsi="Arial" w:cs="Arial"/>
          <w:snapToGrid w:val="0"/>
          <w:sz w:val="22"/>
          <w:szCs w:val="22"/>
        </w:rPr>
        <w:tab/>
      </w:r>
      <w:proofErr w:type="gramStart"/>
      <w:r w:rsidRPr="00A65B6A">
        <w:rPr>
          <w:rFonts w:ascii="Arial" w:hAnsi="Arial" w:cs="Arial"/>
          <w:snapToGrid w:val="0"/>
          <w:sz w:val="22"/>
          <w:szCs w:val="22"/>
        </w:rPr>
        <w:t>поступившее</w:t>
      </w:r>
      <w:proofErr w:type="gramEnd"/>
      <w:r w:rsidRPr="00A65B6A">
        <w:rPr>
          <w:rFonts w:ascii="Arial" w:hAnsi="Arial" w:cs="Arial"/>
          <w:snapToGrid w:val="0"/>
          <w:sz w:val="22"/>
          <w:szCs w:val="22"/>
        </w:rPr>
        <w:t xml:space="preserve"> в </w:t>
      </w:r>
      <w:r>
        <w:rPr>
          <w:rFonts w:ascii="Arial" w:hAnsi="Arial" w:cs="Arial"/>
          <w:snapToGrid w:val="0"/>
          <w:sz w:val="22"/>
          <w:szCs w:val="22"/>
        </w:rPr>
        <w:t>Администрацию</w:t>
      </w:r>
      <w:r w:rsidRPr="00A65B6A">
        <w:rPr>
          <w:rFonts w:ascii="Arial" w:hAnsi="Arial" w:cs="Arial"/>
          <w:snapToGrid w:val="0"/>
          <w:sz w:val="22"/>
          <w:szCs w:val="22"/>
        </w:rPr>
        <w:t xml:space="preserve">  в виде документов в электронной форме - в день поступления. Регистрация заявления осуществляется специалистом, ответственным за документационное обеспечение.</w:t>
      </w:r>
    </w:p>
    <w:p w:rsidR="007D2278" w:rsidRPr="00A65B6A" w:rsidRDefault="007D2278" w:rsidP="007D2278">
      <w:pPr>
        <w:spacing w:line="20" w:lineRule="atLeast"/>
        <w:ind w:firstLine="567"/>
        <w:jc w:val="both"/>
        <w:rPr>
          <w:rFonts w:ascii="Arial" w:hAnsi="Arial" w:cs="Arial"/>
          <w:sz w:val="22"/>
          <w:szCs w:val="22"/>
        </w:rPr>
      </w:pPr>
      <w:r w:rsidRPr="00A65B6A">
        <w:rPr>
          <w:rFonts w:ascii="Arial" w:hAnsi="Arial" w:cs="Arial"/>
          <w:sz w:val="22"/>
          <w:szCs w:val="22"/>
        </w:rPr>
        <w:t>5</w:t>
      </w:r>
      <w:r w:rsidR="00B748A1">
        <w:rPr>
          <w:rFonts w:ascii="Arial" w:hAnsi="Arial" w:cs="Arial"/>
          <w:sz w:val="22"/>
          <w:szCs w:val="22"/>
        </w:rPr>
        <w:t>5</w:t>
      </w:r>
      <w:r w:rsidRPr="00A65B6A">
        <w:rPr>
          <w:rFonts w:ascii="Arial" w:hAnsi="Arial" w:cs="Arial"/>
          <w:sz w:val="22"/>
          <w:szCs w:val="22"/>
        </w:rPr>
        <w:t xml:space="preserve">. Пунктами 9, 10 Порядка подачи заявлений в электронной форме, утвержденного приказом Минэкономразвития РФ № 7, установлено, что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bookmarkStart w:id="5" w:name="sub_13"/>
      <w:r w:rsidRPr="00A65B6A">
        <w:rPr>
          <w:rFonts w:ascii="Arial" w:hAnsi="Arial" w:cs="Arial"/>
          <w:sz w:val="22"/>
          <w:szCs w:val="22"/>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bookmarkEnd w:id="5"/>
    <w:p w:rsidR="00A331DA" w:rsidRPr="00625E33" w:rsidRDefault="00A331DA" w:rsidP="005F4E2D">
      <w:pPr>
        <w:spacing w:line="20" w:lineRule="atLeast"/>
        <w:jc w:val="center"/>
        <w:rPr>
          <w:rFonts w:ascii="Arial" w:hAnsi="Arial" w:cs="Arial"/>
          <w:b/>
          <w:sz w:val="22"/>
          <w:szCs w:val="22"/>
        </w:rPr>
      </w:pP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XVII</w:t>
      </w:r>
    </w:p>
    <w:p w:rsidR="005F4E2D" w:rsidRPr="00625E33" w:rsidRDefault="005F4E2D" w:rsidP="005F4E2D">
      <w:pPr>
        <w:spacing w:line="20" w:lineRule="atLeast"/>
        <w:jc w:val="center"/>
        <w:rPr>
          <w:rFonts w:ascii="Arial" w:hAnsi="Arial" w:cs="Arial"/>
          <w:b/>
          <w:sz w:val="22"/>
          <w:szCs w:val="22"/>
        </w:rPr>
      </w:pPr>
      <w:r w:rsidRPr="00625E33">
        <w:rPr>
          <w:rFonts w:ascii="Arial" w:hAnsi="Arial" w:cs="Arial"/>
          <w:b/>
          <w:sz w:val="22"/>
          <w:szCs w:val="22"/>
        </w:rPr>
        <w:t>Требования к помещениям, в которых предоставляются</w:t>
      </w:r>
    </w:p>
    <w:p w:rsidR="005F4E2D" w:rsidRPr="00625E33" w:rsidRDefault="00625E33" w:rsidP="005F4E2D">
      <w:pPr>
        <w:spacing w:line="20" w:lineRule="atLeast"/>
        <w:jc w:val="center"/>
        <w:rPr>
          <w:rFonts w:ascii="Arial" w:hAnsi="Arial" w:cs="Arial"/>
          <w:b/>
          <w:sz w:val="22"/>
          <w:szCs w:val="22"/>
        </w:rPr>
      </w:pPr>
      <w:r>
        <w:rPr>
          <w:rFonts w:ascii="Arial" w:hAnsi="Arial" w:cs="Arial"/>
          <w:b/>
          <w:sz w:val="22"/>
          <w:szCs w:val="22"/>
        </w:rPr>
        <w:t>муниципальная услуга</w:t>
      </w:r>
      <w:r w:rsidR="005F4E2D" w:rsidRPr="00625E33">
        <w:rPr>
          <w:rFonts w:ascii="Arial" w:hAnsi="Arial" w:cs="Arial"/>
          <w:b/>
          <w:sz w:val="22"/>
          <w:szCs w:val="22"/>
        </w:rPr>
        <w:t xml:space="preserve">,  услуга, предоставляемая организацией, участвующей в предоставлении </w:t>
      </w:r>
      <w:r>
        <w:rPr>
          <w:rFonts w:ascii="Arial" w:hAnsi="Arial" w:cs="Arial"/>
          <w:b/>
          <w:sz w:val="22"/>
          <w:szCs w:val="22"/>
        </w:rPr>
        <w:t>муниципальной услуги</w:t>
      </w:r>
      <w:r w:rsidR="005F4E2D" w:rsidRPr="00625E33">
        <w:rPr>
          <w:rFonts w:ascii="Arial" w:hAnsi="Arial" w:cs="Arial"/>
          <w:b/>
          <w:sz w:val="22"/>
          <w:szCs w:val="22"/>
        </w:rPr>
        <w:t>,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83B86" w:rsidRPr="00625E33" w:rsidRDefault="00183B86" w:rsidP="00183B86">
      <w:pPr>
        <w:spacing w:line="20" w:lineRule="atLeast"/>
        <w:jc w:val="both"/>
        <w:rPr>
          <w:rFonts w:ascii="Arial" w:hAnsi="Arial" w:cs="Arial"/>
          <w:sz w:val="22"/>
          <w:szCs w:val="22"/>
        </w:rPr>
      </w:pPr>
    </w:p>
    <w:p w:rsidR="007D2278" w:rsidRPr="00A65B6A" w:rsidRDefault="007D2278" w:rsidP="007D2278">
      <w:pPr>
        <w:tabs>
          <w:tab w:val="left" w:pos="1080"/>
        </w:tabs>
        <w:ind w:firstLine="709"/>
        <w:jc w:val="both"/>
        <w:rPr>
          <w:rStyle w:val="TextNPA"/>
          <w:rFonts w:ascii="Arial" w:hAnsi="Arial" w:cs="Arial"/>
          <w:sz w:val="22"/>
          <w:szCs w:val="22"/>
        </w:rPr>
      </w:pPr>
      <w:r w:rsidRPr="00A65B6A">
        <w:rPr>
          <w:rStyle w:val="TextNPA"/>
          <w:rFonts w:ascii="Arial" w:hAnsi="Arial" w:cs="Arial"/>
          <w:sz w:val="22"/>
          <w:szCs w:val="22"/>
        </w:rPr>
        <w:t>5</w:t>
      </w:r>
      <w:r w:rsidR="00B748A1">
        <w:rPr>
          <w:rStyle w:val="TextNPA"/>
          <w:rFonts w:ascii="Arial" w:hAnsi="Arial" w:cs="Arial"/>
          <w:sz w:val="22"/>
          <w:szCs w:val="22"/>
        </w:rPr>
        <w:t>6</w:t>
      </w:r>
      <w:r w:rsidRPr="00A65B6A">
        <w:rPr>
          <w:rStyle w:val="TextNPA"/>
          <w:rFonts w:ascii="Arial" w:hAnsi="Arial" w:cs="Arial"/>
          <w:sz w:val="22"/>
          <w:szCs w:val="22"/>
        </w:rPr>
        <w:t xml:space="preserve">. Требования к зданию (помещениям) </w:t>
      </w:r>
      <w:r>
        <w:rPr>
          <w:rStyle w:val="TextNPA"/>
          <w:rFonts w:ascii="Arial" w:hAnsi="Arial" w:cs="Arial"/>
          <w:sz w:val="22"/>
          <w:szCs w:val="22"/>
        </w:rPr>
        <w:t>Администрации</w:t>
      </w:r>
      <w:r w:rsidRPr="00A65B6A">
        <w:rPr>
          <w:rStyle w:val="TextNPA"/>
          <w:rFonts w:ascii="Arial" w:hAnsi="Arial" w:cs="Arial"/>
          <w:sz w:val="22"/>
          <w:szCs w:val="22"/>
        </w:rPr>
        <w:t>:</w:t>
      </w:r>
    </w:p>
    <w:p w:rsidR="007D2278" w:rsidRPr="00A65B6A" w:rsidRDefault="007D2278" w:rsidP="007D2278">
      <w:pPr>
        <w:suppressAutoHyphens/>
        <w:ind w:firstLine="708"/>
        <w:jc w:val="both"/>
        <w:outlineLvl w:val="2"/>
        <w:rPr>
          <w:rFonts w:ascii="Arial" w:hAnsi="Arial" w:cs="Arial"/>
          <w:sz w:val="22"/>
          <w:szCs w:val="22"/>
        </w:rPr>
      </w:pPr>
      <w:r w:rsidRPr="00A65B6A">
        <w:rPr>
          <w:rFonts w:ascii="Arial" w:hAnsi="Arial" w:cs="Arial"/>
          <w:sz w:val="22"/>
          <w:szCs w:val="22"/>
        </w:rPr>
        <w:t xml:space="preserve">а)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расположен</w:t>
      </w:r>
      <w:r>
        <w:rPr>
          <w:rFonts w:ascii="Arial" w:hAnsi="Arial" w:cs="Arial"/>
          <w:sz w:val="22"/>
          <w:szCs w:val="22"/>
        </w:rPr>
        <w:t>а</w:t>
      </w:r>
      <w:r w:rsidRPr="00A65B6A">
        <w:rPr>
          <w:rFonts w:ascii="Arial" w:hAnsi="Arial" w:cs="Arial"/>
          <w:sz w:val="22"/>
          <w:szCs w:val="22"/>
        </w:rPr>
        <w:t xml:space="preserve"> в пределах десятиминутной пешей доступности взрослого здорового человека от остановки общественного транспорта;</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б) центральный вход в здание должен быть оборудован вывеской, содержащей информацию о наименовании, месте нахождения и режиме работы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tab/>
        <w:t xml:space="preserve">в) доступ в здание должен </w:t>
      </w:r>
      <w:proofErr w:type="gramStart"/>
      <w:r w:rsidRPr="00A65B6A">
        <w:rPr>
          <w:rFonts w:ascii="Arial" w:hAnsi="Arial" w:cs="Arial"/>
          <w:sz w:val="22"/>
          <w:szCs w:val="22"/>
        </w:rPr>
        <w:t>быть оборудован с учетом потребностей лиц с ограниченными возможностями включая</w:t>
      </w:r>
      <w:proofErr w:type="gramEnd"/>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возможность беспрепятственного входа в помещения и выхода из них;</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посадки в транспортное средство и высадки из него перед входом в здание, в том числе с использованием кресла-коляски, с помощью специалистов </w:t>
      </w:r>
      <w:r>
        <w:rPr>
          <w:rFonts w:ascii="Arial" w:hAnsi="Arial" w:cs="Arial"/>
          <w:sz w:val="22"/>
          <w:szCs w:val="22"/>
        </w:rPr>
        <w:t>Администрации</w:t>
      </w:r>
      <w:r w:rsidRPr="00A65B6A">
        <w:rPr>
          <w:rFonts w:ascii="Arial" w:hAnsi="Arial" w:cs="Arial"/>
          <w:sz w:val="22"/>
          <w:szCs w:val="22"/>
        </w:rPr>
        <w:t>;</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возможность самостоятельного передвижения по зданию и прилегающей территории в целях доступа к месту предоставления </w:t>
      </w:r>
      <w:r>
        <w:rPr>
          <w:rFonts w:ascii="Arial" w:hAnsi="Arial" w:cs="Arial"/>
          <w:sz w:val="22"/>
          <w:szCs w:val="22"/>
        </w:rPr>
        <w:t>муниципальной</w:t>
      </w:r>
      <w:r w:rsidRPr="00A65B6A">
        <w:rPr>
          <w:rFonts w:ascii="Arial" w:hAnsi="Arial" w:cs="Arial"/>
          <w:sz w:val="22"/>
          <w:szCs w:val="22"/>
        </w:rPr>
        <w:t xml:space="preserve"> услуги, передвижения с помощью специалистов </w:t>
      </w:r>
      <w:r>
        <w:rPr>
          <w:rFonts w:ascii="Arial" w:hAnsi="Arial" w:cs="Arial"/>
          <w:sz w:val="22"/>
          <w:szCs w:val="22"/>
        </w:rPr>
        <w:t>Администрации</w:t>
      </w:r>
      <w:r w:rsidRPr="00A65B6A">
        <w:rPr>
          <w:rFonts w:ascii="Arial" w:hAnsi="Arial" w:cs="Arial"/>
          <w:sz w:val="22"/>
          <w:szCs w:val="22"/>
        </w:rPr>
        <w:t xml:space="preserve">, </w:t>
      </w:r>
      <w:proofErr w:type="spellStart"/>
      <w:r w:rsidRPr="00A65B6A">
        <w:rPr>
          <w:rFonts w:ascii="Arial" w:hAnsi="Arial" w:cs="Arial"/>
          <w:sz w:val="22"/>
          <w:szCs w:val="22"/>
        </w:rPr>
        <w:t>ассистивных</w:t>
      </w:r>
      <w:proofErr w:type="spellEnd"/>
      <w:r w:rsidRPr="00A65B6A">
        <w:rPr>
          <w:rFonts w:ascii="Arial" w:hAnsi="Arial" w:cs="Arial"/>
          <w:sz w:val="22"/>
          <w:szCs w:val="22"/>
        </w:rPr>
        <w:t xml:space="preserve"> и вспомогательных технологий, а также сменного кресла-коляски;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сопровождение инвалидов, имеющих стойкие расстройства функции зрения и самостоятельного передвижения, по зданию и прилегающей территории;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допу</w:t>
      </w:r>
      <w:proofErr w:type="gramStart"/>
      <w:r w:rsidRPr="00A65B6A">
        <w:rPr>
          <w:rFonts w:ascii="Arial" w:hAnsi="Arial" w:cs="Arial"/>
          <w:sz w:val="22"/>
          <w:szCs w:val="22"/>
        </w:rPr>
        <w:t>ск в зд</w:t>
      </w:r>
      <w:proofErr w:type="gramEnd"/>
      <w:r w:rsidRPr="00A65B6A">
        <w:rPr>
          <w:rFonts w:ascii="Arial" w:hAnsi="Arial" w:cs="Arial"/>
          <w:sz w:val="22"/>
          <w:szCs w:val="22"/>
        </w:rPr>
        <w:t xml:space="preserve">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w:t>
      </w:r>
      <w:r>
        <w:rPr>
          <w:rFonts w:ascii="Arial" w:hAnsi="Arial" w:cs="Arial"/>
          <w:sz w:val="22"/>
          <w:szCs w:val="22"/>
        </w:rPr>
        <w:t>государственной</w:t>
      </w:r>
      <w:r w:rsidRPr="00A65B6A">
        <w:rPr>
          <w:rFonts w:ascii="Arial" w:hAnsi="Arial" w:cs="Arial"/>
          <w:sz w:val="22"/>
          <w:szCs w:val="22"/>
        </w:rPr>
        <w:t xml:space="preserve"> политики и нормативно-правовому регулированию в сфере социальной защиты населения;</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размещение носителей информации о порядке предоставления </w:t>
      </w:r>
      <w:r>
        <w:rPr>
          <w:rFonts w:ascii="Arial" w:hAnsi="Arial" w:cs="Arial"/>
          <w:sz w:val="22"/>
          <w:szCs w:val="22"/>
        </w:rPr>
        <w:t>муниципальной</w:t>
      </w:r>
      <w:r w:rsidRPr="00A65B6A">
        <w:rPr>
          <w:rFonts w:ascii="Arial" w:hAnsi="Arial" w:cs="Arial"/>
          <w:sz w:val="22"/>
          <w:szCs w:val="22"/>
        </w:rPr>
        <w:t xml:space="preserve"> услуги инвалидам с учетом ограничений их жизнедеятельности, в том числе дублирование необходимой для получения </w:t>
      </w:r>
      <w:r>
        <w:rPr>
          <w:rFonts w:ascii="Arial" w:hAnsi="Arial" w:cs="Arial"/>
          <w:sz w:val="22"/>
          <w:szCs w:val="22"/>
        </w:rPr>
        <w:t>муниципальной</w:t>
      </w:r>
      <w:r w:rsidRPr="00A65B6A">
        <w:rPr>
          <w:rFonts w:ascii="Arial" w:hAnsi="Arial" w:cs="Arial"/>
          <w:sz w:val="22"/>
          <w:szCs w:val="22"/>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необходимой помощи инвалидам, связанной с разъяснением в доступной для них форме порядка предоставления и получения </w:t>
      </w:r>
      <w:r>
        <w:rPr>
          <w:rFonts w:ascii="Arial" w:hAnsi="Arial" w:cs="Arial"/>
          <w:sz w:val="22"/>
          <w:szCs w:val="22"/>
        </w:rPr>
        <w:t>муниципальной</w:t>
      </w:r>
      <w:r w:rsidRPr="00A65B6A">
        <w:rPr>
          <w:rFonts w:ascii="Arial" w:hAnsi="Arial" w:cs="Arial"/>
          <w:sz w:val="22"/>
          <w:szCs w:val="22"/>
        </w:rPr>
        <w:t xml:space="preserve">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Pr>
          <w:rFonts w:ascii="Arial" w:hAnsi="Arial" w:cs="Arial"/>
          <w:sz w:val="22"/>
          <w:szCs w:val="22"/>
        </w:rPr>
        <w:t>муниципальной</w:t>
      </w:r>
      <w:r w:rsidRPr="00A65B6A">
        <w:rPr>
          <w:rFonts w:ascii="Arial" w:hAnsi="Arial" w:cs="Arial"/>
          <w:sz w:val="22"/>
          <w:szCs w:val="22"/>
        </w:rPr>
        <w:t xml:space="preserve"> услуги;</w:t>
      </w:r>
    </w:p>
    <w:p w:rsidR="007D2278" w:rsidRPr="00A65B6A" w:rsidRDefault="007D2278" w:rsidP="007D2278">
      <w:pPr>
        <w:widowControl w:val="0"/>
        <w:autoSpaceDE w:val="0"/>
        <w:autoSpaceDN w:val="0"/>
        <w:adjustRightInd w:val="0"/>
        <w:ind w:firstLine="709"/>
        <w:jc w:val="both"/>
        <w:rPr>
          <w:rFonts w:ascii="Arial" w:hAnsi="Arial" w:cs="Arial"/>
          <w:sz w:val="22"/>
          <w:szCs w:val="22"/>
        </w:rPr>
      </w:pPr>
      <w:r w:rsidRPr="00A65B6A">
        <w:rPr>
          <w:rFonts w:ascii="Arial" w:hAnsi="Arial" w:cs="Arial"/>
          <w:sz w:val="22"/>
          <w:szCs w:val="22"/>
        </w:rPr>
        <w:t xml:space="preserve">обеспечение допуска </w:t>
      </w:r>
      <w:proofErr w:type="spellStart"/>
      <w:r w:rsidRPr="00A65B6A">
        <w:rPr>
          <w:rFonts w:ascii="Arial" w:hAnsi="Arial" w:cs="Arial"/>
          <w:sz w:val="22"/>
          <w:szCs w:val="22"/>
        </w:rPr>
        <w:t>сурдопереводчика</w:t>
      </w:r>
      <w:proofErr w:type="spellEnd"/>
      <w:r w:rsidRPr="00A65B6A">
        <w:rPr>
          <w:rFonts w:ascii="Arial" w:hAnsi="Arial" w:cs="Arial"/>
          <w:sz w:val="22"/>
          <w:szCs w:val="22"/>
        </w:rPr>
        <w:t xml:space="preserve"> и </w:t>
      </w:r>
      <w:proofErr w:type="spellStart"/>
      <w:r w:rsidRPr="00A65B6A">
        <w:rPr>
          <w:rFonts w:ascii="Arial" w:hAnsi="Arial" w:cs="Arial"/>
          <w:sz w:val="22"/>
          <w:szCs w:val="22"/>
        </w:rPr>
        <w:t>тифлосурдопереводчика</w:t>
      </w:r>
      <w:proofErr w:type="spellEnd"/>
      <w:r w:rsidRPr="00A65B6A">
        <w:rPr>
          <w:rFonts w:ascii="Arial" w:hAnsi="Arial" w:cs="Arial"/>
          <w:sz w:val="22"/>
          <w:szCs w:val="22"/>
        </w:rPr>
        <w:t xml:space="preserve">; </w:t>
      </w:r>
    </w:p>
    <w:p w:rsidR="007D2278" w:rsidRPr="00A65B6A" w:rsidRDefault="007D2278" w:rsidP="007D2278">
      <w:pPr>
        <w:tabs>
          <w:tab w:val="left" w:pos="709"/>
        </w:tabs>
        <w:suppressAutoHyphens/>
        <w:jc w:val="both"/>
        <w:rPr>
          <w:rFonts w:ascii="Arial" w:hAnsi="Arial" w:cs="Arial"/>
          <w:sz w:val="22"/>
          <w:szCs w:val="22"/>
        </w:rPr>
      </w:pPr>
      <w:r w:rsidRPr="00A65B6A">
        <w:rPr>
          <w:rFonts w:ascii="Arial" w:hAnsi="Arial" w:cs="Arial"/>
          <w:sz w:val="22"/>
          <w:szCs w:val="22"/>
        </w:rPr>
        <w:lastRenderedPageBreak/>
        <w:tab/>
        <w:t xml:space="preserve">оказание специалистами </w:t>
      </w:r>
      <w:r>
        <w:rPr>
          <w:rFonts w:ascii="Arial" w:hAnsi="Arial" w:cs="Arial"/>
          <w:sz w:val="22"/>
          <w:szCs w:val="22"/>
        </w:rPr>
        <w:t>Администрации</w:t>
      </w:r>
      <w:r w:rsidRPr="00A65B6A">
        <w:rPr>
          <w:rFonts w:ascii="Arial" w:hAnsi="Arial" w:cs="Arial"/>
          <w:sz w:val="22"/>
          <w:szCs w:val="22"/>
        </w:rPr>
        <w:t xml:space="preserve"> иной необходимой инвалидам помощи в преодолении барьеров, мешающих получению ими </w:t>
      </w:r>
      <w:r>
        <w:rPr>
          <w:rFonts w:ascii="Arial" w:hAnsi="Arial" w:cs="Arial"/>
          <w:sz w:val="22"/>
          <w:szCs w:val="22"/>
        </w:rPr>
        <w:t>муниципальной</w:t>
      </w:r>
      <w:r w:rsidRPr="00A65B6A">
        <w:rPr>
          <w:rFonts w:ascii="Arial" w:hAnsi="Arial" w:cs="Arial"/>
          <w:sz w:val="22"/>
          <w:szCs w:val="22"/>
        </w:rPr>
        <w:t xml:space="preserve"> услуги наравне с другими лицами.</w:t>
      </w:r>
    </w:p>
    <w:p w:rsidR="007D2278" w:rsidRPr="00A65B6A" w:rsidRDefault="007D2278" w:rsidP="007D2278">
      <w:pPr>
        <w:pStyle w:val="ConsPlusNormal"/>
        <w:suppressAutoHyphens/>
        <w:ind w:firstLine="700"/>
        <w:jc w:val="both"/>
        <w:rPr>
          <w:sz w:val="22"/>
          <w:szCs w:val="22"/>
        </w:rPr>
      </w:pPr>
      <w:r w:rsidRPr="00A65B6A">
        <w:rPr>
          <w:sz w:val="22"/>
          <w:szCs w:val="22"/>
        </w:rPr>
        <w:t>5</w:t>
      </w:r>
      <w:r w:rsidR="00B748A1">
        <w:rPr>
          <w:sz w:val="22"/>
          <w:szCs w:val="22"/>
        </w:rPr>
        <w:t>7</w:t>
      </w:r>
      <w:r w:rsidRPr="00A65B6A">
        <w:rPr>
          <w:sz w:val="22"/>
          <w:szCs w:val="22"/>
        </w:rPr>
        <w:t xml:space="preserve">. При наличии соответствующей возможности возле здания </w:t>
      </w:r>
      <w:r>
        <w:rPr>
          <w:sz w:val="22"/>
          <w:szCs w:val="22"/>
        </w:rPr>
        <w:t>Администрации</w:t>
      </w:r>
      <w:r w:rsidRPr="00A65B6A">
        <w:rPr>
          <w:sz w:val="22"/>
          <w:szCs w:val="22"/>
        </w:rPr>
        <w:t xml:space="preserve">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2278" w:rsidRPr="00A65B6A" w:rsidRDefault="00B748A1" w:rsidP="007D2278">
      <w:pPr>
        <w:pStyle w:val="ConsPlusNormal"/>
        <w:suppressAutoHyphens/>
        <w:ind w:firstLine="700"/>
        <w:jc w:val="both"/>
        <w:rPr>
          <w:sz w:val="22"/>
          <w:szCs w:val="22"/>
        </w:rPr>
      </w:pPr>
      <w:r>
        <w:rPr>
          <w:sz w:val="22"/>
          <w:szCs w:val="22"/>
        </w:rPr>
        <w:t>58</w:t>
      </w:r>
      <w:r w:rsidR="007D2278" w:rsidRPr="00A65B6A">
        <w:rPr>
          <w:sz w:val="22"/>
          <w:szCs w:val="22"/>
        </w:rPr>
        <w:t xml:space="preserve">. Для парковки специальных автотранспортных средств инвалидов на стоянке (парковке) выделяется не менее 10 процентов мест (но не менее одного места), которые не должны занимать иные транспортные средства. </w:t>
      </w:r>
    </w:p>
    <w:p w:rsidR="007D2278" w:rsidRPr="00A65B6A" w:rsidRDefault="007D2278" w:rsidP="007D2278">
      <w:pPr>
        <w:pStyle w:val="ConsPlusNormal"/>
        <w:suppressAutoHyphens/>
        <w:ind w:firstLine="700"/>
        <w:jc w:val="both"/>
        <w:rPr>
          <w:sz w:val="22"/>
          <w:szCs w:val="22"/>
        </w:rPr>
      </w:pPr>
      <w:r w:rsidRPr="00A65B6A">
        <w:rPr>
          <w:sz w:val="22"/>
          <w:szCs w:val="22"/>
        </w:rPr>
        <w:t>5</w:t>
      </w:r>
      <w:r w:rsidR="00B748A1">
        <w:rPr>
          <w:sz w:val="22"/>
          <w:szCs w:val="22"/>
        </w:rPr>
        <w:t>9</w:t>
      </w:r>
      <w:r w:rsidRPr="00A65B6A">
        <w:rPr>
          <w:sz w:val="22"/>
          <w:szCs w:val="22"/>
        </w:rPr>
        <w:t xml:space="preserve">. Для удобства заявителей помещения, в которых осуществляется непосредственное взаимодействие заявителей с сотрудниками </w:t>
      </w:r>
      <w:r>
        <w:rPr>
          <w:sz w:val="22"/>
          <w:szCs w:val="22"/>
        </w:rPr>
        <w:t>Администрации</w:t>
      </w:r>
      <w:r w:rsidRPr="00A65B6A">
        <w:rPr>
          <w:sz w:val="22"/>
          <w:szCs w:val="22"/>
        </w:rPr>
        <w:t xml:space="preserve">, предоставляющими </w:t>
      </w:r>
      <w:r>
        <w:rPr>
          <w:sz w:val="22"/>
          <w:szCs w:val="22"/>
        </w:rPr>
        <w:t>муниципальную</w:t>
      </w:r>
      <w:r w:rsidRPr="00A65B6A">
        <w:rPr>
          <w:sz w:val="22"/>
          <w:szCs w:val="22"/>
        </w:rPr>
        <w:t xml:space="preserve"> услугу, размещаются по возможности на первом этаже здания. </w:t>
      </w:r>
    </w:p>
    <w:p w:rsidR="007D2278" w:rsidRPr="00A65B6A" w:rsidRDefault="00B748A1" w:rsidP="007D2278">
      <w:pPr>
        <w:pStyle w:val="ConsPlusNormal"/>
        <w:suppressAutoHyphens/>
        <w:ind w:firstLine="700"/>
        <w:jc w:val="both"/>
        <w:rPr>
          <w:sz w:val="22"/>
          <w:szCs w:val="22"/>
        </w:rPr>
      </w:pPr>
      <w:r>
        <w:rPr>
          <w:sz w:val="22"/>
          <w:szCs w:val="22"/>
        </w:rPr>
        <w:t>60</w:t>
      </w:r>
      <w:r w:rsidR="007D2278" w:rsidRPr="00A65B6A">
        <w:rPr>
          <w:sz w:val="22"/>
          <w:szCs w:val="22"/>
        </w:rPr>
        <w:t xml:space="preserve">. Помещения </w:t>
      </w:r>
      <w:r w:rsidR="007D2278">
        <w:rPr>
          <w:sz w:val="22"/>
          <w:szCs w:val="22"/>
        </w:rPr>
        <w:t>Администрации</w:t>
      </w:r>
      <w:r w:rsidR="007D2278" w:rsidRPr="00A65B6A">
        <w:rPr>
          <w:sz w:val="22"/>
          <w:szCs w:val="22"/>
        </w:rPr>
        <w:t xml:space="preserve"> должны соответствовать санитарно-эпидемиологическим требованиям, предусмотренным для общественных помещений. </w:t>
      </w:r>
    </w:p>
    <w:p w:rsidR="007D2278" w:rsidRPr="00A65B6A" w:rsidRDefault="007D2278" w:rsidP="007D2278">
      <w:pPr>
        <w:pStyle w:val="ConsPlusNormal"/>
        <w:suppressAutoHyphens/>
        <w:ind w:firstLine="700"/>
        <w:jc w:val="both"/>
        <w:rPr>
          <w:sz w:val="22"/>
          <w:szCs w:val="22"/>
        </w:rPr>
      </w:pPr>
      <w:r w:rsidRPr="00A65B6A">
        <w:rPr>
          <w:sz w:val="22"/>
          <w:szCs w:val="22"/>
        </w:rPr>
        <w:t>6</w:t>
      </w:r>
      <w:r w:rsidR="00B748A1">
        <w:rPr>
          <w:sz w:val="22"/>
          <w:szCs w:val="22"/>
        </w:rPr>
        <w:t>1</w:t>
      </w:r>
      <w:r w:rsidRPr="00A65B6A">
        <w:rPr>
          <w:sz w:val="22"/>
          <w:szCs w:val="22"/>
        </w:rPr>
        <w:t xml:space="preserve">. Места ожидания приема для предоставления </w:t>
      </w:r>
      <w:r>
        <w:rPr>
          <w:sz w:val="22"/>
          <w:szCs w:val="22"/>
        </w:rPr>
        <w:t>муниципальной</w:t>
      </w:r>
      <w:r w:rsidRPr="00A65B6A">
        <w:rPr>
          <w:sz w:val="22"/>
          <w:szCs w:val="22"/>
        </w:rPr>
        <w:t xml:space="preserve">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w:t>
      </w:r>
      <w:r>
        <w:rPr>
          <w:sz w:val="22"/>
          <w:szCs w:val="22"/>
        </w:rPr>
        <w:t>Администрации</w:t>
      </w:r>
      <w:r w:rsidRPr="00A65B6A">
        <w:rPr>
          <w:sz w:val="22"/>
          <w:szCs w:val="22"/>
        </w:rPr>
        <w:t>.</w:t>
      </w:r>
    </w:p>
    <w:p w:rsidR="007D2278" w:rsidRPr="00A65B6A" w:rsidRDefault="007D2278" w:rsidP="007D2278">
      <w:pPr>
        <w:pStyle w:val="ConsPlusNormal"/>
        <w:suppressAutoHyphens/>
        <w:ind w:firstLine="700"/>
        <w:jc w:val="both"/>
        <w:rPr>
          <w:sz w:val="22"/>
          <w:szCs w:val="22"/>
        </w:rPr>
      </w:pPr>
      <w:r w:rsidRPr="00A65B6A">
        <w:rPr>
          <w:sz w:val="22"/>
          <w:szCs w:val="22"/>
        </w:rPr>
        <w:t>6</w:t>
      </w:r>
      <w:r w:rsidR="00B748A1">
        <w:rPr>
          <w:sz w:val="22"/>
          <w:szCs w:val="22"/>
        </w:rPr>
        <w:t>2</w:t>
      </w:r>
      <w:r w:rsidRPr="00A65B6A">
        <w:rPr>
          <w:sz w:val="22"/>
          <w:szCs w:val="22"/>
        </w:rPr>
        <w:t xml:space="preserve">. В местах ожидания и непосредственного предоставления </w:t>
      </w:r>
      <w:r>
        <w:rPr>
          <w:sz w:val="22"/>
          <w:szCs w:val="22"/>
        </w:rPr>
        <w:t>муниципальной</w:t>
      </w:r>
      <w:r w:rsidRPr="00A65B6A">
        <w:rPr>
          <w:sz w:val="22"/>
          <w:szCs w:val="22"/>
        </w:rPr>
        <w:t xml:space="preserve">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7D2278" w:rsidRPr="00A65B6A" w:rsidRDefault="007D2278" w:rsidP="007D2278">
      <w:pPr>
        <w:pStyle w:val="ConsPlusNormal"/>
        <w:suppressAutoHyphens/>
        <w:ind w:firstLine="697"/>
        <w:jc w:val="both"/>
        <w:rPr>
          <w:sz w:val="22"/>
          <w:szCs w:val="22"/>
        </w:rPr>
      </w:pPr>
      <w:r w:rsidRPr="00A65B6A">
        <w:rPr>
          <w:sz w:val="22"/>
          <w:szCs w:val="22"/>
        </w:rPr>
        <w:t>6</w:t>
      </w:r>
      <w:r w:rsidR="00B748A1">
        <w:rPr>
          <w:sz w:val="22"/>
          <w:szCs w:val="22"/>
        </w:rPr>
        <w:t>3</w:t>
      </w:r>
      <w:r w:rsidRPr="00A65B6A">
        <w:rPr>
          <w:sz w:val="22"/>
          <w:szCs w:val="22"/>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B748A1">
        <w:rPr>
          <w:rFonts w:ascii="Arial" w:hAnsi="Arial" w:cs="Arial"/>
          <w:sz w:val="22"/>
          <w:szCs w:val="22"/>
        </w:rPr>
        <w:t>4</w:t>
      </w:r>
      <w:r w:rsidRPr="00A65B6A">
        <w:rPr>
          <w:rFonts w:ascii="Arial" w:hAnsi="Arial" w:cs="Arial"/>
          <w:sz w:val="22"/>
          <w:szCs w:val="22"/>
        </w:rPr>
        <w:t xml:space="preserve">. Кабинеты сотрудников </w:t>
      </w:r>
      <w:r>
        <w:rPr>
          <w:rFonts w:ascii="Arial" w:hAnsi="Arial" w:cs="Arial"/>
          <w:sz w:val="22"/>
          <w:szCs w:val="22"/>
        </w:rPr>
        <w:t>Администрации</w:t>
      </w:r>
      <w:r w:rsidRPr="00A65B6A">
        <w:rPr>
          <w:rFonts w:ascii="Arial" w:hAnsi="Arial" w:cs="Arial"/>
          <w:sz w:val="22"/>
          <w:szCs w:val="22"/>
        </w:rPr>
        <w:t xml:space="preserve">,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должны быть оборудованы информационными табличками (вывесками) с указанием:</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а) номеров кабинетов;</w:t>
      </w:r>
    </w:p>
    <w:p w:rsidR="007D2278" w:rsidRPr="00A65B6A" w:rsidRDefault="007D2278" w:rsidP="007D2278">
      <w:pPr>
        <w:tabs>
          <w:tab w:val="left" w:pos="0"/>
        </w:tabs>
        <w:suppressAutoHyphens/>
        <w:ind w:right="-113" w:firstLine="709"/>
        <w:jc w:val="both"/>
        <w:rPr>
          <w:rFonts w:ascii="Arial" w:hAnsi="Arial" w:cs="Arial"/>
          <w:strike/>
          <w:sz w:val="22"/>
          <w:szCs w:val="22"/>
        </w:rPr>
      </w:pPr>
      <w:r w:rsidRPr="00A65B6A">
        <w:rPr>
          <w:rFonts w:ascii="Arial" w:hAnsi="Arial" w:cs="Arial"/>
          <w:sz w:val="22"/>
          <w:szCs w:val="22"/>
        </w:rPr>
        <w:t xml:space="preserve">б) фамилий, имен, отчеств и должностей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в) времени приема заявителей.</w:t>
      </w:r>
    </w:p>
    <w:p w:rsidR="007D2278" w:rsidRPr="00A65B6A" w:rsidRDefault="007D2278" w:rsidP="007D2278">
      <w:pPr>
        <w:tabs>
          <w:tab w:val="left" w:pos="0"/>
        </w:tabs>
        <w:suppressAutoHyphens/>
        <w:ind w:right="-113" w:firstLine="709"/>
        <w:jc w:val="both"/>
        <w:rPr>
          <w:rFonts w:ascii="Arial" w:hAnsi="Arial" w:cs="Arial"/>
          <w:sz w:val="22"/>
          <w:szCs w:val="22"/>
        </w:rPr>
      </w:pPr>
      <w:r w:rsidRPr="00A65B6A">
        <w:rPr>
          <w:rFonts w:ascii="Arial" w:hAnsi="Arial" w:cs="Arial"/>
          <w:sz w:val="22"/>
          <w:szCs w:val="22"/>
        </w:rPr>
        <w:t>6</w:t>
      </w:r>
      <w:r w:rsidR="00B748A1">
        <w:rPr>
          <w:rFonts w:ascii="Arial" w:hAnsi="Arial" w:cs="Arial"/>
          <w:sz w:val="22"/>
          <w:szCs w:val="22"/>
        </w:rPr>
        <w:t>5</w:t>
      </w:r>
      <w:r w:rsidRPr="00A65B6A">
        <w:rPr>
          <w:rFonts w:ascii="Arial" w:hAnsi="Arial" w:cs="Arial"/>
          <w:sz w:val="22"/>
          <w:szCs w:val="22"/>
        </w:rPr>
        <w:t xml:space="preserve">. Рабочие места сотрудников </w:t>
      </w:r>
      <w:r>
        <w:rPr>
          <w:rFonts w:ascii="Arial" w:hAnsi="Arial" w:cs="Arial"/>
          <w:sz w:val="22"/>
          <w:szCs w:val="22"/>
        </w:rPr>
        <w:t>Администрации</w:t>
      </w:r>
      <w:r w:rsidRPr="00A65B6A">
        <w:rPr>
          <w:rFonts w:ascii="Arial" w:hAnsi="Arial" w:cs="Arial"/>
          <w:sz w:val="22"/>
          <w:szCs w:val="22"/>
        </w:rPr>
        <w:t>, осуществляющих прием заявителей, оснащаются настенными вывесками или настольными табличками с указанием их фамилий, имен, отчеств и должностей.</w:t>
      </w:r>
    </w:p>
    <w:p w:rsidR="007D2278" w:rsidRPr="00A65B6A" w:rsidRDefault="007D2278" w:rsidP="007D2278">
      <w:pPr>
        <w:suppressAutoHyphens/>
        <w:ind w:firstLine="709"/>
        <w:jc w:val="both"/>
        <w:rPr>
          <w:rFonts w:ascii="Arial" w:hAnsi="Arial" w:cs="Arial"/>
          <w:sz w:val="22"/>
          <w:szCs w:val="22"/>
        </w:rPr>
      </w:pPr>
      <w:r w:rsidRPr="00A65B6A">
        <w:rPr>
          <w:rFonts w:ascii="Arial" w:hAnsi="Arial" w:cs="Arial"/>
          <w:sz w:val="22"/>
          <w:szCs w:val="22"/>
        </w:rPr>
        <w:t>6</w:t>
      </w:r>
      <w:r w:rsidR="00B748A1">
        <w:rPr>
          <w:rFonts w:ascii="Arial" w:hAnsi="Arial" w:cs="Arial"/>
          <w:sz w:val="22"/>
          <w:szCs w:val="22"/>
        </w:rPr>
        <w:t>6</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должн</w:t>
      </w:r>
      <w:r>
        <w:rPr>
          <w:rFonts w:ascii="Arial" w:hAnsi="Arial" w:cs="Arial"/>
          <w:sz w:val="22"/>
          <w:szCs w:val="22"/>
        </w:rPr>
        <w:t>а</w:t>
      </w:r>
      <w:r w:rsidRPr="00A65B6A">
        <w:rPr>
          <w:rFonts w:ascii="Arial" w:hAnsi="Arial" w:cs="Arial"/>
          <w:sz w:val="22"/>
          <w:szCs w:val="22"/>
        </w:rPr>
        <w:t xml:space="preserve"> быть оснащен</w:t>
      </w:r>
      <w:r>
        <w:rPr>
          <w:rFonts w:ascii="Arial" w:hAnsi="Arial" w:cs="Arial"/>
          <w:sz w:val="22"/>
          <w:szCs w:val="22"/>
        </w:rPr>
        <w:t>а</w:t>
      </w:r>
      <w:r w:rsidRPr="00A65B6A">
        <w:rPr>
          <w:rFonts w:ascii="Arial" w:hAnsi="Arial" w:cs="Arial"/>
          <w:sz w:val="22"/>
          <w:szCs w:val="22"/>
        </w:rPr>
        <w:t xml:space="preserve"> рабочими местами для сотрудников, непосредственно предоставляющих </w:t>
      </w:r>
      <w:r>
        <w:rPr>
          <w:rFonts w:ascii="Arial" w:hAnsi="Arial" w:cs="Arial"/>
          <w:sz w:val="22"/>
          <w:szCs w:val="22"/>
        </w:rPr>
        <w:t>муниципальную</w:t>
      </w:r>
      <w:r w:rsidRPr="00A65B6A">
        <w:rPr>
          <w:rFonts w:ascii="Arial" w:hAnsi="Arial" w:cs="Arial"/>
          <w:sz w:val="22"/>
          <w:szCs w:val="22"/>
        </w:rPr>
        <w:t xml:space="preserve"> услугу, с доступом к автоматизированным информационным системам, обеспечивающим:</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а) регистрацию и обработку документов, поступивших через Единый портал; </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б) ведение и хранение дел заявителей в электронной форме;</w:t>
      </w:r>
    </w:p>
    <w:p w:rsidR="007D2278" w:rsidRPr="00A65B6A" w:rsidRDefault="007D2278" w:rsidP="007D2278">
      <w:pPr>
        <w:tabs>
          <w:tab w:val="left" w:pos="993"/>
        </w:tabs>
        <w:suppressAutoHyphens/>
        <w:ind w:firstLine="709"/>
        <w:jc w:val="both"/>
        <w:rPr>
          <w:rFonts w:ascii="Arial" w:hAnsi="Arial" w:cs="Arial"/>
          <w:sz w:val="22"/>
          <w:szCs w:val="22"/>
        </w:rPr>
      </w:pPr>
      <w:r w:rsidRPr="00A65B6A">
        <w:rPr>
          <w:rFonts w:ascii="Arial" w:hAnsi="Arial" w:cs="Arial"/>
          <w:sz w:val="22"/>
          <w:szCs w:val="22"/>
        </w:rPr>
        <w:t xml:space="preserve">в) предоставление по запросам заявителей сведений о ходе предоставления </w:t>
      </w:r>
      <w:r>
        <w:rPr>
          <w:rFonts w:ascii="Arial" w:hAnsi="Arial" w:cs="Arial"/>
          <w:sz w:val="22"/>
          <w:szCs w:val="22"/>
        </w:rPr>
        <w:t>муниципальных</w:t>
      </w:r>
      <w:r w:rsidRPr="00A65B6A">
        <w:rPr>
          <w:rFonts w:ascii="Arial" w:hAnsi="Arial" w:cs="Arial"/>
          <w:sz w:val="22"/>
          <w:szCs w:val="22"/>
        </w:rPr>
        <w:t xml:space="preserve"> услуг;</w:t>
      </w:r>
    </w:p>
    <w:p w:rsidR="007D2278" w:rsidRPr="00A65B6A" w:rsidRDefault="007D2278" w:rsidP="007D2278">
      <w:pPr>
        <w:tabs>
          <w:tab w:val="left" w:pos="709"/>
        </w:tabs>
        <w:suppressAutoHyphens/>
        <w:ind w:firstLine="540"/>
        <w:jc w:val="both"/>
        <w:rPr>
          <w:rFonts w:ascii="Arial" w:hAnsi="Arial" w:cs="Arial"/>
          <w:sz w:val="22"/>
          <w:szCs w:val="22"/>
        </w:rPr>
      </w:pPr>
      <w:r w:rsidRPr="00A65B6A">
        <w:rPr>
          <w:rFonts w:ascii="Arial" w:hAnsi="Arial" w:cs="Arial"/>
          <w:sz w:val="22"/>
          <w:szCs w:val="22"/>
        </w:rPr>
        <w:tab/>
        <w:t xml:space="preserve">г) формирование результата предоставления </w:t>
      </w:r>
      <w:r>
        <w:rPr>
          <w:rFonts w:ascii="Arial" w:hAnsi="Arial" w:cs="Arial"/>
          <w:sz w:val="22"/>
          <w:szCs w:val="22"/>
        </w:rPr>
        <w:t>муниципальной</w:t>
      </w:r>
      <w:r w:rsidRPr="00A65B6A">
        <w:rPr>
          <w:rFonts w:ascii="Arial" w:hAnsi="Arial" w:cs="Arial"/>
          <w:sz w:val="22"/>
          <w:szCs w:val="22"/>
        </w:rPr>
        <w:t xml:space="preserve"> услуги по желанию заявителя в форме электронного документа.</w:t>
      </w:r>
    </w:p>
    <w:p w:rsidR="007D2278" w:rsidRPr="00A65B6A" w:rsidRDefault="007D2278" w:rsidP="007D2278">
      <w:pPr>
        <w:tabs>
          <w:tab w:val="left" w:pos="0"/>
        </w:tabs>
        <w:suppressAutoHyphens/>
        <w:ind w:firstLine="709"/>
        <w:jc w:val="both"/>
        <w:rPr>
          <w:rFonts w:ascii="Arial" w:hAnsi="Arial" w:cs="Arial"/>
          <w:sz w:val="22"/>
          <w:szCs w:val="22"/>
        </w:rPr>
      </w:pPr>
      <w:r w:rsidRPr="00A65B6A">
        <w:rPr>
          <w:rFonts w:ascii="Arial" w:hAnsi="Arial" w:cs="Arial"/>
          <w:sz w:val="22"/>
          <w:szCs w:val="22"/>
        </w:rPr>
        <w:t>6</w:t>
      </w:r>
      <w:r w:rsidR="00B748A1">
        <w:rPr>
          <w:rFonts w:ascii="Arial" w:hAnsi="Arial" w:cs="Arial"/>
          <w:sz w:val="22"/>
          <w:szCs w:val="22"/>
        </w:rPr>
        <w:t>7</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обязан</w:t>
      </w:r>
      <w:r>
        <w:rPr>
          <w:rFonts w:ascii="Arial" w:hAnsi="Arial" w:cs="Arial"/>
          <w:sz w:val="22"/>
          <w:szCs w:val="22"/>
        </w:rPr>
        <w:t>а</w:t>
      </w:r>
      <w:r w:rsidRPr="00A65B6A">
        <w:rPr>
          <w:rFonts w:ascii="Arial" w:hAnsi="Arial" w:cs="Arial"/>
          <w:sz w:val="22"/>
          <w:szCs w:val="22"/>
        </w:rPr>
        <w:t xml:space="preserve"> обеспечить защиту сведений о фактах, событиях и обстоятельствах жизни заявителей, позволяющих идентифицировать их личности, в том числе путем обеспечения конфиденциальности информации на всех этапах взаимодействия с заявителями. Сведения о фактах обращения за получением </w:t>
      </w:r>
      <w:r>
        <w:rPr>
          <w:rFonts w:ascii="Arial" w:hAnsi="Arial" w:cs="Arial"/>
          <w:sz w:val="22"/>
          <w:szCs w:val="22"/>
        </w:rPr>
        <w:t>муниципальной</w:t>
      </w:r>
      <w:r w:rsidRPr="00A65B6A">
        <w:rPr>
          <w:rFonts w:ascii="Arial" w:hAnsi="Arial" w:cs="Arial"/>
          <w:sz w:val="22"/>
          <w:szCs w:val="22"/>
        </w:rPr>
        <w:t xml:space="preserve"> услуги, содержании представленных данных и полученных результатов могут быть предоставлены заявителям или их представителям при предъявлении документов, подтверждающих их полномочия.</w:t>
      </w:r>
    </w:p>
    <w:p w:rsidR="007D2278" w:rsidRPr="00A65B6A" w:rsidRDefault="007D2278" w:rsidP="007D2278">
      <w:pPr>
        <w:pStyle w:val="Pro-Gramma"/>
        <w:widowControl w:val="0"/>
        <w:spacing w:before="0" w:line="240" w:lineRule="auto"/>
        <w:ind w:firstLine="720"/>
        <w:rPr>
          <w:rFonts w:ascii="Arial" w:hAnsi="Arial" w:cs="Arial"/>
          <w:strike/>
          <w:sz w:val="22"/>
          <w:szCs w:val="22"/>
        </w:rPr>
      </w:pPr>
      <w:r w:rsidRPr="00A65B6A">
        <w:rPr>
          <w:rFonts w:ascii="Arial" w:hAnsi="Arial" w:cs="Arial"/>
          <w:sz w:val="22"/>
          <w:szCs w:val="22"/>
        </w:rPr>
        <w:t>6</w:t>
      </w:r>
      <w:r w:rsidR="00B748A1">
        <w:rPr>
          <w:rFonts w:ascii="Arial" w:hAnsi="Arial" w:cs="Arial"/>
          <w:sz w:val="22"/>
          <w:szCs w:val="22"/>
        </w:rPr>
        <w:t>8</w:t>
      </w:r>
      <w:r w:rsidRPr="00A65B6A">
        <w:rPr>
          <w:rFonts w:ascii="Arial" w:hAnsi="Arial" w:cs="Arial"/>
          <w:sz w:val="22"/>
          <w:szCs w:val="22"/>
        </w:rPr>
        <w:t xml:space="preserve">. </w:t>
      </w:r>
      <w:proofErr w:type="gramStart"/>
      <w:r w:rsidRPr="00A65B6A">
        <w:rPr>
          <w:rFonts w:ascii="Arial" w:hAnsi="Arial" w:cs="Arial"/>
          <w:sz w:val="22"/>
          <w:szCs w:val="22"/>
        </w:rPr>
        <w:t xml:space="preserve">Помещения </w:t>
      </w:r>
      <w:r w:rsidR="008D0698">
        <w:rPr>
          <w:rFonts w:ascii="Arial" w:hAnsi="Arial" w:cs="Arial"/>
          <w:sz w:val="22"/>
          <w:szCs w:val="22"/>
        </w:rPr>
        <w:t>ГАУ «МФЦ»</w:t>
      </w:r>
      <w:r w:rsidRPr="00A65B6A">
        <w:rPr>
          <w:rFonts w:ascii="Arial" w:hAnsi="Arial" w:cs="Arial"/>
          <w:sz w:val="22"/>
          <w:szCs w:val="22"/>
        </w:rPr>
        <w:t xml:space="preserve"> должны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7D2278" w:rsidRPr="009E08E7" w:rsidRDefault="007D2278" w:rsidP="007D2278">
      <w:pPr>
        <w:spacing w:line="20" w:lineRule="atLeast"/>
        <w:jc w:val="center"/>
        <w:rPr>
          <w:rFonts w:ascii="Arial" w:hAnsi="Arial" w:cs="Arial"/>
          <w:b/>
          <w:sz w:val="22"/>
          <w:szCs w:val="22"/>
        </w:rPr>
      </w:pP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Подраздел </w:t>
      </w:r>
      <w:r w:rsidRPr="00A01D4A">
        <w:rPr>
          <w:rFonts w:ascii="Arial" w:hAnsi="Arial" w:cs="Arial"/>
          <w:b/>
          <w:sz w:val="22"/>
          <w:szCs w:val="22"/>
          <w:lang w:val="en-US"/>
        </w:rPr>
        <w:t>XVIII</w:t>
      </w:r>
    </w:p>
    <w:p w:rsidR="007D2278" w:rsidRPr="00A01D4A" w:rsidRDefault="007D2278" w:rsidP="007D2278">
      <w:pPr>
        <w:spacing w:line="20" w:lineRule="atLeast"/>
        <w:jc w:val="center"/>
        <w:rPr>
          <w:rFonts w:ascii="Arial" w:hAnsi="Arial" w:cs="Arial"/>
          <w:b/>
          <w:sz w:val="22"/>
          <w:szCs w:val="22"/>
        </w:rPr>
      </w:pPr>
      <w:r w:rsidRPr="00A01D4A">
        <w:rPr>
          <w:rFonts w:ascii="Arial" w:hAnsi="Arial" w:cs="Arial"/>
          <w:b/>
          <w:sz w:val="22"/>
          <w:szCs w:val="22"/>
        </w:rPr>
        <w:t xml:space="preserve">Показатели доступности и качества </w:t>
      </w:r>
      <w:r>
        <w:rPr>
          <w:rFonts w:ascii="Arial" w:hAnsi="Arial" w:cs="Arial"/>
          <w:b/>
          <w:sz w:val="22"/>
          <w:szCs w:val="22"/>
        </w:rPr>
        <w:t>муниципальной</w:t>
      </w:r>
      <w:r w:rsidRPr="00A01D4A">
        <w:rPr>
          <w:rFonts w:ascii="Arial" w:hAnsi="Arial" w:cs="Arial"/>
          <w:b/>
          <w:sz w:val="22"/>
          <w:szCs w:val="22"/>
        </w:rPr>
        <w:t xml:space="preserve"> услуги</w:t>
      </w:r>
    </w:p>
    <w:p w:rsidR="007D2278" w:rsidRPr="00A01D4A" w:rsidRDefault="007D2278" w:rsidP="007D2278">
      <w:pPr>
        <w:spacing w:line="20" w:lineRule="atLeast"/>
        <w:jc w:val="center"/>
        <w:rPr>
          <w:rFonts w:ascii="Arial" w:hAnsi="Arial" w:cs="Arial"/>
          <w:b/>
          <w:sz w:val="22"/>
          <w:szCs w:val="22"/>
        </w:rPr>
      </w:pPr>
    </w:p>
    <w:p w:rsidR="007D2278" w:rsidRPr="00A65B6A" w:rsidRDefault="007D2278" w:rsidP="007D2278">
      <w:pPr>
        <w:pStyle w:val="12"/>
        <w:tabs>
          <w:tab w:val="left" w:pos="851"/>
        </w:tabs>
        <w:spacing w:after="0" w:line="240" w:lineRule="auto"/>
        <w:ind w:left="0" w:firstLine="709"/>
        <w:jc w:val="both"/>
        <w:rPr>
          <w:rFonts w:ascii="Arial" w:hAnsi="Arial" w:cs="Arial"/>
        </w:rPr>
      </w:pPr>
      <w:r w:rsidRPr="00A65B6A">
        <w:rPr>
          <w:rFonts w:ascii="Arial" w:hAnsi="Arial" w:cs="Arial"/>
        </w:rPr>
        <w:t>6</w:t>
      </w:r>
      <w:r w:rsidR="00B748A1">
        <w:rPr>
          <w:rFonts w:ascii="Arial" w:hAnsi="Arial" w:cs="Arial"/>
        </w:rPr>
        <w:t>9</w:t>
      </w:r>
      <w:r w:rsidRPr="00A65B6A">
        <w:rPr>
          <w:rFonts w:ascii="Arial" w:hAnsi="Arial" w:cs="Arial"/>
        </w:rPr>
        <w:t xml:space="preserve">. Показатели доступности </w:t>
      </w:r>
      <w:r>
        <w:rPr>
          <w:rFonts w:ascii="Arial" w:hAnsi="Arial" w:cs="Arial"/>
        </w:rPr>
        <w:t>муниципальной</w:t>
      </w:r>
      <w:r w:rsidRPr="00A65B6A">
        <w:rPr>
          <w:rFonts w:ascii="Arial" w:hAnsi="Arial" w:cs="Arial"/>
        </w:rPr>
        <w:t xml:space="preserve">  услуги:</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rPr>
        <w:t xml:space="preserve">а) расширение источников получения информации о порядке предоставления </w:t>
      </w:r>
      <w:r>
        <w:rPr>
          <w:rFonts w:ascii="Arial" w:hAnsi="Arial" w:cs="Arial"/>
        </w:rPr>
        <w:t>муниципальной</w:t>
      </w:r>
      <w:r w:rsidRPr="00A65B6A">
        <w:rPr>
          <w:rFonts w:ascii="Arial" w:hAnsi="Arial" w:cs="Arial"/>
        </w:rPr>
        <w:t xml:space="preserve"> услуги (получение информации о </w:t>
      </w:r>
      <w:r>
        <w:rPr>
          <w:rFonts w:ascii="Arial" w:hAnsi="Arial" w:cs="Arial"/>
        </w:rPr>
        <w:t>муниципальной</w:t>
      </w:r>
      <w:r w:rsidRPr="00A65B6A">
        <w:rPr>
          <w:rFonts w:ascii="Arial" w:hAnsi="Arial" w:cs="Arial"/>
        </w:rPr>
        <w:t xml:space="preserve"> услуге по телефону «горячей линии» Центра телефонного обслуживания населения, в </w:t>
      </w:r>
      <w:r w:rsidR="00E07B20">
        <w:rPr>
          <w:rFonts w:ascii="Arial" w:hAnsi="Arial" w:cs="Arial"/>
        </w:rPr>
        <w:t>ы</w:t>
      </w:r>
      <w:r w:rsidRPr="00A65B6A">
        <w:rPr>
          <w:rFonts w:ascii="Arial" w:hAnsi="Arial" w:cs="Arial"/>
        </w:rPr>
        <w:t xml:space="preserve"> ГАУ «МФЦ», на сайтах </w:t>
      </w:r>
      <w:r>
        <w:rPr>
          <w:rFonts w:ascii="Arial" w:hAnsi="Arial" w:cs="Arial"/>
        </w:rPr>
        <w:t>Администрации</w:t>
      </w:r>
      <w:r w:rsidRPr="00A65B6A">
        <w:rPr>
          <w:rFonts w:ascii="Arial" w:hAnsi="Arial" w:cs="Arial"/>
        </w:rPr>
        <w:t xml:space="preserve"> и ГАУ «МФЦ», на Едином портале);</w:t>
      </w:r>
    </w:p>
    <w:p w:rsidR="007D2278" w:rsidRPr="00A65B6A" w:rsidRDefault="007D2278" w:rsidP="007D2278">
      <w:pPr>
        <w:pStyle w:val="12"/>
        <w:tabs>
          <w:tab w:val="left" w:pos="1080"/>
        </w:tabs>
        <w:spacing w:after="0" w:line="240" w:lineRule="auto"/>
        <w:ind w:left="0" w:firstLine="709"/>
        <w:jc w:val="both"/>
        <w:rPr>
          <w:rFonts w:ascii="Arial" w:hAnsi="Arial" w:cs="Arial"/>
          <w:bCs/>
        </w:rPr>
      </w:pPr>
      <w:r w:rsidRPr="00A65B6A">
        <w:rPr>
          <w:rFonts w:ascii="Arial" w:hAnsi="Arial" w:cs="Arial"/>
          <w:bCs/>
        </w:rPr>
        <w:t xml:space="preserve">б) расширение альтернативных способов получения </w:t>
      </w:r>
      <w:r>
        <w:rPr>
          <w:rFonts w:ascii="Arial" w:hAnsi="Arial" w:cs="Arial"/>
          <w:bCs/>
        </w:rPr>
        <w:t>муниципальной</w:t>
      </w:r>
      <w:r w:rsidRPr="00A65B6A">
        <w:rPr>
          <w:rFonts w:ascii="Arial" w:hAnsi="Arial" w:cs="Arial"/>
          <w:bCs/>
        </w:rPr>
        <w:t xml:space="preserve"> услуги (в </w:t>
      </w:r>
      <w:r w:rsidR="008D0698">
        <w:rPr>
          <w:rFonts w:ascii="Arial" w:hAnsi="Arial" w:cs="Arial"/>
          <w:bCs/>
        </w:rPr>
        <w:t>ГАУ «МФЦ»</w:t>
      </w:r>
      <w:r w:rsidRPr="00A65B6A">
        <w:rPr>
          <w:rFonts w:ascii="Arial" w:hAnsi="Arial" w:cs="Arial"/>
          <w:bCs/>
        </w:rPr>
        <w:t xml:space="preserve">, через сайт </w:t>
      </w:r>
      <w:r>
        <w:rPr>
          <w:rFonts w:ascii="Arial" w:hAnsi="Arial" w:cs="Arial"/>
          <w:bCs/>
        </w:rPr>
        <w:t>Администрации</w:t>
      </w:r>
      <w:r w:rsidRPr="00A65B6A">
        <w:rPr>
          <w:rFonts w:ascii="Arial" w:hAnsi="Arial" w:cs="Arial"/>
          <w:bCs/>
        </w:rPr>
        <w:t xml:space="preserve"> или </w:t>
      </w:r>
      <w:r w:rsidRPr="00A65B6A">
        <w:rPr>
          <w:rFonts w:ascii="Arial" w:hAnsi="Arial" w:cs="Arial"/>
        </w:rPr>
        <w:t>Единый портал, в том числе с помощью универсальной электронной карты);</w:t>
      </w:r>
    </w:p>
    <w:p w:rsidR="007D2278" w:rsidRPr="00A65B6A" w:rsidRDefault="007D2278" w:rsidP="007D2278">
      <w:pPr>
        <w:autoSpaceDE w:val="0"/>
        <w:autoSpaceDN w:val="0"/>
        <w:adjustRightInd w:val="0"/>
        <w:ind w:firstLine="709"/>
        <w:jc w:val="both"/>
        <w:outlineLvl w:val="2"/>
        <w:rPr>
          <w:rFonts w:ascii="Arial" w:hAnsi="Arial" w:cs="Arial"/>
          <w:sz w:val="22"/>
          <w:szCs w:val="22"/>
        </w:rPr>
      </w:pPr>
      <w:r w:rsidRPr="00A65B6A">
        <w:rPr>
          <w:rFonts w:ascii="Arial" w:hAnsi="Arial" w:cs="Arial"/>
          <w:sz w:val="22"/>
          <w:szCs w:val="22"/>
        </w:rPr>
        <w:t xml:space="preserve">в) увеличение на территории Тверской области количества точек доступа к информации о </w:t>
      </w:r>
      <w:r>
        <w:rPr>
          <w:rFonts w:ascii="Arial" w:hAnsi="Arial" w:cs="Arial"/>
          <w:sz w:val="22"/>
          <w:szCs w:val="22"/>
        </w:rPr>
        <w:t>муниципальной</w:t>
      </w:r>
      <w:r w:rsidRPr="00A65B6A">
        <w:rPr>
          <w:rFonts w:ascii="Arial" w:hAnsi="Arial" w:cs="Arial"/>
          <w:sz w:val="22"/>
          <w:szCs w:val="22"/>
        </w:rPr>
        <w:t xml:space="preserve"> услуге и к местам предоставления </w:t>
      </w:r>
      <w:r>
        <w:rPr>
          <w:rFonts w:ascii="Arial" w:hAnsi="Arial" w:cs="Arial"/>
          <w:sz w:val="22"/>
          <w:szCs w:val="22"/>
        </w:rPr>
        <w:t>муниципальной</w:t>
      </w:r>
      <w:r w:rsidRPr="00A65B6A">
        <w:rPr>
          <w:rFonts w:ascii="Arial" w:hAnsi="Arial" w:cs="Arial"/>
          <w:sz w:val="22"/>
          <w:szCs w:val="22"/>
        </w:rPr>
        <w:t xml:space="preserve"> услуги (развитие сети </w:t>
      </w:r>
      <w:r w:rsidR="008D0698">
        <w:rPr>
          <w:rFonts w:ascii="Arial" w:hAnsi="Arial" w:cs="Arial"/>
          <w:sz w:val="22"/>
          <w:szCs w:val="22"/>
        </w:rPr>
        <w:t>ГАУ «МФЦ»</w:t>
      </w:r>
      <w:r w:rsidRPr="00A65B6A">
        <w:rPr>
          <w:rFonts w:ascii="Arial" w:hAnsi="Arial" w:cs="Arial"/>
          <w:sz w:val="22"/>
          <w:szCs w:val="22"/>
        </w:rPr>
        <w:t xml:space="preserve">, установка информационных киосков); </w:t>
      </w:r>
    </w:p>
    <w:p w:rsidR="007D2278" w:rsidRPr="00A65B6A" w:rsidRDefault="007D2278" w:rsidP="007D2278">
      <w:pPr>
        <w:pStyle w:val="12"/>
        <w:tabs>
          <w:tab w:val="left" w:pos="1080"/>
        </w:tabs>
        <w:spacing w:after="0" w:line="240" w:lineRule="auto"/>
        <w:ind w:left="0" w:firstLine="709"/>
        <w:jc w:val="both"/>
        <w:rPr>
          <w:rFonts w:ascii="Arial" w:hAnsi="Arial" w:cs="Arial"/>
        </w:rPr>
      </w:pPr>
      <w:r w:rsidRPr="00A65B6A">
        <w:rPr>
          <w:rFonts w:ascii="Arial" w:hAnsi="Arial" w:cs="Arial"/>
        </w:rPr>
        <w:t xml:space="preserve">г) снижение количества взаимодействий заявителей с сотрудниками </w:t>
      </w:r>
      <w:r>
        <w:rPr>
          <w:rFonts w:ascii="Arial" w:hAnsi="Arial" w:cs="Arial"/>
        </w:rPr>
        <w:t>Администрации</w:t>
      </w:r>
      <w:r w:rsidRPr="00A65B6A">
        <w:rPr>
          <w:rFonts w:ascii="Arial" w:hAnsi="Arial" w:cs="Arial"/>
        </w:rPr>
        <w:t xml:space="preserve">, </w:t>
      </w:r>
      <w:r w:rsidR="008D0698">
        <w:rPr>
          <w:rFonts w:ascii="Arial" w:hAnsi="Arial" w:cs="Arial"/>
        </w:rPr>
        <w:t>ГАУ «МФЦ»</w:t>
      </w:r>
      <w:r w:rsidRPr="00A65B6A">
        <w:rPr>
          <w:rFonts w:ascii="Arial" w:hAnsi="Arial" w:cs="Arial"/>
        </w:rPr>
        <w:t xml:space="preserve"> при предоставлении </w:t>
      </w:r>
      <w:r>
        <w:rPr>
          <w:rFonts w:ascii="Arial" w:hAnsi="Arial" w:cs="Arial"/>
        </w:rPr>
        <w:t>муниципальной</w:t>
      </w:r>
      <w:r w:rsidRPr="00A65B6A">
        <w:rPr>
          <w:rFonts w:ascii="Arial" w:hAnsi="Arial" w:cs="Arial"/>
        </w:rPr>
        <w:t xml:space="preserve"> услуги до двух.</w:t>
      </w:r>
    </w:p>
    <w:p w:rsidR="007D2278" w:rsidRPr="00A65B6A" w:rsidRDefault="00B748A1" w:rsidP="007D2278">
      <w:pPr>
        <w:pStyle w:val="ConsPlusNormal"/>
        <w:ind w:firstLine="709"/>
        <w:jc w:val="both"/>
        <w:rPr>
          <w:sz w:val="22"/>
          <w:szCs w:val="22"/>
        </w:rPr>
      </w:pPr>
      <w:r>
        <w:rPr>
          <w:sz w:val="22"/>
          <w:szCs w:val="22"/>
        </w:rPr>
        <w:t>70</w:t>
      </w:r>
      <w:r w:rsidR="007D2278" w:rsidRPr="00A65B6A">
        <w:rPr>
          <w:sz w:val="22"/>
          <w:szCs w:val="22"/>
        </w:rPr>
        <w:t xml:space="preserve">. Показателями  качества </w:t>
      </w:r>
      <w:r w:rsidR="007D2278">
        <w:rPr>
          <w:sz w:val="22"/>
          <w:szCs w:val="22"/>
        </w:rPr>
        <w:t>муниципальной</w:t>
      </w:r>
      <w:r w:rsidR="007D2278" w:rsidRPr="00A65B6A">
        <w:rPr>
          <w:sz w:val="22"/>
          <w:szCs w:val="22"/>
        </w:rPr>
        <w:t xml:space="preserve"> услуги являются:</w:t>
      </w:r>
    </w:p>
    <w:p w:rsidR="007D2278" w:rsidRPr="00A65B6A" w:rsidRDefault="007D2278" w:rsidP="007D2278">
      <w:pPr>
        <w:pStyle w:val="ConsPlusNormal"/>
        <w:ind w:firstLine="709"/>
        <w:jc w:val="both"/>
        <w:rPr>
          <w:sz w:val="22"/>
          <w:szCs w:val="22"/>
        </w:rPr>
      </w:pPr>
      <w:r w:rsidRPr="00A65B6A">
        <w:rPr>
          <w:sz w:val="22"/>
          <w:szCs w:val="22"/>
        </w:rPr>
        <w:t xml:space="preserve">а) сокращение фактических сроков предоставления </w:t>
      </w:r>
      <w:r>
        <w:rPr>
          <w:sz w:val="22"/>
          <w:szCs w:val="22"/>
        </w:rPr>
        <w:t>муниципальной</w:t>
      </w:r>
      <w:r w:rsidRPr="00A65B6A">
        <w:rPr>
          <w:sz w:val="22"/>
          <w:szCs w:val="22"/>
        </w:rPr>
        <w:t xml:space="preserve"> услуги относительно сроков, установленных административным регламентом; </w:t>
      </w:r>
    </w:p>
    <w:p w:rsidR="007D2278" w:rsidRPr="00A65B6A" w:rsidRDefault="007D2278" w:rsidP="007D2278">
      <w:pPr>
        <w:pStyle w:val="ConsPlusNormal"/>
        <w:ind w:firstLine="709"/>
        <w:jc w:val="both"/>
        <w:rPr>
          <w:sz w:val="22"/>
          <w:szCs w:val="22"/>
        </w:rPr>
      </w:pPr>
      <w:r w:rsidRPr="00A65B6A">
        <w:rPr>
          <w:sz w:val="22"/>
          <w:szCs w:val="22"/>
        </w:rPr>
        <w:t xml:space="preserve">б) соблюдение стандарта предоставления </w:t>
      </w:r>
      <w:r>
        <w:rPr>
          <w:sz w:val="22"/>
          <w:szCs w:val="22"/>
        </w:rPr>
        <w:t>муниципальной</w:t>
      </w:r>
      <w:r w:rsidRPr="00A65B6A">
        <w:rPr>
          <w:sz w:val="22"/>
          <w:szCs w:val="22"/>
        </w:rPr>
        <w:t xml:space="preserve"> услуги;</w:t>
      </w:r>
    </w:p>
    <w:p w:rsidR="007D2278" w:rsidRPr="00A65B6A" w:rsidRDefault="007D2278" w:rsidP="007D2278">
      <w:pPr>
        <w:pStyle w:val="ConsPlusNormal"/>
        <w:ind w:firstLine="709"/>
        <w:jc w:val="both"/>
        <w:rPr>
          <w:sz w:val="22"/>
          <w:szCs w:val="22"/>
        </w:rPr>
      </w:pPr>
      <w:r w:rsidRPr="00A65B6A">
        <w:rPr>
          <w:sz w:val="22"/>
          <w:szCs w:val="22"/>
        </w:rPr>
        <w:t xml:space="preserve">в) отсутствие обоснованных жалоб заявителей на действия (бездействие) сотрудников </w:t>
      </w:r>
      <w:r>
        <w:rPr>
          <w:sz w:val="22"/>
          <w:szCs w:val="22"/>
        </w:rPr>
        <w:t>Администрации</w:t>
      </w:r>
      <w:r w:rsidRPr="00A65B6A">
        <w:rPr>
          <w:sz w:val="22"/>
          <w:szCs w:val="22"/>
        </w:rPr>
        <w:t xml:space="preserve">, </w:t>
      </w:r>
      <w:r w:rsidR="008D0698">
        <w:rPr>
          <w:sz w:val="22"/>
          <w:szCs w:val="22"/>
        </w:rPr>
        <w:t>ГАУ «МФЦ»</w:t>
      </w:r>
      <w:r w:rsidRPr="00A65B6A">
        <w:rPr>
          <w:sz w:val="22"/>
          <w:szCs w:val="22"/>
        </w:rPr>
        <w:t xml:space="preserve"> при предоставлении </w:t>
      </w:r>
      <w:r>
        <w:rPr>
          <w:sz w:val="22"/>
          <w:szCs w:val="22"/>
        </w:rPr>
        <w:t>муниципальной</w:t>
      </w:r>
      <w:r w:rsidRPr="00A65B6A">
        <w:rPr>
          <w:sz w:val="22"/>
          <w:szCs w:val="22"/>
        </w:rPr>
        <w:t xml:space="preserve"> услуги;</w:t>
      </w:r>
    </w:p>
    <w:p w:rsidR="007D2278" w:rsidRPr="00A65B6A" w:rsidRDefault="007D2278" w:rsidP="007D2278">
      <w:pPr>
        <w:pStyle w:val="ConsPlusNormal"/>
        <w:jc w:val="both"/>
        <w:rPr>
          <w:sz w:val="22"/>
          <w:szCs w:val="22"/>
        </w:rPr>
      </w:pPr>
      <w:r w:rsidRPr="00A65B6A">
        <w:rPr>
          <w:sz w:val="22"/>
          <w:szCs w:val="22"/>
        </w:rPr>
        <w:t xml:space="preserve">г) увеличение доли получателей </w:t>
      </w:r>
      <w:r>
        <w:rPr>
          <w:sz w:val="22"/>
          <w:szCs w:val="22"/>
        </w:rPr>
        <w:t>муниципальной</w:t>
      </w:r>
      <w:r w:rsidRPr="00A65B6A">
        <w:rPr>
          <w:sz w:val="22"/>
          <w:szCs w:val="22"/>
        </w:rPr>
        <w:t xml:space="preserve"> услуги, удовлетворенных качеством их предоставления.</w:t>
      </w:r>
    </w:p>
    <w:p w:rsidR="007D2278" w:rsidRPr="00A01D4A" w:rsidRDefault="007D2278" w:rsidP="007D2278">
      <w:pPr>
        <w:spacing w:line="20" w:lineRule="atLeast"/>
        <w:jc w:val="center"/>
        <w:rPr>
          <w:rFonts w:ascii="Arial" w:hAnsi="Arial" w:cs="Arial"/>
          <w:b/>
          <w:sz w:val="22"/>
          <w:szCs w:val="22"/>
        </w:rPr>
      </w:pPr>
    </w:p>
    <w:p w:rsidR="00C500B5" w:rsidRPr="00625E33" w:rsidRDefault="00C500B5" w:rsidP="00C500B5">
      <w:pPr>
        <w:spacing w:line="20" w:lineRule="atLeast"/>
        <w:jc w:val="center"/>
        <w:rPr>
          <w:rFonts w:ascii="Arial" w:hAnsi="Arial" w:cs="Arial"/>
          <w:b/>
          <w:sz w:val="22"/>
          <w:szCs w:val="22"/>
        </w:rPr>
      </w:pPr>
      <w:r w:rsidRPr="00625E33">
        <w:rPr>
          <w:rFonts w:ascii="Arial" w:hAnsi="Arial" w:cs="Arial"/>
          <w:b/>
          <w:sz w:val="22"/>
          <w:szCs w:val="22"/>
        </w:rPr>
        <w:t xml:space="preserve">Подраздел </w:t>
      </w:r>
      <w:r w:rsidRPr="00625E33">
        <w:rPr>
          <w:rFonts w:ascii="Arial" w:hAnsi="Arial" w:cs="Arial"/>
          <w:b/>
          <w:sz w:val="22"/>
          <w:szCs w:val="22"/>
          <w:lang w:val="en-US"/>
        </w:rPr>
        <w:t>XIX</w:t>
      </w:r>
    </w:p>
    <w:p w:rsidR="00C500B5" w:rsidRDefault="00C500B5" w:rsidP="00C500B5">
      <w:pPr>
        <w:spacing w:line="20" w:lineRule="atLeast"/>
        <w:jc w:val="center"/>
        <w:rPr>
          <w:rFonts w:ascii="Arial" w:hAnsi="Arial" w:cs="Arial"/>
          <w:b/>
          <w:sz w:val="22"/>
          <w:szCs w:val="22"/>
        </w:rPr>
      </w:pPr>
      <w:r w:rsidRPr="00625E33">
        <w:rPr>
          <w:rFonts w:ascii="Arial" w:hAnsi="Arial" w:cs="Arial"/>
          <w:b/>
          <w:sz w:val="22"/>
          <w:szCs w:val="22"/>
        </w:rPr>
        <w:t>Иные требования</w:t>
      </w:r>
      <w:r w:rsidR="00F8482C" w:rsidRPr="00625E33">
        <w:rPr>
          <w:rFonts w:ascii="Arial" w:hAnsi="Arial" w:cs="Arial"/>
          <w:b/>
          <w:sz w:val="22"/>
          <w:szCs w:val="22"/>
        </w:rPr>
        <w:t xml:space="preserve"> </w:t>
      </w:r>
      <w:r w:rsidR="00EF34F5" w:rsidRPr="00625E33">
        <w:rPr>
          <w:rFonts w:ascii="Arial" w:hAnsi="Arial" w:cs="Arial"/>
          <w:b/>
          <w:sz w:val="22"/>
          <w:szCs w:val="22"/>
        </w:rPr>
        <w:t xml:space="preserve">к </w:t>
      </w:r>
      <w:r w:rsidRPr="00625E33">
        <w:rPr>
          <w:rFonts w:ascii="Arial" w:hAnsi="Arial" w:cs="Arial"/>
          <w:b/>
          <w:sz w:val="22"/>
          <w:szCs w:val="22"/>
        </w:rPr>
        <w:t>предоставлени</w:t>
      </w:r>
      <w:r w:rsidR="00EF34F5" w:rsidRPr="00625E33">
        <w:rPr>
          <w:rFonts w:ascii="Arial" w:hAnsi="Arial" w:cs="Arial"/>
          <w:b/>
          <w:sz w:val="22"/>
          <w:szCs w:val="22"/>
        </w:rPr>
        <w:t xml:space="preserve">ю </w:t>
      </w:r>
      <w:r w:rsidR="00625E33">
        <w:rPr>
          <w:rFonts w:ascii="Arial" w:hAnsi="Arial" w:cs="Arial"/>
          <w:b/>
          <w:sz w:val="22"/>
          <w:szCs w:val="22"/>
        </w:rPr>
        <w:t>муниципальной услуги</w:t>
      </w:r>
      <w:r w:rsidRPr="00625E33">
        <w:rPr>
          <w:rFonts w:ascii="Arial" w:hAnsi="Arial" w:cs="Arial"/>
          <w:b/>
          <w:sz w:val="22"/>
          <w:szCs w:val="22"/>
        </w:rPr>
        <w:t xml:space="preserve"> </w:t>
      </w:r>
    </w:p>
    <w:p w:rsidR="00B748A1" w:rsidRPr="00625E33" w:rsidRDefault="00B748A1" w:rsidP="00C500B5">
      <w:pPr>
        <w:spacing w:line="20" w:lineRule="atLeast"/>
        <w:jc w:val="center"/>
        <w:rPr>
          <w:rFonts w:ascii="Arial" w:hAnsi="Arial" w:cs="Arial"/>
          <w:b/>
          <w:sz w:val="22"/>
          <w:szCs w:val="22"/>
        </w:rPr>
      </w:pPr>
    </w:p>
    <w:p w:rsidR="00B748A1" w:rsidRPr="00B748A1" w:rsidRDefault="00B748A1" w:rsidP="00B748A1">
      <w:pPr>
        <w:pStyle w:val="ConsPlusNormal"/>
        <w:ind w:firstLine="539"/>
        <w:jc w:val="both"/>
        <w:rPr>
          <w:sz w:val="22"/>
          <w:szCs w:val="22"/>
        </w:rPr>
      </w:pPr>
      <w:r w:rsidRPr="00B748A1">
        <w:rPr>
          <w:sz w:val="22"/>
          <w:szCs w:val="22"/>
        </w:rPr>
        <w:t xml:space="preserve">71. </w:t>
      </w:r>
      <w:proofErr w:type="gramStart"/>
      <w:r w:rsidRPr="00B748A1">
        <w:rPr>
          <w:sz w:val="22"/>
          <w:szCs w:val="22"/>
        </w:rPr>
        <w:t xml:space="preserve">Помимо подачи документов, необходимых для получения </w:t>
      </w:r>
      <w:r>
        <w:rPr>
          <w:sz w:val="22"/>
          <w:szCs w:val="22"/>
        </w:rPr>
        <w:t xml:space="preserve">муниципальной </w:t>
      </w:r>
      <w:r w:rsidRPr="00B748A1">
        <w:rPr>
          <w:sz w:val="22"/>
          <w:szCs w:val="22"/>
        </w:rPr>
        <w:t xml:space="preserve"> услуги, непосредственно в </w:t>
      </w:r>
      <w:r>
        <w:rPr>
          <w:sz w:val="22"/>
          <w:szCs w:val="22"/>
        </w:rPr>
        <w:t>Администрации</w:t>
      </w:r>
      <w:r w:rsidRPr="00B748A1">
        <w:rPr>
          <w:sz w:val="22"/>
          <w:szCs w:val="22"/>
        </w:rPr>
        <w:t xml:space="preserve"> или направления указанных документов на почтовый адрес </w:t>
      </w:r>
      <w:r>
        <w:rPr>
          <w:sz w:val="22"/>
          <w:szCs w:val="22"/>
        </w:rPr>
        <w:t>Администрации</w:t>
      </w:r>
      <w:r w:rsidRPr="00B748A1">
        <w:rPr>
          <w:sz w:val="22"/>
          <w:szCs w:val="22"/>
        </w:rPr>
        <w:t xml:space="preserve"> заявители могут обратиться за получением </w:t>
      </w:r>
      <w:r>
        <w:rPr>
          <w:sz w:val="22"/>
          <w:szCs w:val="22"/>
        </w:rPr>
        <w:t>муниципальной услуги</w:t>
      </w:r>
      <w:r w:rsidRPr="00B748A1">
        <w:rPr>
          <w:sz w:val="22"/>
          <w:szCs w:val="22"/>
        </w:rPr>
        <w:t xml:space="preserve"> через </w:t>
      </w:r>
      <w:r w:rsidR="0081560C">
        <w:rPr>
          <w:sz w:val="22"/>
          <w:szCs w:val="22"/>
        </w:rPr>
        <w:t>ы</w:t>
      </w:r>
      <w:r w:rsidRPr="00B748A1">
        <w:rPr>
          <w:sz w:val="22"/>
          <w:szCs w:val="22"/>
        </w:rPr>
        <w:t xml:space="preserve"> ГАУ "МФЦ" или в электронном виде (путем заполнения формы запроса, размещенной на сайте </w:t>
      </w:r>
      <w:r>
        <w:rPr>
          <w:sz w:val="22"/>
          <w:szCs w:val="22"/>
        </w:rPr>
        <w:t>Администрации</w:t>
      </w:r>
      <w:r w:rsidRPr="00B748A1">
        <w:rPr>
          <w:sz w:val="22"/>
          <w:szCs w:val="22"/>
        </w:rPr>
        <w:t xml:space="preserve">, через "личный кабинет" заявителя на Едином портале или путем направления электронных документов на адрес электронной почты </w:t>
      </w:r>
      <w:r>
        <w:rPr>
          <w:sz w:val="22"/>
          <w:szCs w:val="22"/>
        </w:rPr>
        <w:t>Администрации</w:t>
      </w:r>
      <w:r w:rsidRPr="00B748A1">
        <w:rPr>
          <w:sz w:val="22"/>
          <w:szCs w:val="22"/>
        </w:rPr>
        <w:t>).</w:t>
      </w:r>
      <w:proofErr w:type="gramEnd"/>
    </w:p>
    <w:p w:rsidR="00B748A1" w:rsidRPr="00B748A1" w:rsidRDefault="00B748A1" w:rsidP="00B748A1">
      <w:pPr>
        <w:pStyle w:val="ConsPlusNormal"/>
        <w:ind w:firstLine="539"/>
        <w:jc w:val="both"/>
        <w:rPr>
          <w:sz w:val="22"/>
          <w:szCs w:val="22"/>
        </w:rPr>
      </w:pPr>
      <w:r w:rsidRPr="00B748A1">
        <w:rPr>
          <w:sz w:val="22"/>
          <w:szCs w:val="22"/>
        </w:rPr>
        <w:t xml:space="preserve">72. Информирование заявителей о порядке предоставления </w:t>
      </w:r>
      <w:r>
        <w:rPr>
          <w:sz w:val="22"/>
          <w:szCs w:val="22"/>
        </w:rPr>
        <w:t>муниципальной услуги</w:t>
      </w:r>
      <w:r w:rsidRPr="00B748A1">
        <w:rPr>
          <w:sz w:val="22"/>
          <w:szCs w:val="22"/>
        </w:rPr>
        <w:t xml:space="preserve">, а также прием документов, необходимых для предоставления </w:t>
      </w:r>
      <w:r>
        <w:rPr>
          <w:sz w:val="22"/>
          <w:szCs w:val="22"/>
        </w:rPr>
        <w:t>муниципальной услуги</w:t>
      </w:r>
      <w:r w:rsidRPr="00B748A1">
        <w:rPr>
          <w:sz w:val="22"/>
          <w:szCs w:val="22"/>
        </w:rPr>
        <w:t xml:space="preserve">, осуществляются в </w:t>
      </w:r>
      <w:proofErr w:type="gramStart"/>
      <w:r w:rsidR="00774623">
        <w:rPr>
          <w:sz w:val="22"/>
          <w:szCs w:val="22"/>
        </w:rPr>
        <w:t>ах</w:t>
      </w:r>
      <w:proofErr w:type="gramEnd"/>
      <w:r w:rsidRPr="00B748A1">
        <w:rPr>
          <w:sz w:val="22"/>
          <w:szCs w:val="22"/>
        </w:rPr>
        <w:t xml:space="preserve"> ГАУ "МФЦ" в соответствии с соглашением о взаимодействии между ГАУ "МФЦ" и </w:t>
      </w:r>
      <w:r>
        <w:rPr>
          <w:sz w:val="22"/>
          <w:szCs w:val="22"/>
        </w:rPr>
        <w:t>Администрацией</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 xml:space="preserve">73. При предоставлении </w:t>
      </w:r>
      <w:r>
        <w:rPr>
          <w:sz w:val="22"/>
          <w:szCs w:val="22"/>
        </w:rPr>
        <w:t>муниципальной услуги</w:t>
      </w:r>
      <w:r w:rsidRPr="00B748A1">
        <w:rPr>
          <w:sz w:val="22"/>
          <w:szCs w:val="22"/>
        </w:rPr>
        <w:t xml:space="preserve"> в электронной форме заявителям предоставляется возможность:</w:t>
      </w:r>
    </w:p>
    <w:p w:rsidR="00B748A1" w:rsidRPr="00B748A1" w:rsidRDefault="00B748A1" w:rsidP="00B748A1">
      <w:pPr>
        <w:pStyle w:val="ConsPlusNormal"/>
        <w:ind w:firstLine="539"/>
        <w:jc w:val="both"/>
        <w:rPr>
          <w:sz w:val="22"/>
          <w:szCs w:val="22"/>
        </w:rPr>
      </w:pPr>
      <w:r w:rsidRPr="00B748A1">
        <w:rPr>
          <w:sz w:val="22"/>
          <w:szCs w:val="22"/>
        </w:rPr>
        <w:t xml:space="preserve">а) ознакомления с формами заявления и иных документов, необходимых для получения </w:t>
      </w:r>
      <w:r>
        <w:rPr>
          <w:sz w:val="22"/>
          <w:szCs w:val="22"/>
        </w:rPr>
        <w:t>муниципальной услуги</w:t>
      </w:r>
      <w:r w:rsidRPr="00B748A1">
        <w:rPr>
          <w:sz w:val="22"/>
          <w:szCs w:val="22"/>
        </w:rPr>
        <w:t>, и обеспечения доступа к ним для копирования и заполнения в электронном виде;</w:t>
      </w:r>
    </w:p>
    <w:p w:rsidR="00B748A1" w:rsidRPr="00B748A1" w:rsidRDefault="00B748A1" w:rsidP="00B748A1">
      <w:pPr>
        <w:pStyle w:val="ConsPlusNormal"/>
        <w:ind w:firstLine="539"/>
        <w:jc w:val="both"/>
        <w:rPr>
          <w:sz w:val="22"/>
          <w:szCs w:val="22"/>
        </w:rPr>
      </w:pPr>
      <w:r w:rsidRPr="00B748A1">
        <w:rPr>
          <w:sz w:val="22"/>
          <w:szCs w:val="22"/>
        </w:rPr>
        <w:t>б) представлять документы в электронном виде;</w:t>
      </w:r>
    </w:p>
    <w:p w:rsidR="00B748A1" w:rsidRPr="00B748A1" w:rsidRDefault="00B748A1" w:rsidP="00B748A1">
      <w:pPr>
        <w:pStyle w:val="ConsPlusNormal"/>
        <w:ind w:firstLine="539"/>
        <w:jc w:val="both"/>
        <w:rPr>
          <w:sz w:val="22"/>
          <w:szCs w:val="22"/>
        </w:rPr>
      </w:pPr>
      <w:r w:rsidRPr="00B748A1">
        <w:rPr>
          <w:sz w:val="22"/>
          <w:szCs w:val="22"/>
        </w:rPr>
        <w:t xml:space="preserve">в) осуществлять мониторинг хода предоставления </w:t>
      </w:r>
      <w:r>
        <w:rPr>
          <w:sz w:val="22"/>
          <w:szCs w:val="22"/>
        </w:rPr>
        <w:t>муниципальной услуги</w:t>
      </w:r>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 xml:space="preserve">г) получать результат предоставления </w:t>
      </w:r>
      <w:r>
        <w:rPr>
          <w:sz w:val="22"/>
          <w:szCs w:val="22"/>
        </w:rPr>
        <w:t>муниципальной услуги</w:t>
      </w:r>
      <w:r w:rsidRPr="00B748A1">
        <w:rPr>
          <w:sz w:val="22"/>
          <w:szCs w:val="22"/>
        </w:rPr>
        <w:t xml:space="preserve"> в электронном виде.</w:t>
      </w:r>
    </w:p>
    <w:p w:rsidR="00B748A1" w:rsidRPr="00B748A1" w:rsidRDefault="00B748A1" w:rsidP="00B748A1">
      <w:pPr>
        <w:pStyle w:val="ConsPlusNormal"/>
        <w:ind w:firstLine="539"/>
        <w:jc w:val="both"/>
        <w:rPr>
          <w:sz w:val="22"/>
          <w:szCs w:val="22"/>
        </w:rPr>
      </w:pPr>
      <w:r w:rsidRPr="00B748A1">
        <w:rPr>
          <w:sz w:val="22"/>
          <w:szCs w:val="22"/>
        </w:rPr>
        <w:t xml:space="preserve">74. Разделом III Порядка подачи заявлений в электронной форме, утвержденного Приказом Минэкономразвития РФ N 7, устанавливаются требования </w:t>
      </w:r>
      <w:proofErr w:type="gramStart"/>
      <w:r w:rsidRPr="00B748A1">
        <w:rPr>
          <w:sz w:val="22"/>
          <w:szCs w:val="22"/>
        </w:rPr>
        <w:t>к</w:t>
      </w:r>
      <w:proofErr w:type="gramEnd"/>
      <w:r w:rsidRPr="00B748A1">
        <w:rPr>
          <w:sz w:val="22"/>
          <w:szCs w:val="22"/>
        </w:rPr>
        <w:t>:</w:t>
      </w:r>
    </w:p>
    <w:p w:rsidR="00B748A1" w:rsidRPr="00B748A1" w:rsidRDefault="00B748A1" w:rsidP="00B748A1">
      <w:pPr>
        <w:pStyle w:val="ConsPlusNormal"/>
        <w:ind w:firstLine="539"/>
        <w:jc w:val="both"/>
        <w:rPr>
          <w:sz w:val="22"/>
          <w:szCs w:val="22"/>
        </w:rPr>
      </w:pPr>
      <w:r w:rsidRPr="00B748A1">
        <w:rPr>
          <w:sz w:val="22"/>
          <w:szCs w:val="22"/>
        </w:rPr>
        <w:t>а) формату заявлений и прилагаемых к ним документов, представляемых в уполномоченный орган в электронной форме:</w:t>
      </w:r>
    </w:p>
    <w:p w:rsidR="00B748A1" w:rsidRPr="00B748A1" w:rsidRDefault="00B748A1" w:rsidP="00B748A1">
      <w:pPr>
        <w:pStyle w:val="ConsPlusNormal"/>
        <w:ind w:firstLine="539"/>
        <w:jc w:val="both"/>
        <w:rPr>
          <w:sz w:val="22"/>
          <w:szCs w:val="22"/>
        </w:rPr>
      </w:pPr>
      <w:r w:rsidRPr="00B748A1">
        <w:rPr>
          <w:sz w:val="22"/>
          <w:szCs w:val="22"/>
        </w:rPr>
        <w:t>заявления и прилагаемые к ним документы представляются в уполномоченный орган в форме электронных документов путем заполнения формы запроса, размещенной на сайте уполномоченного органа,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748A1" w:rsidRPr="00B748A1" w:rsidRDefault="00B748A1" w:rsidP="00B748A1">
      <w:pPr>
        <w:pStyle w:val="ConsPlusNormal"/>
        <w:ind w:firstLine="539"/>
        <w:jc w:val="both"/>
        <w:rPr>
          <w:sz w:val="22"/>
          <w:szCs w:val="22"/>
        </w:rPr>
      </w:pPr>
      <w:r w:rsidRPr="00B748A1">
        <w:rPr>
          <w:sz w:val="22"/>
          <w:szCs w:val="22"/>
        </w:rPr>
        <w:lastRenderedPageBreak/>
        <w:t xml:space="preserve">заявления представляются в уполномоченный орган в виде файлов в формате </w:t>
      </w:r>
      <w:proofErr w:type="spellStart"/>
      <w:r w:rsidRPr="00B748A1">
        <w:rPr>
          <w:sz w:val="22"/>
          <w:szCs w:val="22"/>
        </w:rPr>
        <w:t>doc</w:t>
      </w:r>
      <w:proofErr w:type="spellEnd"/>
      <w:r w:rsidRPr="00B748A1">
        <w:rPr>
          <w:sz w:val="22"/>
          <w:szCs w:val="22"/>
        </w:rPr>
        <w:t xml:space="preserve">, </w:t>
      </w:r>
      <w:proofErr w:type="spellStart"/>
      <w:r w:rsidRPr="00B748A1">
        <w:rPr>
          <w:sz w:val="22"/>
          <w:szCs w:val="22"/>
        </w:rPr>
        <w:t>docx</w:t>
      </w:r>
      <w:proofErr w:type="spellEnd"/>
      <w:r w:rsidRPr="00B748A1">
        <w:rPr>
          <w:sz w:val="22"/>
          <w:szCs w:val="22"/>
        </w:rPr>
        <w:t xml:space="preserve">, </w:t>
      </w:r>
      <w:proofErr w:type="spellStart"/>
      <w:r w:rsidRPr="00B748A1">
        <w:rPr>
          <w:sz w:val="22"/>
          <w:szCs w:val="22"/>
        </w:rPr>
        <w:t>txt</w:t>
      </w:r>
      <w:proofErr w:type="spellEnd"/>
      <w:r w:rsidRPr="00B748A1">
        <w:rPr>
          <w:sz w:val="22"/>
          <w:szCs w:val="22"/>
        </w:rPr>
        <w:t xml:space="preserve">, </w:t>
      </w:r>
      <w:proofErr w:type="spellStart"/>
      <w:r w:rsidRPr="00B748A1">
        <w:rPr>
          <w:sz w:val="22"/>
          <w:szCs w:val="22"/>
        </w:rPr>
        <w:t>xls</w:t>
      </w:r>
      <w:proofErr w:type="spellEnd"/>
      <w:r w:rsidRPr="00B748A1">
        <w:rPr>
          <w:sz w:val="22"/>
          <w:szCs w:val="22"/>
        </w:rPr>
        <w:t xml:space="preserve">, </w:t>
      </w:r>
      <w:proofErr w:type="spellStart"/>
      <w:r w:rsidRPr="00B748A1">
        <w:rPr>
          <w:sz w:val="22"/>
          <w:szCs w:val="22"/>
        </w:rPr>
        <w:t>xlsx</w:t>
      </w:r>
      <w:proofErr w:type="spellEnd"/>
      <w:r w:rsidRPr="00B748A1">
        <w:rPr>
          <w:sz w:val="22"/>
          <w:szCs w:val="22"/>
        </w:rPr>
        <w:t xml:space="preserve">, </w:t>
      </w:r>
      <w:proofErr w:type="spellStart"/>
      <w:r w:rsidRPr="00B748A1">
        <w:rPr>
          <w:sz w:val="22"/>
          <w:szCs w:val="22"/>
        </w:rPr>
        <w:t>rtf</w:t>
      </w:r>
      <w:proofErr w:type="spellEnd"/>
      <w:r w:rsidRPr="00B748A1">
        <w:rPr>
          <w:sz w:val="22"/>
          <w:szCs w:val="22"/>
        </w:rPr>
        <w:t>, если указанные заявления предоставляются в форме электронного документа посредством электронной почты;</w:t>
      </w:r>
    </w:p>
    <w:p w:rsidR="00B748A1" w:rsidRPr="00B748A1" w:rsidRDefault="00B748A1" w:rsidP="00B748A1">
      <w:pPr>
        <w:pStyle w:val="ConsPlusNormal"/>
        <w:ind w:firstLine="539"/>
        <w:jc w:val="both"/>
        <w:rPr>
          <w:sz w:val="22"/>
          <w:szCs w:val="22"/>
        </w:rPr>
      </w:pPr>
      <w:r w:rsidRPr="00B748A1">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748A1" w:rsidRPr="00B748A1" w:rsidRDefault="00B748A1" w:rsidP="00B748A1">
      <w:pPr>
        <w:pStyle w:val="ConsPlusNormal"/>
        <w:ind w:firstLine="539"/>
        <w:jc w:val="both"/>
        <w:rPr>
          <w:sz w:val="22"/>
          <w:szCs w:val="22"/>
        </w:rPr>
      </w:pPr>
      <w:r w:rsidRPr="00B748A1">
        <w:rPr>
          <w:sz w:val="22"/>
          <w:szCs w:val="22"/>
        </w:rPr>
        <w:t>XML-схемы, использующиеся для формирования XML-документов, считаются введенными в действие по истечении двух месяцев со дня их размещения на сайте уполномоченного органа. 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B748A1" w:rsidRPr="00B748A1" w:rsidRDefault="00B748A1" w:rsidP="00B748A1">
      <w:pPr>
        <w:pStyle w:val="ConsPlusNormal"/>
        <w:ind w:firstLine="539"/>
        <w:jc w:val="both"/>
        <w:rPr>
          <w:sz w:val="22"/>
          <w:szCs w:val="22"/>
        </w:rPr>
      </w:pPr>
      <w:r w:rsidRPr="00B748A1">
        <w:rPr>
          <w:sz w:val="22"/>
          <w:szCs w:val="22"/>
        </w:rPr>
        <w:t>б) форматам документов, предоставляемых уполномоченным органом по результатам рассмотрения заявления в электронной форме (указанные документы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C790F" w:rsidRPr="00625E33" w:rsidRDefault="00BC790F" w:rsidP="00C500B5">
      <w:pPr>
        <w:spacing w:line="20" w:lineRule="atLeast"/>
        <w:jc w:val="both"/>
        <w:rPr>
          <w:rFonts w:ascii="Arial" w:hAnsi="Arial" w:cs="Arial"/>
          <w:sz w:val="22"/>
          <w:szCs w:val="22"/>
        </w:rPr>
      </w:pP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Раздел III</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Состав, последовательность и сроки выполнения</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административных процедур</w:t>
      </w:r>
      <w:r w:rsidR="00722827" w:rsidRPr="00625E33">
        <w:rPr>
          <w:rFonts w:ascii="Arial" w:hAnsi="Arial" w:cs="Arial"/>
          <w:b/>
          <w:sz w:val="22"/>
          <w:szCs w:val="22"/>
        </w:rPr>
        <w:t xml:space="preserve"> </w:t>
      </w:r>
      <w:r w:rsidR="00C071F3" w:rsidRPr="00625E33">
        <w:rPr>
          <w:rFonts w:ascii="Arial" w:hAnsi="Arial" w:cs="Arial"/>
          <w:b/>
          <w:sz w:val="22"/>
          <w:szCs w:val="22"/>
        </w:rPr>
        <w:t>(действий)</w:t>
      </w:r>
      <w:r w:rsidRPr="00625E33">
        <w:rPr>
          <w:rFonts w:ascii="Arial" w:hAnsi="Arial" w:cs="Arial"/>
          <w:b/>
          <w:sz w:val="22"/>
          <w:szCs w:val="22"/>
        </w:rPr>
        <w:t>, требования к порядку их выполнения, в том числе особенности выполнения</w:t>
      </w:r>
    </w:p>
    <w:p w:rsidR="00984179" w:rsidRPr="00625E33" w:rsidRDefault="00984179" w:rsidP="00984179">
      <w:pPr>
        <w:spacing w:line="20" w:lineRule="atLeast"/>
        <w:jc w:val="center"/>
        <w:rPr>
          <w:rFonts w:ascii="Arial" w:hAnsi="Arial" w:cs="Arial"/>
          <w:b/>
          <w:sz w:val="22"/>
          <w:szCs w:val="22"/>
        </w:rPr>
      </w:pPr>
      <w:r w:rsidRPr="00625E33">
        <w:rPr>
          <w:rFonts w:ascii="Arial" w:hAnsi="Arial" w:cs="Arial"/>
          <w:b/>
          <w:sz w:val="22"/>
          <w:szCs w:val="22"/>
        </w:rPr>
        <w:t>административных процедур</w:t>
      </w:r>
      <w:r w:rsidR="00C071F3" w:rsidRPr="00625E33">
        <w:rPr>
          <w:rFonts w:ascii="Arial" w:hAnsi="Arial" w:cs="Arial"/>
          <w:b/>
          <w:sz w:val="22"/>
          <w:szCs w:val="22"/>
        </w:rPr>
        <w:t xml:space="preserve"> (действий)</w:t>
      </w:r>
      <w:r w:rsidRPr="00625E33">
        <w:rPr>
          <w:rFonts w:ascii="Arial" w:hAnsi="Arial" w:cs="Arial"/>
          <w:b/>
          <w:sz w:val="22"/>
          <w:szCs w:val="22"/>
        </w:rPr>
        <w:t xml:space="preserve"> в электронной форме</w:t>
      </w:r>
    </w:p>
    <w:p w:rsidR="00A871E5" w:rsidRPr="00625E33" w:rsidRDefault="00A871E5" w:rsidP="00984179">
      <w:pPr>
        <w:spacing w:line="20" w:lineRule="atLeast"/>
        <w:jc w:val="center"/>
        <w:rPr>
          <w:rFonts w:ascii="Arial" w:hAnsi="Arial" w:cs="Arial"/>
          <w:b/>
          <w:sz w:val="22"/>
          <w:szCs w:val="22"/>
        </w:rPr>
      </w:pPr>
    </w:p>
    <w:p w:rsidR="00A871E5" w:rsidRPr="00625E33" w:rsidRDefault="00A871E5" w:rsidP="00A871E5">
      <w:pPr>
        <w:spacing w:line="20" w:lineRule="atLeast"/>
        <w:ind w:firstLine="567"/>
        <w:jc w:val="both"/>
        <w:rPr>
          <w:rFonts w:ascii="Arial" w:hAnsi="Arial" w:cs="Arial"/>
          <w:sz w:val="22"/>
          <w:szCs w:val="22"/>
        </w:rPr>
      </w:pPr>
      <w:r w:rsidRPr="00625E33">
        <w:rPr>
          <w:rFonts w:ascii="Arial" w:hAnsi="Arial" w:cs="Arial"/>
          <w:sz w:val="22"/>
          <w:szCs w:val="22"/>
        </w:rPr>
        <w:t>7</w:t>
      </w:r>
      <w:r w:rsidR="00B748A1">
        <w:rPr>
          <w:rFonts w:ascii="Arial" w:hAnsi="Arial" w:cs="Arial"/>
          <w:sz w:val="22"/>
          <w:szCs w:val="22"/>
        </w:rPr>
        <w:t>5</w:t>
      </w:r>
      <w:r w:rsidRPr="00625E33">
        <w:rPr>
          <w:rFonts w:ascii="Arial" w:hAnsi="Arial" w:cs="Arial"/>
          <w:sz w:val="22"/>
          <w:szCs w:val="22"/>
        </w:rPr>
        <w:t xml:space="preserve">. Предоставление </w:t>
      </w:r>
      <w:r w:rsidR="00625E33">
        <w:rPr>
          <w:rFonts w:ascii="Arial" w:hAnsi="Arial" w:cs="Arial"/>
          <w:sz w:val="22"/>
          <w:szCs w:val="22"/>
        </w:rPr>
        <w:t>муниципальной услуги</w:t>
      </w:r>
      <w:r w:rsidRPr="00625E33">
        <w:rPr>
          <w:rFonts w:ascii="Arial" w:hAnsi="Arial" w:cs="Arial"/>
          <w:sz w:val="22"/>
          <w:szCs w:val="22"/>
        </w:rPr>
        <w:t xml:space="preserve"> включает в себя следующие административные процедуры:</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 xml:space="preserve">а) прием и регистрация заявления и документов, необходимых для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(далее также – документы); </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б) проверка документов;</w:t>
      </w:r>
    </w:p>
    <w:p w:rsidR="00A871E5" w:rsidRPr="00625E33" w:rsidRDefault="00A871E5" w:rsidP="00A871E5">
      <w:pPr>
        <w:autoSpaceDE w:val="0"/>
        <w:autoSpaceDN w:val="0"/>
        <w:adjustRightInd w:val="0"/>
        <w:ind w:firstLine="567"/>
        <w:jc w:val="both"/>
        <w:rPr>
          <w:rFonts w:ascii="Arial" w:hAnsi="Arial" w:cs="Arial"/>
          <w:sz w:val="22"/>
          <w:szCs w:val="22"/>
        </w:rPr>
      </w:pPr>
      <w:r w:rsidRPr="00625E33">
        <w:rPr>
          <w:rFonts w:ascii="Arial" w:hAnsi="Arial" w:cs="Arial"/>
          <w:sz w:val="22"/>
          <w:szCs w:val="22"/>
        </w:rPr>
        <w:t xml:space="preserve">в) подготовка документа, являющегося результатом предоставления </w:t>
      </w:r>
      <w:r w:rsidR="00625E33">
        <w:rPr>
          <w:rFonts w:ascii="Arial" w:hAnsi="Arial" w:cs="Arial"/>
          <w:sz w:val="22"/>
          <w:szCs w:val="22"/>
        </w:rPr>
        <w:t>муниципальной услуги</w:t>
      </w:r>
      <w:r w:rsidRPr="00625E33">
        <w:rPr>
          <w:rFonts w:ascii="Arial" w:hAnsi="Arial" w:cs="Arial"/>
          <w:sz w:val="22"/>
          <w:szCs w:val="22"/>
        </w:rPr>
        <w:t>, и выдача (направление) его заявителю.</w:t>
      </w:r>
    </w:p>
    <w:p w:rsidR="00A871E5" w:rsidRPr="00625E33" w:rsidRDefault="00A871E5" w:rsidP="00A871E5">
      <w:pPr>
        <w:spacing w:line="20" w:lineRule="atLeast"/>
        <w:jc w:val="both"/>
        <w:rPr>
          <w:rFonts w:ascii="Arial" w:hAnsi="Arial" w:cs="Arial"/>
          <w:sz w:val="22"/>
          <w:szCs w:val="22"/>
        </w:rPr>
      </w:pPr>
      <w:r w:rsidRPr="00625E33">
        <w:rPr>
          <w:rFonts w:ascii="Arial" w:hAnsi="Arial" w:cs="Arial"/>
          <w:sz w:val="22"/>
          <w:szCs w:val="22"/>
        </w:rPr>
        <w:t xml:space="preserve">        </w:t>
      </w:r>
      <w:r w:rsidR="00561568" w:rsidRPr="00625E33">
        <w:rPr>
          <w:rFonts w:ascii="Arial" w:hAnsi="Arial" w:cs="Arial"/>
          <w:sz w:val="22"/>
          <w:szCs w:val="22"/>
        </w:rPr>
        <w:t>7</w:t>
      </w:r>
      <w:r w:rsidR="00B748A1">
        <w:rPr>
          <w:rFonts w:ascii="Arial" w:hAnsi="Arial" w:cs="Arial"/>
          <w:sz w:val="22"/>
          <w:szCs w:val="22"/>
        </w:rPr>
        <w:t>6</w:t>
      </w:r>
      <w:r w:rsidR="00787FA7" w:rsidRPr="00625E33">
        <w:rPr>
          <w:rFonts w:ascii="Arial" w:hAnsi="Arial" w:cs="Arial"/>
          <w:sz w:val="22"/>
          <w:szCs w:val="22"/>
        </w:rPr>
        <w:t xml:space="preserve">. </w:t>
      </w:r>
      <w:r w:rsidRPr="00625E33">
        <w:rPr>
          <w:rFonts w:ascii="Arial" w:hAnsi="Arial" w:cs="Arial"/>
          <w:sz w:val="22"/>
          <w:szCs w:val="22"/>
        </w:rPr>
        <w:t xml:space="preserve">Блок-схема предоставления </w:t>
      </w:r>
      <w:r w:rsidR="00625E33">
        <w:rPr>
          <w:rFonts w:ascii="Arial" w:hAnsi="Arial" w:cs="Arial"/>
          <w:sz w:val="22"/>
          <w:szCs w:val="22"/>
        </w:rPr>
        <w:t>муниципальной услуги</w:t>
      </w:r>
      <w:r w:rsidRPr="00625E33">
        <w:rPr>
          <w:rFonts w:ascii="Arial" w:hAnsi="Arial" w:cs="Arial"/>
          <w:sz w:val="22"/>
          <w:szCs w:val="22"/>
        </w:rPr>
        <w:t xml:space="preserve"> приведена в приложении 3 к административному регламенту.</w:t>
      </w:r>
    </w:p>
    <w:p w:rsidR="00984179" w:rsidRPr="00625E33" w:rsidRDefault="00984179" w:rsidP="00984179">
      <w:pPr>
        <w:spacing w:line="20" w:lineRule="atLeast"/>
        <w:jc w:val="both"/>
        <w:rPr>
          <w:rFonts w:ascii="Arial" w:hAnsi="Arial" w:cs="Arial"/>
          <w:sz w:val="22"/>
          <w:szCs w:val="22"/>
        </w:rPr>
      </w:pPr>
    </w:p>
    <w:p w:rsidR="00984179" w:rsidRPr="00625E33" w:rsidRDefault="00984179" w:rsidP="002126AC">
      <w:pPr>
        <w:keepNext/>
        <w:spacing w:line="20" w:lineRule="atLeast"/>
        <w:jc w:val="center"/>
        <w:rPr>
          <w:rFonts w:ascii="Arial" w:hAnsi="Arial" w:cs="Arial"/>
          <w:b/>
          <w:sz w:val="22"/>
          <w:szCs w:val="22"/>
        </w:rPr>
      </w:pPr>
      <w:r w:rsidRPr="00625E33">
        <w:rPr>
          <w:rFonts w:ascii="Arial" w:hAnsi="Arial" w:cs="Arial"/>
          <w:b/>
          <w:sz w:val="22"/>
          <w:szCs w:val="22"/>
        </w:rPr>
        <w:t>Подраздел I</w:t>
      </w:r>
    </w:p>
    <w:p w:rsidR="004D09A2" w:rsidRPr="00625E33" w:rsidRDefault="004D09A2" w:rsidP="004D09A2">
      <w:pPr>
        <w:keepNext/>
        <w:spacing w:line="20" w:lineRule="atLeast"/>
        <w:jc w:val="center"/>
        <w:rPr>
          <w:rFonts w:ascii="Arial" w:hAnsi="Arial" w:cs="Arial"/>
          <w:b/>
          <w:sz w:val="22"/>
          <w:szCs w:val="22"/>
        </w:rPr>
      </w:pPr>
      <w:r w:rsidRPr="00625E33">
        <w:rPr>
          <w:rFonts w:ascii="Arial" w:hAnsi="Arial" w:cs="Arial"/>
          <w:b/>
          <w:sz w:val="22"/>
          <w:szCs w:val="22"/>
        </w:rPr>
        <w:t xml:space="preserve">Прием и регистрация документов </w:t>
      </w:r>
    </w:p>
    <w:p w:rsidR="00122FC5" w:rsidRPr="00625E33" w:rsidRDefault="00122FC5" w:rsidP="00122FC5">
      <w:pPr>
        <w:spacing w:line="20" w:lineRule="atLeast"/>
        <w:jc w:val="both"/>
        <w:rPr>
          <w:rFonts w:ascii="Arial" w:hAnsi="Arial" w:cs="Arial"/>
          <w:b/>
          <w:strike/>
          <w:sz w:val="22"/>
          <w:szCs w:val="22"/>
        </w:rPr>
      </w:pPr>
    </w:p>
    <w:p w:rsidR="000135D5" w:rsidRPr="007D0259" w:rsidRDefault="000135D5" w:rsidP="000135D5">
      <w:pPr>
        <w:ind w:firstLine="708"/>
        <w:jc w:val="both"/>
        <w:rPr>
          <w:rFonts w:ascii="Arial" w:hAnsi="Arial" w:cs="Arial"/>
          <w:sz w:val="22"/>
          <w:szCs w:val="22"/>
        </w:rPr>
      </w:pPr>
      <w:r w:rsidRPr="007D0259">
        <w:rPr>
          <w:rFonts w:ascii="Arial" w:hAnsi="Arial" w:cs="Arial"/>
          <w:sz w:val="22"/>
          <w:szCs w:val="22"/>
        </w:rPr>
        <w:t>7</w:t>
      </w:r>
      <w:r>
        <w:rPr>
          <w:rFonts w:ascii="Arial" w:hAnsi="Arial" w:cs="Arial"/>
          <w:sz w:val="22"/>
          <w:szCs w:val="22"/>
        </w:rPr>
        <w:t>7</w:t>
      </w:r>
      <w:r w:rsidRPr="007D0259">
        <w:rPr>
          <w:rFonts w:ascii="Arial" w:hAnsi="Arial" w:cs="Arial"/>
          <w:sz w:val="22"/>
          <w:szCs w:val="22"/>
        </w:rPr>
        <w:t xml:space="preserve">. Прием и регистрация заявления и документов, необходимых для предоставления муниципальной услуги, осуществляется в Администрации и </w:t>
      </w:r>
      <w:r>
        <w:rPr>
          <w:rFonts w:ascii="Arial" w:hAnsi="Arial" w:cs="Arial"/>
          <w:sz w:val="22"/>
          <w:szCs w:val="22"/>
        </w:rPr>
        <w:t>ГАУ «МФЦ»</w:t>
      </w:r>
      <w:r w:rsidRPr="007D0259">
        <w:rPr>
          <w:rFonts w:ascii="Arial" w:hAnsi="Arial" w:cs="Arial"/>
          <w:sz w:val="22"/>
          <w:szCs w:val="22"/>
        </w:rPr>
        <w:t>.</w:t>
      </w:r>
    </w:p>
    <w:p w:rsidR="000135D5" w:rsidRPr="007D0259" w:rsidRDefault="000135D5" w:rsidP="000135D5">
      <w:pPr>
        <w:ind w:firstLine="708"/>
        <w:jc w:val="both"/>
        <w:rPr>
          <w:rFonts w:ascii="Arial" w:hAnsi="Arial" w:cs="Arial"/>
          <w:sz w:val="22"/>
          <w:szCs w:val="22"/>
        </w:rPr>
      </w:pPr>
      <w:r w:rsidRPr="007D0259">
        <w:rPr>
          <w:rFonts w:ascii="Arial" w:hAnsi="Arial" w:cs="Arial"/>
          <w:sz w:val="22"/>
          <w:szCs w:val="22"/>
        </w:rPr>
        <w:t>7</w:t>
      </w:r>
      <w:r>
        <w:rPr>
          <w:rFonts w:ascii="Arial" w:hAnsi="Arial" w:cs="Arial"/>
          <w:sz w:val="22"/>
          <w:szCs w:val="22"/>
        </w:rPr>
        <w:t>8</w:t>
      </w:r>
      <w:r w:rsidRPr="007D0259">
        <w:rPr>
          <w:rFonts w:ascii="Arial" w:hAnsi="Arial" w:cs="Arial"/>
          <w:sz w:val="22"/>
          <w:szCs w:val="22"/>
        </w:rPr>
        <w:t>. Основанием для начала выполнения административной процедуры является:</w:t>
      </w:r>
    </w:p>
    <w:p w:rsidR="000135D5" w:rsidRPr="007D0259" w:rsidRDefault="000135D5" w:rsidP="000135D5">
      <w:pPr>
        <w:ind w:firstLine="708"/>
        <w:jc w:val="both"/>
        <w:rPr>
          <w:rFonts w:ascii="Arial" w:hAnsi="Arial" w:cs="Arial"/>
          <w:sz w:val="22"/>
          <w:szCs w:val="22"/>
        </w:rPr>
      </w:pPr>
      <w:r w:rsidRPr="007D0259">
        <w:rPr>
          <w:rFonts w:ascii="Arial" w:hAnsi="Arial" w:cs="Arial"/>
          <w:sz w:val="22"/>
          <w:szCs w:val="22"/>
        </w:rPr>
        <w:t xml:space="preserve">а) обращение заявителя (представителя заявителя) для подачи документов непосредственно в Администрацию или ГАУ «МФЦ»; </w:t>
      </w:r>
    </w:p>
    <w:p w:rsidR="000135D5" w:rsidRPr="007D0259" w:rsidRDefault="000135D5" w:rsidP="000135D5">
      <w:pPr>
        <w:ind w:firstLine="708"/>
        <w:jc w:val="both"/>
        <w:rPr>
          <w:rFonts w:ascii="Arial" w:hAnsi="Arial" w:cs="Arial"/>
          <w:sz w:val="22"/>
          <w:szCs w:val="22"/>
        </w:rPr>
      </w:pPr>
      <w:r w:rsidRPr="007D0259">
        <w:rPr>
          <w:rFonts w:ascii="Arial" w:hAnsi="Arial" w:cs="Arial"/>
          <w:sz w:val="22"/>
          <w:szCs w:val="22"/>
        </w:rPr>
        <w:t>б) поступление документов заявителя в Администрацию, ГАУ «МФЦ» посредством почтовой связи;</w:t>
      </w:r>
    </w:p>
    <w:p w:rsidR="000135D5" w:rsidRPr="007D0259" w:rsidRDefault="000135D5" w:rsidP="000135D5">
      <w:pPr>
        <w:ind w:firstLine="708"/>
        <w:jc w:val="both"/>
        <w:rPr>
          <w:rFonts w:ascii="Arial" w:hAnsi="Arial" w:cs="Arial"/>
          <w:sz w:val="22"/>
          <w:szCs w:val="22"/>
        </w:rPr>
      </w:pPr>
      <w:r w:rsidRPr="007D0259">
        <w:rPr>
          <w:rFonts w:ascii="Arial" w:hAnsi="Arial" w:cs="Arial"/>
          <w:sz w:val="22"/>
          <w:szCs w:val="22"/>
        </w:rPr>
        <w:t xml:space="preserve">в) поступление документов заявителя в Администрацию в электронном виде (через сайт Администрации, Единый портал или на адрес электронной почты Администрации).  </w:t>
      </w:r>
    </w:p>
    <w:p w:rsidR="000135D5" w:rsidRPr="007D0259" w:rsidRDefault="000135D5" w:rsidP="000135D5">
      <w:pPr>
        <w:pStyle w:val="ConsPlusNormal"/>
        <w:ind w:firstLine="540"/>
        <w:jc w:val="both"/>
        <w:rPr>
          <w:sz w:val="22"/>
          <w:szCs w:val="22"/>
        </w:rPr>
      </w:pPr>
      <w:r>
        <w:rPr>
          <w:sz w:val="22"/>
          <w:szCs w:val="22"/>
        </w:rPr>
        <w:t>79</w:t>
      </w:r>
      <w:r w:rsidRPr="007D0259">
        <w:rPr>
          <w:sz w:val="22"/>
          <w:szCs w:val="22"/>
        </w:rPr>
        <w:t xml:space="preserve">. При обращении заявителя (представителя заявителя) непосредственно в </w:t>
      </w:r>
      <w:r>
        <w:rPr>
          <w:sz w:val="22"/>
          <w:szCs w:val="22"/>
        </w:rPr>
        <w:t xml:space="preserve">Администрацию </w:t>
      </w:r>
      <w:r w:rsidRPr="007D0259">
        <w:rPr>
          <w:sz w:val="22"/>
          <w:szCs w:val="22"/>
        </w:rPr>
        <w:t>специалист, ответственный за документационное обеспечение:</w:t>
      </w:r>
    </w:p>
    <w:p w:rsidR="000135D5" w:rsidRPr="007D0259" w:rsidRDefault="000135D5" w:rsidP="000135D5">
      <w:pPr>
        <w:pStyle w:val="ConsPlusNormal"/>
        <w:ind w:firstLine="540"/>
        <w:jc w:val="both"/>
        <w:rPr>
          <w:sz w:val="22"/>
          <w:szCs w:val="22"/>
        </w:rPr>
      </w:pPr>
      <w:bookmarkStart w:id="6" w:name="P408"/>
      <w:bookmarkEnd w:id="6"/>
      <w:r w:rsidRPr="007D0259">
        <w:rPr>
          <w:sz w:val="22"/>
          <w:szCs w:val="22"/>
        </w:rPr>
        <w:t>а) удостоверяет личность заявителя (представителя заявителя) и его полномочия по подаче заявления;</w:t>
      </w:r>
    </w:p>
    <w:p w:rsidR="000135D5" w:rsidRPr="007D0259" w:rsidRDefault="000135D5" w:rsidP="000135D5">
      <w:pPr>
        <w:pStyle w:val="ConsPlusNormal"/>
        <w:ind w:firstLine="540"/>
        <w:jc w:val="both"/>
        <w:rPr>
          <w:sz w:val="22"/>
          <w:szCs w:val="22"/>
        </w:rPr>
      </w:pPr>
      <w:r w:rsidRPr="007D0259">
        <w:rPr>
          <w:sz w:val="22"/>
          <w:szCs w:val="22"/>
        </w:rPr>
        <w:t>б) осуществляет прием документов;</w:t>
      </w:r>
    </w:p>
    <w:p w:rsidR="000135D5" w:rsidRPr="007D0259" w:rsidRDefault="000135D5" w:rsidP="000135D5">
      <w:pPr>
        <w:pStyle w:val="ConsPlusNormal"/>
        <w:ind w:firstLine="540"/>
        <w:jc w:val="both"/>
        <w:rPr>
          <w:sz w:val="22"/>
          <w:szCs w:val="22"/>
        </w:rPr>
      </w:pPr>
      <w:r w:rsidRPr="007D0259">
        <w:rPr>
          <w:sz w:val="22"/>
          <w:szCs w:val="22"/>
        </w:rPr>
        <w:t>в) проверяет правильность заполнения заявления, наличие необходимых документов, соответствие их установленным требованиям;</w:t>
      </w:r>
    </w:p>
    <w:p w:rsidR="000135D5" w:rsidRPr="007D0259" w:rsidRDefault="000135D5" w:rsidP="000135D5">
      <w:pPr>
        <w:pStyle w:val="ConsPlusNormal"/>
        <w:ind w:firstLine="540"/>
        <w:jc w:val="both"/>
        <w:rPr>
          <w:sz w:val="22"/>
          <w:szCs w:val="22"/>
        </w:rPr>
      </w:pPr>
      <w:proofErr w:type="gramStart"/>
      <w:r w:rsidRPr="007D0259">
        <w:rPr>
          <w:sz w:val="22"/>
          <w:szCs w:val="22"/>
        </w:rPr>
        <w:t xml:space="preserve">г) если представленные копии документов не заверены в установленном законодательством Российской Федерации порядке, - сличает представленные </w:t>
      </w:r>
      <w:r w:rsidRPr="007D0259">
        <w:rPr>
          <w:sz w:val="22"/>
          <w:szCs w:val="22"/>
        </w:rPr>
        <w:lastRenderedPageBreak/>
        <w:t>экземпляры оригиналов и копий документов друг с другом и выполняет надпись о соответствии копий подлинным экземплярам, заверяя ее своей подписью с указанием фамилии и инициалов;</w:t>
      </w:r>
      <w:proofErr w:type="gramEnd"/>
    </w:p>
    <w:p w:rsidR="000135D5" w:rsidRPr="007D0259" w:rsidRDefault="000135D5" w:rsidP="000135D5">
      <w:pPr>
        <w:pStyle w:val="ConsPlusNormal"/>
        <w:ind w:firstLine="540"/>
        <w:jc w:val="both"/>
        <w:rPr>
          <w:sz w:val="22"/>
          <w:szCs w:val="22"/>
        </w:rPr>
      </w:pPr>
      <w:bookmarkStart w:id="7" w:name="P412"/>
      <w:bookmarkEnd w:id="7"/>
      <w:r w:rsidRPr="007D0259">
        <w:rPr>
          <w:sz w:val="22"/>
          <w:szCs w:val="22"/>
        </w:rPr>
        <w:t xml:space="preserve">д) информирует заявителя (представителя заявителя) о сроке оказания </w:t>
      </w:r>
      <w:r>
        <w:rPr>
          <w:sz w:val="22"/>
          <w:szCs w:val="22"/>
        </w:rPr>
        <w:t>муниципальной услуги</w:t>
      </w:r>
      <w:r w:rsidRPr="007D0259">
        <w:rPr>
          <w:sz w:val="22"/>
          <w:szCs w:val="22"/>
        </w:rPr>
        <w:t xml:space="preserve">, порядке и месте получения результата предоставления </w:t>
      </w:r>
      <w:r>
        <w:rPr>
          <w:sz w:val="22"/>
          <w:szCs w:val="22"/>
        </w:rPr>
        <w:t>муниципальной услуги</w:t>
      </w:r>
      <w:r w:rsidRPr="007D0259">
        <w:rPr>
          <w:sz w:val="22"/>
          <w:szCs w:val="22"/>
        </w:rPr>
        <w:t>;</w:t>
      </w:r>
    </w:p>
    <w:p w:rsidR="000135D5" w:rsidRPr="007D0259" w:rsidRDefault="000135D5" w:rsidP="000135D5">
      <w:pPr>
        <w:pStyle w:val="ConsPlusNormal"/>
        <w:ind w:firstLine="540"/>
        <w:jc w:val="both"/>
        <w:rPr>
          <w:sz w:val="22"/>
          <w:szCs w:val="22"/>
        </w:rPr>
      </w:pPr>
      <w:r w:rsidRPr="007D0259">
        <w:rPr>
          <w:sz w:val="22"/>
          <w:szCs w:val="22"/>
        </w:rPr>
        <w:t xml:space="preserve">е) регистрирует заявление в журнале регистрации заявлений о предоставлении </w:t>
      </w:r>
      <w:r>
        <w:rPr>
          <w:sz w:val="22"/>
          <w:szCs w:val="22"/>
        </w:rPr>
        <w:t>муниципальной услуги</w:t>
      </w:r>
      <w:r w:rsidRPr="007D0259">
        <w:rPr>
          <w:sz w:val="22"/>
          <w:szCs w:val="22"/>
        </w:rPr>
        <w:t xml:space="preserve"> (далее - журнал регистрации заявлений), оформляет и передает заявителю (представителю заявителя</w:t>
      </w:r>
      <w:r w:rsidRPr="00774623">
        <w:rPr>
          <w:sz w:val="22"/>
          <w:szCs w:val="22"/>
        </w:rPr>
        <w:t xml:space="preserve">) </w:t>
      </w:r>
      <w:hyperlink w:anchor="P1587" w:history="1">
        <w:r w:rsidRPr="00774623">
          <w:rPr>
            <w:color w:val="0000FF"/>
            <w:sz w:val="22"/>
            <w:szCs w:val="22"/>
          </w:rPr>
          <w:t>опись</w:t>
        </w:r>
      </w:hyperlink>
      <w:r w:rsidRPr="00774623">
        <w:rPr>
          <w:sz w:val="22"/>
          <w:szCs w:val="22"/>
        </w:rPr>
        <w:t xml:space="preserve"> документов, принятых для предоставления муниципальной услуги, по форме согласно приложению 4 к административному регламенту (далее - опись документов).</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- 15 минут.</w:t>
      </w:r>
    </w:p>
    <w:p w:rsidR="000135D5" w:rsidRPr="007D0259" w:rsidRDefault="000135D5" w:rsidP="000135D5">
      <w:pPr>
        <w:pStyle w:val="ConsPlusNormal"/>
        <w:ind w:firstLine="540"/>
        <w:jc w:val="both"/>
        <w:rPr>
          <w:sz w:val="22"/>
          <w:szCs w:val="22"/>
        </w:rPr>
      </w:pPr>
      <w:r>
        <w:rPr>
          <w:sz w:val="22"/>
          <w:szCs w:val="22"/>
        </w:rPr>
        <w:t>80</w:t>
      </w:r>
      <w:r w:rsidRPr="007D0259">
        <w:rPr>
          <w:sz w:val="22"/>
          <w:szCs w:val="22"/>
        </w:rPr>
        <w:t xml:space="preserve">. Специалист, ответственный за документационное обеспечение, последовательно передает комплект документов заявителя для наложения резолюции </w:t>
      </w:r>
      <w:r>
        <w:rPr>
          <w:sz w:val="22"/>
          <w:szCs w:val="22"/>
        </w:rPr>
        <w:t>Главе Спировского района (далее – Главе района)</w:t>
      </w:r>
      <w:r w:rsidRPr="007D0259">
        <w:rPr>
          <w:sz w:val="22"/>
          <w:szCs w:val="22"/>
        </w:rPr>
        <w:t xml:space="preserve">, затем </w:t>
      </w:r>
      <w:r>
        <w:rPr>
          <w:sz w:val="22"/>
          <w:szCs w:val="22"/>
        </w:rPr>
        <w:t>заведующему отделом по управлению имуществом и земельным отношениям (далее – заведующему отделом)</w:t>
      </w:r>
      <w:r w:rsidRPr="007D0259">
        <w:rPr>
          <w:sz w:val="22"/>
          <w:szCs w:val="22"/>
        </w:rPr>
        <w:t>.</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- 1 рабочий день.</w:t>
      </w:r>
    </w:p>
    <w:p w:rsidR="000135D5" w:rsidRPr="007D0259" w:rsidRDefault="000135D5" w:rsidP="000135D5">
      <w:pPr>
        <w:pStyle w:val="ConsPlusNormal"/>
        <w:ind w:firstLine="540"/>
        <w:jc w:val="both"/>
        <w:rPr>
          <w:sz w:val="22"/>
          <w:szCs w:val="22"/>
        </w:rPr>
      </w:pPr>
      <w:bookmarkStart w:id="8" w:name="P417"/>
      <w:bookmarkEnd w:id="8"/>
      <w:r w:rsidRPr="007D0259">
        <w:rPr>
          <w:sz w:val="22"/>
          <w:szCs w:val="22"/>
        </w:rPr>
        <w:t>8</w:t>
      </w:r>
      <w:r>
        <w:rPr>
          <w:sz w:val="22"/>
          <w:szCs w:val="22"/>
        </w:rPr>
        <w:t>1</w:t>
      </w:r>
      <w:r w:rsidRPr="007D0259">
        <w:rPr>
          <w:sz w:val="22"/>
          <w:szCs w:val="22"/>
        </w:rPr>
        <w:t xml:space="preserve">. </w:t>
      </w:r>
      <w:r>
        <w:rPr>
          <w:sz w:val="22"/>
          <w:szCs w:val="22"/>
        </w:rPr>
        <w:t xml:space="preserve">Заведующий отделом </w:t>
      </w:r>
      <w:r w:rsidRPr="007D0259">
        <w:rPr>
          <w:sz w:val="22"/>
          <w:szCs w:val="22"/>
        </w:rPr>
        <w:t xml:space="preserve">передает комплект документов </w:t>
      </w:r>
      <w:r>
        <w:rPr>
          <w:sz w:val="22"/>
          <w:szCs w:val="22"/>
        </w:rPr>
        <w:t>специалисту</w:t>
      </w:r>
      <w:r w:rsidRPr="007D0259">
        <w:rPr>
          <w:sz w:val="22"/>
          <w:szCs w:val="22"/>
        </w:rPr>
        <w:t xml:space="preserve"> </w:t>
      </w:r>
      <w:r>
        <w:rPr>
          <w:sz w:val="22"/>
          <w:szCs w:val="22"/>
        </w:rPr>
        <w:t>о</w:t>
      </w:r>
      <w:r w:rsidRPr="007D0259">
        <w:rPr>
          <w:sz w:val="22"/>
          <w:szCs w:val="22"/>
        </w:rPr>
        <w:t>тдела, ответственно</w:t>
      </w:r>
      <w:r>
        <w:rPr>
          <w:sz w:val="22"/>
          <w:szCs w:val="22"/>
        </w:rPr>
        <w:t>му</w:t>
      </w:r>
      <w:r w:rsidRPr="007D0259">
        <w:rPr>
          <w:sz w:val="22"/>
          <w:szCs w:val="22"/>
        </w:rPr>
        <w:t xml:space="preserve"> за рассмотрение заявления.</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- 2 рабочих дня.</w:t>
      </w:r>
    </w:p>
    <w:p w:rsidR="000135D5" w:rsidRPr="007D0259" w:rsidRDefault="000135D5" w:rsidP="000135D5">
      <w:pPr>
        <w:pStyle w:val="ConsPlusNormal"/>
        <w:ind w:firstLine="540"/>
        <w:jc w:val="both"/>
        <w:rPr>
          <w:sz w:val="22"/>
          <w:szCs w:val="22"/>
        </w:rPr>
      </w:pPr>
      <w:r w:rsidRPr="007D0259">
        <w:rPr>
          <w:sz w:val="22"/>
          <w:szCs w:val="22"/>
        </w:rPr>
        <w:t>8</w:t>
      </w:r>
      <w:r>
        <w:rPr>
          <w:sz w:val="22"/>
          <w:szCs w:val="22"/>
        </w:rPr>
        <w:t>2</w:t>
      </w:r>
      <w:r w:rsidRPr="007D0259">
        <w:rPr>
          <w:sz w:val="22"/>
          <w:szCs w:val="22"/>
        </w:rPr>
        <w:t xml:space="preserve">. При поступлении документов заявителя в </w:t>
      </w:r>
      <w:r>
        <w:rPr>
          <w:sz w:val="22"/>
          <w:szCs w:val="22"/>
        </w:rPr>
        <w:t>Администрацию</w:t>
      </w:r>
      <w:r w:rsidRPr="007D0259">
        <w:rPr>
          <w:sz w:val="22"/>
          <w:szCs w:val="22"/>
        </w:rPr>
        <w:t xml:space="preserve"> посредством почтовой связи специалист, ответственный за документационное обеспечение:</w:t>
      </w:r>
    </w:p>
    <w:p w:rsidR="000135D5" w:rsidRPr="007D0259" w:rsidRDefault="000135D5" w:rsidP="000135D5">
      <w:pPr>
        <w:pStyle w:val="ConsPlusNormal"/>
        <w:ind w:firstLine="540"/>
        <w:jc w:val="both"/>
        <w:rPr>
          <w:sz w:val="22"/>
          <w:szCs w:val="22"/>
        </w:rPr>
      </w:pPr>
      <w:r w:rsidRPr="007D0259">
        <w:rPr>
          <w:sz w:val="22"/>
          <w:szCs w:val="22"/>
        </w:rPr>
        <w:t>а) регистрирует заявление в журнале регистрации заявлений;</w:t>
      </w:r>
    </w:p>
    <w:p w:rsidR="000135D5" w:rsidRPr="007D0259" w:rsidRDefault="000135D5" w:rsidP="000135D5">
      <w:pPr>
        <w:pStyle w:val="ConsPlusNormal"/>
        <w:ind w:firstLine="540"/>
        <w:jc w:val="both"/>
        <w:rPr>
          <w:sz w:val="22"/>
          <w:szCs w:val="22"/>
        </w:rPr>
      </w:pPr>
      <w:r w:rsidRPr="007D0259">
        <w:rPr>
          <w:sz w:val="22"/>
          <w:szCs w:val="22"/>
        </w:rPr>
        <w:t>б) оформляет опись документов и направляет ее в адрес заявителя посредством почтовой связи;</w:t>
      </w:r>
    </w:p>
    <w:p w:rsidR="000135D5" w:rsidRPr="007D0259" w:rsidRDefault="000135D5" w:rsidP="000135D5">
      <w:pPr>
        <w:pStyle w:val="ConsPlusNormal"/>
        <w:ind w:firstLine="540"/>
        <w:jc w:val="both"/>
        <w:rPr>
          <w:sz w:val="22"/>
          <w:szCs w:val="22"/>
        </w:rPr>
      </w:pPr>
      <w:r w:rsidRPr="007D0259">
        <w:rPr>
          <w:sz w:val="22"/>
          <w:szCs w:val="22"/>
        </w:rPr>
        <w:t xml:space="preserve">в) передает комплект документов заявителя для наложения резолюции </w:t>
      </w:r>
      <w:r>
        <w:rPr>
          <w:sz w:val="22"/>
          <w:szCs w:val="22"/>
        </w:rPr>
        <w:t>Главе района</w:t>
      </w:r>
      <w:r w:rsidRPr="007D0259">
        <w:rPr>
          <w:sz w:val="22"/>
          <w:szCs w:val="22"/>
        </w:rPr>
        <w:t xml:space="preserve">, затем </w:t>
      </w:r>
      <w:r>
        <w:rPr>
          <w:sz w:val="22"/>
          <w:szCs w:val="22"/>
        </w:rPr>
        <w:t>заведующему отделом</w:t>
      </w:r>
      <w:r w:rsidRPr="007D0259">
        <w:rPr>
          <w:sz w:val="22"/>
          <w:szCs w:val="22"/>
        </w:rPr>
        <w:t>.</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- 1 рабочий день.</w:t>
      </w:r>
    </w:p>
    <w:p w:rsidR="000135D5" w:rsidRPr="007D0259" w:rsidRDefault="000135D5" w:rsidP="000135D5">
      <w:pPr>
        <w:pStyle w:val="ConsPlusNormal"/>
        <w:ind w:firstLine="540"/>
        <w:jc w:val="both"/>
        <w:rPr>
          <w:sz w:val="22"/>
          <w:szCs w:val="22"/>
        </w:rPr>
      </w:pPr>
      <w:r w:rsidRPr="007D0259">
        <w:rPr>
          <w:sz w:val="22"/>
          <w:szCs w:val="22"/>
        </w:rPr>
        <w:t>8</w:t>
      </w:r>
      <w:r>
        <w:rPr>
          <w:sz w:val="22"/>
          <w:szCs w:val="22"/>
        </w:rPr>
        <w:t>3</w:t>
      </w:r>
      <w:r w:rsidRPr="007D0259">
        <w:rPr>
          <w:sz w:val="22"/>
          <w:szCs w:val="22"/>
        </w:rPr>
        <w:t xml:space="preserve">. </w:t>
      </w:r>
      <w:r>
        <w:rPr>
          <w:sz w:val="22"/>
          <w:szCs w:val="22"/>
        </w:rPr>
        <w:t xml:space="preserve">Заведующий отделом </w:t>
      </w:r>
      <w:r w:rsidRPr="007D0259">
        <w:rPr>
          <w:sz w:val="22"/>
          <w:szCs w:val="22"/>
        </w:rPr>
        <w:t xml:space="preserve">передает комплект документов </w:t>
      </w:r>
      <w:r>
        <w:rPr>
          <w:sz w:val="22"/>
          <w:szCs w:val="22"/>
        </w:rPr>
        <w:t>специалисту</w:t>
      </w:r>
      <w:r w:rsidRPr="007D0259">
        <w:rPr>
          <w:sz w:val="22"/>
          <w:szCs w:val="22"/>
        </w:rPr>
        <w:t xml:space="preserve"> </w:t>
      </w:r>
      <w:r>
        <w:rPr>
          <w:sz w:val="22"/>
          <w:szCs w:val="22"/>
        </w:rPr>
        <w:t>о</w:t>
      </w:r>
      <w:r w:rsidRPr="007D0259">
        <w:rPr>
          <w:sz w:val="22"/>
          <w:szCs w:val="22"/>
        </w:rPr>
        <w:t>тдела, ответственно</w:t>
      </w:r>
      <w:r>
        <w:rPr>
          <w:sz w:val="22"/>
          <w:szCs w:val="22"/>
        </w:rPr>
        <w:t>му</w:t>
      </w:r>
      <w:r w:rsidRPr="007D0259">
        <w:rPr>
          <w:sz w:val="22"/>
          <w:szCs w:val="22"/>
        </w:rPr>
        <w:t xml:space="preserve"> за рассмотрение заявления.</w:t>
      </w:r>
    </w:p>
    <w:p w:rsidR="000135D5" w:rsidRPr="007D0259" w:rsidRDefault="000135D5" w:rsidP="000135D5">
      <w:pPr>
        <w:pStyle w:val="ConsPlusNormal"/>
        <w:ind w:firstLine="540"/>
        <w:jc w:val="both"/>
        <w:rPr>
          <w:sz w:val="22"/>
          <w:szCs w:val="22"/>
        </w:rPr>
      </w:pPr>
      <w:r w:rsidRPr="007D0259">
        <w:rPr>
          <w:sz w:val="22"/>
          <w:szCs w:val="22"/>
        </w:rPr>
        <w:t>8</w:t>
      </w:r>
      <w:r>
        <w:rPr>
          <w:sz w:val="22"/>
          <w:szCs w:val="22"/>
        </w:rPr>
        <w:t>4</w:t>
      </w:r>
      <w:r w:rsidRPr="007D0259">
        <w:rPr>
          <w:sz w:val="22"/>
          <w:szCs w:val="22"/>
        </w:rPr>
        <w:t xml:space="preserve">. При поступлении документов заявителя в </w:t>
      </w:r>
      <w:r>
        <w:rPr>
          <w:sz w:val="22"/>
          <w:szCs w:val="22"/>
        </w:rPr>
        <w:t>Администрацию</w:t>
      </w:r>
      <w:r w:rsidRPr="007D0259">
        <w:rPr>
          <w:sz w:val="22"/>
          <w:szCs w:val="22"/>
        </w:rPr>
        <w:t xml:space="preserve"> в электронном виде (через Единый портал, сайт </w:t>
      </w:r>
      <w:r>
        <w:rPr>
          <w:sz w:val="22"/>
          <w:szCs w:val="22"/>
        </w:rPr>
        <w:t>Администрации</w:t>
      </w:r>
      <w:r w:rsidRPr="007D0259">
        <w:rPr>
          <w:sz w:val="22"/>
          <w:szCs w:val="22"/>
        </w:rPr>
        <w:t xml:space="preserve">, на адрес электронной почты </w:t>
      </w:r>
      <w:r>
        <w:rPr>
          <w:sz w:val="22"/>
          <w:szCs w:val="22"/>
        </w:rPr>
        <w:t>Администрации</w:t>
      </w:r>
      <w:r w:rsidRPr="007D0259">
        <w:rPr>
          <w:sz w:val="22"/>
          <w:szCs w:val="22"/>
        </w:rPr>
        <w:t>) специалист, ответственный за документационное обеспечение:</w:t>
      </w:r>
    </w:p>
    <w:p w:rsidR="000135D5" w:rsidRPr="007D0259" w:rsidRDefault="000135D5" w:rsidP="000135D5">
      <w:pPr>
        <w:pStyle w:val="ConsPlusNormal"/>
        <w:ind w:firstLine="540"/>
        <w:jc w:val="both"/>
        <w:rPr>
          <w:sz w:val="22"/>
          <w:szCs w:val="22"/>
        </w:rPr>
      </w:pPr>
      <w:r w:rsidRPr="007D0259">
        <w:rPr>
          <w:sz w:val="22"/>
          <w:szCs w:val="22"/>
        </w:rPr>
        <w:t>а) выводит заявление и документы на бумажный носитель;</w:t>
      </w:r>
    </w:p>
    <w:p w:rsidR="000135D5" w:rsidRPr="007D0259" w:rsidRDefault="000135D5" w:rsidP="000135D5">
      <w:pPr>
        <w:pStyle w:val="ConsPlusNormal"/>
        <w:ind w:firstLine="540"/>
        <w:jc w:val="both"/>
        <w:rPr>
          <w:sz w:val="22"/>
          <w:szCs w:val="22"/>
        </w:rPr>
      </w:pPr>
      <w:r w:rsidRPr="007D0259">
        <w:rPr>
          <w:sz w:val="22"/>
          <w:szCs w:val="22"/>
        </w:rPr>
        <w:t>б) регистрирует заявление в журнале регистрации заявлений;</w:t>
      </w:r>
    </w:p>
    <w:p w:rsidR="000135D5" w:rsidRPr="007D0259" w:rsidRDefault="000135D5" w:rsidP="000135D5">
      <w:pPr>
        <w:pStyle w:val="ConsPlusNormal"/>
        <w:ind w:firstLine="540"/>
        <w:jc w:val="both"/>
        <w:rPr>
          <w:sz w:val="22"/>
          <w:szCs w:val="22"/>
        </w:rPr>
      </w:pPr>
      <w:r w:rsidRPr="007D0259">
        <w:rPr>
          <w:sz w:val="22"/>
          <w:szCs w:val="22"/>
        </w:rPr>
        <w:t>в) оформляет уведомление о получении заявления и направляет его в адрес заявителя указанным в заявлении способом;</w:t>
      </w:r>
    </w:p>
    <w:p w:rsidR="000135D5" w:rsidRPr="007D0259" w:rsidRDefault="000135D5" w:rsidP="000135D5">
      <w:pPr>
        <w:pStyle w:val="ConsPlusNormal"/>
        <w:ind w:firstLine="540"/>
        <w:jc w:val="both"/>
        <w:rPr>
          <w:sz w:val="22"/>
          <w:szCs w:val="22"/>
        </w:rPr>
      </w:pPr>
      <w:r w:rsidRPr="007D0259">
        <w:rPr>
          <w:sz w:val="22"/>
          <w:szCs w:val="22"/>
        </w:rPr>
        <w:t xml:space="preserve">г) передает комплект документов заявителя для наложения резолюции </w:t>
      </w:r>
      <w:r>
        <w:rPr>
          <w:sz w:val="22"/>
          <w:szCs w:val="22"/>
        </w:rPr>
        <w:t>Главе района</w:t>
      </w:r>
      <w:r w:rsidRPr="007D0259">
        <w:rPr>
          <w:sz w:val="22"/>
          <w:szCs w:val="22"/>
        </w:rPr>
        <w:t xml:space="preserve">, затем </w:t>
      </w:r>
      <w:r>
        <w:rPr>
          <w:sz w:val="22"/>
          <w:szCs w:val="22"/>
        </w:rPr>
        <w:t>заведующему отделом</w:t>
      </w:r>
      <w:r w:rsidRPr="007D0259">
        <w:rPr>
          <w:sz w:val="22"/>
          <w:szCs w:val="22"/>
        </w:rPr>
        <w:t>.</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- 1 рабочий день.</w:t>
      </w:r>
    </w:p>
    <w:p w:rsidR="000135D5" w:rsidRPr="007D0259" w:rsidRDefault="000135D5" w:rsidP="000135D5">
      <w:pPr>
        <w:pStyle w:val="ConsPlusNormal"/>
        <w:ind w:firstLine="540"/>
        <w:jc w:val="both"/>
        <w:rPr>
          <w:sz w:val="22"/>
          <w:szCs w:val="22"/>
        </w:rPr>
      </w:pPr>
      <w:r w:rsidRPr="007D0259">
        <w:rPr>
          <w:sz w:val="22"/>
          <w:szCs w:val="22"/>
        </w:rPr>
        <w:t>8</w:t>
      </w:r>
      <w:r>
        <w:rPr>
          <w:sz w:val="22"/>
          <w:szCs w:val="22"/>
        </w:rPr>
        <w:t>5</w:t>
      </w:r>
      <w:r w:rsidRPr="007D0259">
        <w:rPr>
          <w:sz w:val="22"/>
          <w:szCs w:val="22"/>
        </w:rPr>
        <w:t xml:space="preserve">. </w:t>
      </w:r>
      <w:r>
        <w:rPr>
          <w:sz w:val="22"/>
          <w:szCs w:val="22"/>
        </w:rPr>
        <w:t xml:space="preserve">Заведующий отделом </w:t>
      </w:r>
      <w:r w:rsidRPr="007D0259">
        <w:rPr>
          <w:sz w:val="22"/>
          <w:szCs w:val="22"/>
        </w:rPr>
        <w:t xml:space="preserve">передает комплект документов </w:t>
      </w:r>
      <w:r>
        <w:rPr>
          <w:sz w:val="22"/>
          <w:szCs w:val="22"/>
        </w:rPr>
        <w:t>специалисту</w:t>
      </w:r>
      <w:r w:rsidRPr="007D0259">
        <w:rPr>
          <w:sz w:val="22"/>
          <w:szCs w:val="22"/>
        </w:rPr>
        <w:t xml:space="preserve"> </w:t>
      </w:r>
      <w:r>
        <w:rPr>
          <w:sz w:val="22"/>
          <w:szCs w:val="22"/>
        </w:rPr>
        <w:t>о</w:t>
      </w:r>
      <w:r w:rsidRPr="007D0259">
        <w:rPr>
          <w:sz w:val="22"/>
          <w:szCs w:val="22"/>
        </w:rPr>
        <w:t>тдела, ответственно</w:t>
      </w:r>
      <w:r>
        <w:rPr>
          <w:sz w:val="22"/>
          <w:szCs w:val="22"/>
        </w:rPr>
        <w:t>му</w:t>
      </w:r>
      <w:r w:rsidRPr="007D0259">
        <w:rPr>
          <w:sz w:val="22"/>
          <w:szCs w:val="22"/>
        </w:rPr>
        <w:t xml:space="preserve"> за рассмотрение заявления.</w:t>
      </w:r>
    </w:p>
    <w:p w:rsidR="000135D5" w:rsidRPr="007D0259" w:rsidRDefault="000135D5" w:rsidP="000135D5">
      <w:pPr>
        <w:pStyle w:val="ConsPlusNormal"/>
        <w:ind w:firstLine="540"/>
        <w:jc w:val="both"/>
        <w:rPr>
          <w:sz w:val="22"/>
          <w:szCs w:val="22"/>
        </w:rPr>
      </w:pPr>
      <w:r w:rsidRPr="007D0259">
        <w:rPr>
          <w:sz w:val="22"/>
          <w:szCs w:val="22"/>
        </w:rPr>
        <w:t>8</w:t>
      </w:r>
      <w:r>
        <w:rPr>
          <w:sz w:val="22"/>
          <w:szCs w:val="22"/>
        </w:rPr>
        <w:t>6</w:t>
      </w:r>
      <w:r w:rsidRPr="007D0259">
        <w:rPr>
          <w:sz w:val="22"/>
          <w:szCs w:val="22"/>
        </w:rPr>
        <w:t>. При обращении заявителя (представителя заявителя) непосредственно в ГАУ "МФЦ" главный специалист ГАУ "МФЦ":</w:t>
      </w:r>
    </w:p>
    <w:p w:rsidR="000135D5" w:rsidRPr="007D0259" w:rsidRDefault="000135D5" w:rsidP="000135D5">
      <w:pPr>
        <w:pStyle w:val="ConsPlusNormal"/>
        <w:ind w:firstLine="540"/>
        <w:jc w:val="both"/>
        <w:rPr>
          <w:sz w:val="22"/>
          <w:szCs w:val="22"/>
        </w:rPr>
      </w:pPr>
      <w:r w:rsidRPr="007D0259">
        <w:rPr>
          <w:sz w:val="22"/>
          <w:szCs w:val="22"/>
        </w:rPr>
        <w:t xml:space="preserve">а) выполняет действия, указанные в </w:t>
      </w:r>
      <w:r w:rsidRPr="00D63280">
        <w:rPr>
          <w:sz w:val="22"/>
          <w:szCs w:val="22"/>
        </w:rPr>
        <w:t xml:space="preserve">подпунктах "а" - </w:t>
      </w:r>
      <w:hyperlink w:anchor="P412" w:history="1">
        <w:r w:rsidRPr="00D63280">
          <w:rPr>
            <w:sz w:val="22"/>
            <w:szCs w:val="22"/>
          </w:rPr>
          <w:t>"д" пункта 7</w:t>
        </w:r>
      </w:hyperlink>
      <w:r w:rsidRPr="00D63280">
        <w:rPr>
          <w:sz w:val="22"/>
          <w:szCs w:val="22"/>
        </w:rPr>
        <w:t>8</w:t>
      </w:r>
      <w:r w:rsidRPr="007D0259">
        <w:rPr>
          <w:sz w:val="22"/>
          <w:szCs w:val="22"/>
        </w:rPr>
        <w:t xml:space="preserve"> настоящего подраздела;</w:t>
      </w:r>
    </w:p>
    <w:p w:rsidR="000135D5" w:rsidRPr="007D0259" w:rsidRDefault="000135D5" w:rsidP="000135D5">
      <w:pPr>
        <w:pStyle w:val="ConsPlusNormal"/>
        <w:ind w:firstLine="540"/>
        <w:jc w:val="both"/>
        <w:rPr>
          <w:sz w:val="22"/>
          <w:szCs w:val="22"/>
        </w:rPr>
      </w:pPr>
      <w:r w:rsidRPr="007D0259">
        <w:rPr>
          <w:sz w:val="22"/>
          <w:szCs w:val="22"/>
        </w:rPr>
        <w:t>б) вносит в автоматизированную информационную систему ГАУ "МФЦ" (далее - АИС МФЦ) сведения о приеме заявления и проставляет на заявлении дату приема, регистрационный номер, свою подпись;</w:t>
      </w:r>
    </w:p>
    <w:p w:rsidR="000135D5" w:rsidRPr="007D0259" w:rsidRDefault="000135D5" w:rsidP="000135D5">
      <w:pPr>
        <w:pStyle w:val="ConsPlusNormal"/>
        <w:ind w:firstLine="540"/>
        <w:jc w:val="both"/>
        <w:rPr>
          <w:sz w:val="22"/>
          <w:szCs w:val="22"/>
        </w:rPr>
      </w:pPr>
      <w:r w:rsidRPr="007D0259">
        <w:rPr>
          <w:sz w:val="22"/>
          <w:szCs w:val="22"/>
        </w:rPr>
        <w:t>в) оформляет два экземпляра описи документов и отдает один из экземпляров описи заявителю (представителю заявителя);</w:t>
      </w:r>
    </w:p>
    <w:p w:rsidR="000135D5" w:rsidRPr="007D0259" w:rsidRDefault="000135D5" w:rsidP="000135D5">
      <w:pPr>
        <w:pStyle w:val="ConsPlusNormal"/>
        <w:ind w:firstLine="540"/>
        <w:jc w:val="both"/>
        <w:rPr>
          <w:sz w:val="22"/>
          <w:szCs w:val="22"/>
        </w:rPr>
      </w:pPr>
      <w:r w:rsidRPr="007D0259">
        <w:rPr>
          <w:sz w:val="22"/>
          <w:szCs w:val="22"/>
        </w:rPr>
        <w:t xml:space="preserve">г) передает документы ведущему </w:t>
      </w:r>
      <w:proofErr w:type="spellStart"/>
      <w:r w:rsidRPr="007D0259">
        <w:rPr>
          <w:sz w:val="22"/>
          <w:szCs w:val="22"/>
        </w:rPr>
        <w:t>документоведу</w:t>
      </w:r>
      <w:proofErr w:type="spellEnd"/>
      <w:r w:rsidRPr="007D0259">
        <w:rPr>
          <w:sz w:val="22"/>
          <w:szCs w:val="22"/>
        </w:rPr>
        <w:t xml:space="preserve"> ГАУ "МФЦ" для формирования электронного дела заявителя.</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- 15 минут.</w:t>
      </w:r>
    </w:p>
    <w:p w:rsidR="000135D5" w:rsidRPr="007D0259" w:rsidRDefault="000135D5" w:rsidP="000135D5">
      <w:pPr>
        <w:pStyle w:val="ConsPlusNormal"/>
        <w:ind w:firstLine="540"/>
        <w:jc w:val="both"/>
        <w:rPr>
          <w:sz w:val="22"/>
          <w:szCs w:val="22"/>
        </w:rPr>
      </w:pPr>
      <w:r w:rsidRPr="007D0259">
        <w:rPr>
          <w:sz w:val="22"/>
          <w:szCs w:val="22"/>
        </w:rPr>
        <w:t>8</w:t>
      </w:r>
      <w:r>
        <w:rPr>
          <w:sz w:val="22"/>
          <w:szCs w:val="22"/>
        </w:rPr>
        <w:t>7</w:t>
      </w:r>
      <w:r w:rsidRPr="007D0259">
        <w:rPr>
          <w:sz w:val="22"/>
          <w:szCs w:val="22"/>
        </w:rPr>
        <w:t xml:space="preserve">. Ведущий </w:t>
      </w:r>
      <w:proofErr w:type="spellStart"/>
      <w:r w:rsidRPr="007D0259">
        <w:rPr>
          <w:sz w:val="22"/>
          <w:szCs w:val="22"/>
        </w:rPr>
        <w:t>документовед</w:t>
      </w:r>
      <w:proofErr w:type="spellEnd"/>
      <w:r w:rsidRPr="007D0259">
        <w:rPr>
          <w:sz w:val="22"/>
          <w:szCs w:val="22"/>
        </w:rPr>
        <w:t xml:space="preserve"> </w:t>
      </w:r>
      <w:r>
        <w:rPr>
          <w:sz w:val="22"/>
          <w:szCs w:val="22"/>
        </w:rPr>
        <w:t xml:space="preserve"> </w:t>
      </w:r>
      <w:r w:rsidRPr="007D0259">
        <w:rPr>
          <w:sz w:val="22"/>
          <w:szCs w:val="22"/>
        </w:rPr>
        <w:t>ГАУ "МФЦ" в течение рабочего дня по окончании каждого часа самостоятельно отслеживает поступление документов от главных специалистов ГАУ "МФЦ" и принимает зарегистрированные в АИС МФЦ документы с целью их дальнейшей обработки, в том числе:</w:t>
      </w:r>
    </w:p>
    <w:p w:rsidR="000135D5" w:rsidRPr="007D0259" w:rsidRDefault="000135D5" w:rsidP="000135D5">
      <w:pPr>
        <w:pStyle w:val="ConsPlusNormal"/>
        <w:ind w:firstLine="540"/>
        <w:jc w:val="both"/>
        <w:rPr>
          <w:sz w:val="22"/>
          <w:szCs w:val="22"/>
        </w:rPr>
      </w:pPr>
      <w:bookmarkStart w:id="9" w:name="P439"/>
      <w:bookmarkEnd w:id="9"/>
      <w:r w:rsidRPr="007D0259">
        <w:rPr>
          <w:sz w:val="22"/>
          <w:szCs w:val="22"/>
        </w:rPr>
        <w:lastRenderedPageBreak/>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0135D5" w:rsidRPr="007D0259" w:rsidRDefault="000135D5" w:rsidP="000135D5">
      <w:pPr>
        <w:pStyle w:val="ConsPlusNormal"/>
        <w:ind w:firstLine="540"/>
        <w:jc w:val="both"/>
        <w:rPr>
          <w:sz w:val="22"/>
          <w:szCs w:val="22"/>
        </w:rPr>
      </w:pPr>
      <w:bookmarkStart w:id="10" w:name="P440"/>
      <w:bookmarkEnd w:id="10"/>
      <w:r w:rsidRPr="007D0259">
        <w:rPr>
          <w:sz w:val="22"/>
          <w:szCs w:val="22"/>
        </w:rPr>
        <w:t xml:space="preserve">б) формирует </w:t>
      </w:r>
      <w:hyperlink w:anchor="P1641" w:history="1">
        <w:r w:rsidRPr="007D0259">
          <w:rPr>
            <w:color w:val="0000FF"/>
            <w:sz w:val="22"/>
            <w:szCs w:val="22"/>
          </w:rPr>
          <w:t>перечень</w:t>
        </w:r>
      </w:hyperlink>
      <w:r w:rsidRPr="007D0259">
        <w:rPr>
          <w:sz w:val="22"/>
          <w:szCs w:val="22"/>
        </w:rPr>
        <w:t xml:space="preserve"> документов, передаваемых </w:t>
      </w:r>
      <w:r w:rsidRPr="00774623">
        <w:rPr>
          <w:sz w:val="22"/>
          <w:szCs w:val="22"/>
        </w:rPr>
        <w:t>ГАУ "МФЦ" в Администрацию (далее - Перечень документов), по форме согласно приложению 5 к административному регламенту в двух экземплярах, регистрирует сформированный комплект документов в журнале регистрации исходящей документации ГАУ "МФЦ" и передает пакет документов старшему делопроизводителю ГАУ "МФЦ".</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действия - 20 минут.</w:t>
      </w:r>
    </w:p>
    <w:p w:rsidR="000135D5" w:rsidRPr="007D0259" w:rsidRDefault="000135D5" w:rsidP="000135D5">
      <w:pPr>
        <w:pStyle w:val="ConsPlusNormal"/>
        <w:ind w:firstLine="540"/>
        <w:jc w:val="both"/>
        <w:rPr>
          <w:sz w:val="22"/>
          <w:szCs w:val="22"/>
        </w:rPr>
      </w:pPr>
      <w:r w:rsidRPr="007D0259">
        <w:rPr>
          <w:sz w:val="22"/>
          <w:szCs w:val="22"/>
        </w:rPr>
        <w:t>8</w:t>
      </w:r>
      <w:r>
        <w:rPr>
          <w:sz w:val="22"/>
          <w:szCs w:val="22"/>
        </w:rPr>
        <w:t>8</w:t>
      </w:r>
      <w:r w:rsidRPr="007D0259">
        <w:rPr>
          <w:sz w:val="22"/>
          <w:szCs w:val="22"/>
        </w:rPr>
        <w:t>. При поступлении документов заявителя в ГАУ "МФЦ" посредством почтовой связи заведующий ГАУ "МФЦ":</w:t>
      </w:r>
    </w:p>
    <w:p w:rsidR="000135D5" w:rsidRPr="007D0259" w:rsidRDefault="000135D5" w:rsidP="000135D5">
      <w:pPr>
        <w:pStyle w:val="ConsPlusNormal"/>
        <w:ind w:firstLine="540"/>
        <w:jc w:val="both"/>
        <w:rPr>
          <w:sz w:val="22"/>
          <w:szCs w:val="22"/>
        </w:rPr>
      </w:pPr>
      <w:r w:rsidRPr="007D0259">
        <w:rPr>
          <w:sz w:val="22"/>
          <w:szCs w:val="22"/>
        </w:rPr>
        <w:t>а) регистрирует полученный комплект документов в журнале регистрации входящей документации ГАУ "МФЦ";</w:t>
      </w:r>
    </w:p>
    <w:p w:rsidR="000135D5" w:rsidRPr="007D0259" w:rsidRDefault="000135D5" w:rsidP="000135D5">
      <w:pPr>
        <w:pStyle w:val="ConsPlusNormal"/>
        <w:ind w:firstLine="540"/>
        <w:jc w:val="both"/>
        <w:rPr>
          <w:sz w:val="22"/>
          <w:szCs w:val="22"/>
        </w:rPr>
      </w:pPr>
      <w:r w:rsidRPr="007D0259">
        <w:rPr>
          <w:sz w:val="22"/>
          <w:szCs w:val="22"/>
        </w:rPr>
        <w:t>б) вносит в АИС МФЦ сведения о приеме заявления и проставляет на заявлении дату приема, регистрационный номер, свою подпись;</w:t>
      </w:r>
    </w:p>
    <w:p w:rsidR="000135D5" w:rsidRPr="007D0259" w:rsidRDefault="000135D5" w:rsidP="000135D5">
      <w:pPr>
        <w:pStyle w:val="ConsPlusNormal"/>
        <w:ind w:firstLine="540"/>
        <w:jc w:val="both"/>
        <w:rPr>
          <w:sz w:val="22"/>
          <w:szCs w:val="22"/>
        </w:rPr>
      </w:pPr>
      <w:r w:rsidRPr="007D0259">
        <w:rPr>
          <w:sz w:val="22"/>
          <w:szCs w:val="22"/>
        </w:rPr>
        <w:t>в) оформляет два экземпляра описи документов и направляет один из экземпляров описи в адрес заявителя посредством почтовой связи;</w:t>
      </w:r>
    </w:p>
    <w:p w:rsidR="000135D5" w:rsidRPr="007D0259" w:rsidRDefault="000135D5" w:rsidP="000135D5">
      <w:pPr>
        <w:pStyle w:val="ConsPlusNormal"/>
        <w:ind w:firstLine="540"/>
        <w:jc w:val="both"/>
        <w:rPr>
          <w:sz w:val="22"/>
          <w:szCs w:val="22"/>
        </w:rPr>
      </w:pPr>
      <w:r w:rsidRPr="007D0259">
        <w:rPr>
          <w:sz w:val="22"/>
          <w:szCs w:val="22"/>
        </w:rPr>
        <w:t xml:space="preserve">г) осуществляет действия, предусмотренные </w:t>
      </w:r>
      <w:r w:rsidRPr="007919BE">
        <w:rPr>
          <w:sz w:val="22"/>
          <w:szCs w:val="22"/>
        </w:rPr>
        <w:t xml:space="preserve">подпунктами "а", </w:t>
      </w:r>
      <w:hyperlink w:anchor="P440" w:history="1">
        <w:r w:rsidRPr="007919BE">
          <w:rPr>
            <w:sz w:val="22"/>
            <w:szCs w:val="22"/>
          </w:rPr>
          <w:t>"б" пункта 8</w:t>
        </w:r>
      </w:hyperlink>
      <w:r w:rsidRPr="007919BE">
        <w:rPr>
          <w:sz w:val="22"/>
          <w:szCs w:val="22"/>
        </w:rPr>
        <w:t>6</w:t>
      </w:r>
      <w:r w:rsidRPr="007D0259">
        <w:rPr>
          <w:sz w:val="22"/>
          <w:szCs w:val="22"/>
        </w:rPr>
        <w:t xml:space="preserve"> настоящего подраздела.</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- 20 минут.</w:t>
      </w:r>
    </w:p>
    <w:p w:rsidR="000135D5" w:rsidRPr="007D0259" w:rsidRDefault="000135D5" w:rsidP="000135D5">
      <w:pPr>
        <w:pStyle w:val="ConsPlusNormal"/>
        <w:ind w:firstLine="540"/>
        <w:jc w:val="both"/>
        <w:rPr>
          <w:sz w:val="22"/>
          <w:szCs w:val="22"/>
        </w:rPr>
      </w:pPr>
      <w:r w:rsidRPr="007D0259">
        <w:rPr>
          <w:sz w:val="22"/>
          <w:szCs w:val="22"/>
        </w:rPr>
        <w:t>8</w:t>
      </w:r>
      <w:r>
        <w:rPr>
          <w:sz w:val="22"/>
          <w:szCs w:val="22"/>
        </w:rPr>
        <w:t>9</w:t>
      </w:r>
      <w:r w:rsidRPr="007D0259">
        <w:rPr>
          <w:sz w:val="22"/>
          <w:szCs w:val="22"/>
        </w:rPr>
        <w:t xml:space="preserve">. Старший делопроизводитель ГАУ "МФЦ" осуществляет передачу в </w:t>
      </w:r>
      <w:r>
        <w:rPr>
          <w:sz w:val="22"/>
          <w:szCs w:val="22"/>
        </w:rPr>
        <w:t>Администрацию</w:t>
      </w:r>
      <w:r w:rsidRPr="007D0259">
        <w:rPr>
          <w:sz w:val="22"/>
          <w:szCs w:val="22"/>
        </w:rPr>
        <w:t xml:space="preserve"> либо направление в адрес </w:t>
      </w:r>
      <w:r>
        <w:rPr>
          <w:sz w:val="22"/>
          <w:szCs w:val="22"/>
        </w:rPr>
        <w:t>Администрации</w:t>
      </w:r>
      <w:r w:rsidRPr="007D0259">
        <w:rPr>
          <w:sz w:val="22"/>
          <w:szCs w:val="22"/>
        </w:rPr>
        <w:t xml:space="preserve"> посредством почтовой связи и в электронном виде комплекта документов, полученных ГАУ "МФЦ" от заявителя, с приложением Перечня документов.</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- 1 рабочий день.</w:t>
      </w:r>
    </w:p>
    <w:p w:rsidR="000135D5" w:rsidRPr="007D0259" w:rsidRDefault="000135D5" w:rsidP="000135D5">
      <w:pPr>
        <w:pStyle w:val="ConsPlusNormal"/>
        <w:ind w:firstLine="540"/>
        <w:jc w:val="both"/>
        <w:rPr>
          <w:sz w:val="22"/>
          <w:szCs w:val="22"/>
        </w:rPr>
      </w:pPr>
      <w:r>
        <w:rPr>
          <w:sz w:val="22"/>
          <w:szCs w:val="22"/>
        </w:rPr>
        <w:t>90</w:t>
      </w:r>
      <w:r w:rsidRPr="007D0259">
        <w:rPr>
          <w:sz w:val="22"/>
          <w:szCs w:val="22"/>
        </w:rPr>
        <w:t xml:space="preserve">. При поступлении в </w:t>
      </w:r>
      <w:r>
        <w:rPr>
          <w:sz w:val="22"/>
          <w:szCs w:val="22"/>
        </w:rPr>
        <w:t>Администрацию</w:t>
      </w:r>
      <w:r w:rsidRPr="007D0259">
        <w:rPr>
          <w:sz w:val="22"/>
          <w:szCs w:val="22"/>
        </w:rPr>
        <w:t xml:space="preserve"> документов заявителя от ГАУ "МФЦ" специалист, ответственный за документационное обеспечение:</w:t>
      </w:r>
    </w:p>
    <w:p w:rsidR="000135D5" w:rsidRPr="007D0259" w:rsidRDefault="000135D5" w:rsidP="000135D5">
      <w:pPr>
        <w:pStyle w:val="ConsPlusNormal"/>
        <w:ind w:firstLine="540"/>
        <w:jc w:val="both"/>
        <w:rPr>
          <w:sz w:val="22"/>
          <w:szCs w:val="22"/>
        </w:rPr>
      </w:pPr>
      <w:r w:rsidRPr="007D0259">
        <w:rPr>
          <w:sz w:val="22"/>
          <w:szCs w:val="22"/>
        </w:rPr>
        <w:t>а) регистрирует заявление в журнале регистрации заявлений, после чего:</w:t>
      </w:r>
    </w:p>
    <w:p w:rsidR="000135D5" w:rsidRPr="007D0259" w:rsidRDefault="000135D5" w:rsidP="000135D5">
      <w:pPr>
        <w:pStyle w:val="ConsPlusNormal"/>
        <w:ind w:firstLine="540"/>
        <w:jc w:val="both"/>
        <w:rPr>
          <w:sz w:val="22"/>
          <w:szCs w:val="22"/>
        </w:rPr>
      </w:pPr>
      <w:r w:rsidRPr="007D0259">
        <w:rPr>
          <w:sz w:val="22"/>
          <w:szCs w:val="22"/>
        </w:rPr>
        <w:t xml:space="preserve">в случае представления комплекта документов заявителя старшим делопроизводителем ГАУ "МФЦ" - проставляет дату получения документов заявителя и регистрационный номер </w:t>
      </w:r>
      <w:r>
        <w:rPr>
          <w:sz w:val="22"/>
          <w:szCs w:val="22"/>
        </w:rPr>
        <w:t>Администрации</w:t>
      </w:r>
      <w:r w:rsidRPr="007D0259">
        <w:rPr>
          <w:sz w:val="22"/>
          <w:szCs w:val="22"/>
        </w:rPr>
        <w:t xml:space="preserve"> на Перечне документов и передает Перечень документов старшему делопроизводителю ГАУ "МФЦ";</w:t>
      </w:r>
    </w:p>
    <w:p w:rsidR="000135D5" w:rsidRPr="007D0259" w:rsidRDefault="000135D5" w:rsidP="000135D5">
      <w:pPr>
        <w:pStyle w:val="ConsPlusNormal"/>
        <w:ind w:firstLine="540"/>
        <w:jc w:val="both"/>
        <w:rPr>
          <w:sz w:val="22"/>
          <w:szCs w:val="22"/>
        </w:rPr>
      </w:pPr>
      <w:r w:rsidRPr="007D0259">
        <w:rPr>
          <w:sz w:val="22"/>
          <w:szCs w:val="22"/>
        </w:rPr>
        <w:t xml:space="preserve">в случае поступления комплекта документов заявителя в электронном виде - распечатывает полученные документы, проставляет дату получения документов и регистрационный номер </w:t>
      </w:r>
      <w:r>
        <w:rPr>
          <w:sz w:val="22"/>
          <w:szCs w:val="22"/>
        </w:rPr>
        <w:t>Администрации</w:t>
      </w:r>
      <w:r w:rsidRPr="007D0259">
        <w:rPr>
          <w:sz w:val="22"/>
          <w:szCs w:val="22"/>
        </w:rPr>
        <w:t xml:space="preserve"> на Перечне документов и направляет его скан-копию на адрес электронной почты ГАУ "МФЦ".</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указанных в настоящем подпункте - 15 минут;</w:t>
      </w:r>
    </w:p>
    <w:p w:rsidR="000135D5" w:rsidRPr="007D0259" w:rsidRDefault="000135D5" w:rsidP="000135D5">
      <w:pPr>
        <w:pStyle w:val="ConsPlusNormal"/>
        <w:ind w:firstLine="540"/>
        <w:jc w:val="both"/>
        <w:rPr>
          <w:sz w:val="22"/>
          <w:szCs w:val="22"/>
        </w:rPr>
      </w:pPr>
      <w:r w:rsidRPr="007D0259">
        <w:rPr>
          <w:sz w:val="22"/>
          <w:szCs w:val="22"/>
        </w:rPr>
        <w:t xml:space="preserve">б) передает комплект документов заявителя для наложения резолюции </w:t>
      </w:r>
      <w:r>
        <w:rPr>
          <w:sz w:val="22"/>
          <w:szCs w:val="22"/>
        </w:rPr>
        <w:t>Главе района</w:t>
      </w:r>
      <w:r w:rsidRPr="007D0259">
        <w:rPr>
          <w:sz w:val="22"/>
          <w:szCs w:val="22"/>
        </w:rPr>
        <w:t xml:space="preserve">, затем </w:t>
      </w:r>
      <w:r>
        <w:rPr>
          <w:sz w:val="22"/>
          <w:szCs w:val="22"/>
        </w:rPr>
        <w:t>заведующему отделом</w:t>
      </w:r>
      <w:r w:rsidRPr="007D0259">
        <w:rPr>
          <w:sz w:val="22"/>
          <w:szCs w:val="22"/>
        </w:rPr>
        <w:t>.</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указанных в настоящем подпункте, - 1 рабочий день.</w:t>
      </w:r>
    </w:p>
    <w:p w:rsidR="000135D5" w:rsidRPr="007D0259" w:rsidRDefault="000135D5" w:rsidP="000135D5">
      <w:pPr>
        <w:pStyle w:val="ConsPlusNormal"/>
        <w:ind w:firstLine="540"/>
        <w:jc w:val="both"/>
        <w:rPr>
          <w:sz w:val="22"/>
          <w:szCs w:val="22"/>
        </w:rPr>
      </w:pPr>
      <w:r w:rsidRPr="007D0259">
        <w:rPr>
          <w:sz w:val="22"/>
          <w:szCs w:val="22"/>
        </w:rPr>
        <w:t>9</w:t>
      </w:r>
      <w:r>
        <w:rPr>
          <w:sz w:val="22"/>
          <w:szCs w:val="22"/>
        </w:rPr>
        <w:t>1</w:t>
      </w:r>
      <w:r w:rsidRPr="007D0259">
        <w:rPr>
          <w:sz w:val="22"/>
          <w:szCs w:val="22"/>
        </w:rPr>
        <w:t xml:space="preserve">. </w:t>
      </w:r>
      <w:r>
        <w:rPr>
          <w:sz w:val="22"/>
          <w:szCs w:val="22"/>
        </w:rPr>
        <w:t xml:space="preserve">Заведующий отделом </w:t>
      </w:r>
      <w:r w:rsidRPr="007D0259">
        <w:rPr>
          <w:sz w:val="22"/>
          <w:szCs w:val="22"/>
        </w:rPr>
        <w:t xml:space="preserve">передает комплект документов </w:t>
      </w:r>
      <w:r>
        <w:rPr>
          <w:sz w:val="22"/>
          <w:szCs w:val="22"/>
        </w:rPr>
        <w:t>специалисту</w:t>
      </w:r>
      <w:r w:rsidRPr="007D0259">
        <w:rPr>
          <w:sz w:val="22"/>
          <w:szCs w:val="22"/>
        </w:rPr>
        <w:t xml:space="preserve"> </w:t>
      </w:r>
      <w:r>
        <w:rPr>
          <w:sz w:val="22"/>
          <w:szCs w:val="22"/>
        </w:rPr>
        <w:t>о</w:t>
      </w:r>
      <w:r w:rsidRPr="007D0259">
        <w:rPr>
          <w:sz w:val="22"/>
          <w:szCs w:val="22"/>
        </w:rPr>
        <w:t>тдела, ответственно</w:t>
      </w:r>
      <w:r>
        <w:rPr>
          <w:sz w:val="22"/>
          <w:szCs w:val="22"/>
        </w:rPr>
        <w:t>му</w:t>
      </w:r>
      <w:r w:rsidRPr="007D0259">
        <w:rPr>
          <w:sz w:val="22"/>
          <w:szCs w:val="22"/>
        </w:rPr>
        <w:t xml:space="preserve"> за рассмотрение заявления.</w:t>
      </w:r>
    </w:p>
    <w:p w:rsidR="000135D5" w:rsidRPr="007D0259" w:rsidRDefault="000135D5" w:rsidP="000135D5">
      <w:pPr>
        <w:pStyle w:val="ConsPlusNormal"/>
        <w:ind w:firstLine="540"/>
        <w:jc w:val="both"/>
        <w:rPr>
          <w:sz w:val="22"/>
          <w:szCs w:val="22"/>
        </w:rPr>
      </w:pPr>
      <w:r w:rsidRPr="007D0259">
        <w:rPr>
          <w:sz w:val="22"/>
          <w:szCs w:val="22"/>
        </w:rPr>
        <w:t>9</w:t>
      </w:r>
      <w:r>
        <w:rPr>
          <w:sz w:val="22"/>
          <w:szCs w:val="22"/>
        </w:rPr>
        <w:t>2</w:t>
      </w:r>
      <w:r w:rsidRPr="007D0259">
        <w:rPr>
          <w:sz w:val="22"/>
          <w:szCs w:val="22"/>
        </w:rPr>
        <w:t xml:space="preserve">. При поступлении в </w:t>
      </w:r>
      <w:r>
        <w:rPr>
          <w:sz w:val="22"/>
          <w:szCs w:val="22"/>
        </w:rPr>
        <w:t>Администрацию</w:t>
      </w:r>
      <w:r w:rsidRPr="007D0259">
        <w:rPr>
          <w:sz w:val="22"/>
          <w:szCs w:val="22"/>
        </w:rPr>
        <w:t xml:space="preserve"> документов заявителя от ГАУ "МФЦ" посредством почтовой связи специалист, ответственный за документационное обеспечение, регистрирует комплект документов заявителя в журнале регистрации входящей корреспонденции </w:t>
      </w:r>
      <w:r>
        <w:rPr>
          <w:sz w:val="22"/>
          <w:szCs w:val="22"/>
        </w:rPr>
        <w:t>Администрации</w:t>
      </w:r>
      <w:r w:rsidRPr="007D0259">
        <w:rPr>
          <w:sz w:val="22"/>
          <w:szCs w:val="22"/>
        </w:rPr>
        <w:t xml:space="preserve"> и передает его специалисту, назначенному ответственным за рассмотрение заявления.</w:t>
      </w:r>
    </w:p>
    <w:p w:rsidR="000135D5" w:rsidRPr="007D0259" w:rsidRDefault="000135D5" w:rsidP="000135D5">
      <w:pPr>
        <w:pStyle w:val="ConsPlusNormal"/>
        <w:ind w:firstLine="540"/>
        <w:jc w:val="both"/>
        <w:rPr>
          <w:sz w:val="22"/>
          <w:szCs w:val="22"/>
        </w:rPr>
      </w:pPr>
      <w:r w:rsidRPr="007D0259">
        <w:rPr>
          <w:sz w:val="22"/>
          <w:szCs w:val="22"/>
        </w:rPr>
        <w:t>Максимальный срок выполнения действий - 15 минут.</w:t>
      </w:r>
    </w:p>
    <w:p w:rsidR="000135D5" w:rsidRPr="007D0259" w:rsidRDefault="000135D5" w:rsidP="000135D5">
      <w:pPr>
        <w:pStyle w:val="ConsPlusNormal"/>
        <w:ind w:firstLine="540"/>
        <w:jc w:val="both"/>
        <w:rPr>
          <w:sz w:val="22"/>
          <w:szCs w:val="22"/>
        </w:rPr>
      </w:pPr>
      <w:r w:rsidRPr="007D0259">
        <w:rPr>
          <w:sz w:val="22"/>
          <w:szCs w:val="22"/>
        </w:rPr>
        <w:t>9</w:t>
      </w:r>
      <w:r>
        <w:rPr>
          <w:sz w:val="22"/>
          <w:szCs w:val="22"/>
        </w:rPr>
        <w:t>3</w:t>
      </w:r>
      <w:r w:rsidRPr="007D0259">
        <w:rPr>
          <w:sz w:val="22"/>
          <w:szCs w:val="22"/>
        </w:rPr>
        <w:t xml:space="preserve">. Результатом выполнения административной процедуры является регистрация в </w:t>
      </w:r>
      <w:r>
        <w:rPr>
          <w:sz w:val="22"/>
          <w:szCs w:val="22"/>
        </w:rPr>
        <w:t>Администрации</w:t>
      </w:r>
      <w:r w:rsidRPr="007D0259">
        <w:rPr>
          <w:sz w:val="22"/>
          <w:szCs w:val="22"/>
        </w:rPr>
        <w:t xml:space="preserve"> комплекта документов заявителя и передача его специалисту, ответственному за рассмотрение заявления.</w:t>
      </w:r>
    </w:p>
    <w:p w:rsidR="000135D5" w:rsidRDefault="000135D5" w:rsidP="000135D5">
      <w:pPr>
        <w:pStyle w:val="ConsPlusNormal"/>
        <w:ind w:firstLine="540"/>
        <w:jc w:val="both"/>
        <w:rPr>
          <w:sz w:val="22"/>
          <w:szCs w:val="22"/>
        </w:rPr>
      </w:pPr>
      <w:r w:rsidRPr="007D0259">
        <w:rPr>
          <w:sz w:val="22"/>
          <w:szCs w:val="22"/>
        </w:rPr>
        <w:t>9</w:t>
      </w:r>
      <w:r>
        <w:rPr>
          <w:sz w:val="22"/>
          <w:szCs w:val="22"/>
        </w:rPr>
        <w:t>4</w:t>
      </w:r>
      <w:r w:rsidRPr="007D0259">
        <w:rPr>
          <w:sz w:val="22"/>
          <w:szCs w:val="22"/>
        </w:rPr>
        <w:t>. Результат выполнения административной процедуры фиксируется в журнале регистрации заявлений.</w:t>
      </w:r>
    </w:p>
    <w:p w:rsidR="000135D5" w:rsidRDefault="000135D5" w:rsidP="000135D5">
      <w:pPr>
        <w:pStyle w:val="ConsPlusNormal"/>
        <w:ind w:firstLine="540"/>
        <w:jc w:val="both"/>
        <w:rPr>
          <w:sz w:val="22"/>
          <w:szCs w:val="22"/>
        </w:rPr>
      </w:pPr>
    </w:p>
    <w:p w:rsidR="000135D5" w:rsidRDefault="000135D5" w:rsidP="000135D5">
      <w:pPr>
        <w:pStyle w:val="ConsPlusNormal"/>
        <w:ind w:firstLine="540"/>
        <w:jc w:val="both"/>
        <w:rPr>
          <w:sz w:val="22"/>
          <w:szCs w:val="22"/>
        </w:rPr>
      </w:pPr>
    </w:p>
    <w:p w:rsidR="000135D5" w:rsidRDefault="000135D5" w:rsidP="000135D5">
      <w:pPr>
        <w:pStyle w:val="ConsPlusNormal"/>
        <w:ind w:firstLine="540"/>
        <w:jc w:val="both"/>
        <w:rPr>
          <w:sz w:val="22"/>
          <w:szCs w:val="22"/>
        </w:rPr>
      </w:pPr>
    </w:p>
    <w:p w:rsidR="000135D5" w:rsidRDefault="000135D5" w:rsidP="000135D5">
      <w:pPr>
        <w:pStyle w:val="ConsPlusNormal"/>
        <w:ind w:firstLine="540"/>
        <w:jc w:val="center"/>
        <w:rPr>
          <w:b/>
          <w:sz w:val="22"/>
          <w:szCs w:val="22"/>
        </w:rPr>
      </w:pPr>
    </w:p>
    <w:p w:rsidR="004913B7" w:rsidRPr="00625E33" w:rsidRDefault="004913B7" w:rsidP="005E68CD">
      <w:pPr>
        <w:pStyle w:val="ConsPlusNormal"/>
        <w:ind w:firstLine="540"/>
        <w:jc w:val="center"/>
        <w:rPr>
          <w:b/>
          <w:sz w:val="22"/>
          <w:szCs w:val="22"/>
        </w:rPr>
      </w:pPr>
      <w:r w:rsidRPr="00625E33">
        <w:rPr>
          <w:b/>
          <w:sz w:val="22"/>
          <w:szCs w:val="22"/>
        </w:rPr>
        <w:lastRenderedPageBreak/>
        <w:t>Подраздел I</w:t>
      </w:r>
      <w:r w:rsidRPr="00625E33">
        <w:rPr>
          <w:b/>
          <w:sz w:val="22"/>
          <w:szCs w:val="22"/>
          <w:lang w:val="en-US"/>
        </w:rPr>
        <w:t>I</w:t>
      </w:r>
    </w:p>
    <w:p w:rsidR="004913B7" w:rsidRPr="00625E33" w:rsidRDefault="004913B7" w:rsidP="004913B7">
      <w:pPr>
        <w:keepNext/>
        <w:spacing w:after="240"/>
        <w:jc w:val="center"/>
        <w:rPr>
          <w:rFonts w:ascii="Arial" w:hAnsi="Arial" w:cs="Arial"/>
          <w:b/>
          <w:sz w:val="22"/>
          <w:szCs w:val="22"/>
        </w:rPr>
      </w:pPr>
      <w:r w:rsidRPr="00625E33">
        <w:rPr>
          <w:rFonts w:ascii="Arial" w:hAnsi="Arial" w:cs="Arial"/>
          <w:b/>
          <w:sz w:val="22"/>
          <w:szCs w:val="22"/>
        </w:rPr>
        <w:t>Проверка документов</w:t>
      </w:r>
    </w:p>
    <w:p w:rsidR="005319A4" w:rsidRPr="005319A4" w:rsidRDefault="005319A4" w:rsidP="005319A4">
      <w:pPr>
        <w:pStyle w:val="ConsPlusNormal"/>
        <w:ind w:firstLine="539"/>
        <w:jc w:val="both"/>
        <w:rPr>
          <w:sz w:val="22"/>
          <w:szCs w:val="22"/>
        </w:rPr>
      </w:pPr>
      <w:r w:rsidRPr="005319A4">
        <w:rPr>
          <w:sz w:val="22"/>
          <w:szCs w:val="22"/>
        </w:rPr>
        <w:t>95. Основанием для начала выполнения административной процедуры является получение специалистом, ответственным за рассмотрение заявления, комплекта документов заявителя.</w:t>
      </w:r>
    </w:p>
    <w:p w:rsidR="005319A4" w:rsidRPr="005319A4" w:rsidRDefault="005319A4" w:rsidP="005319A4">
      <w:pPr>
        <w:pStyle w:val="ConsPlusNormal"/>
        <w:ind w:firstLine="539"/>
        <w:jc w:val="both"/>
        <w:rPr>
          <w:sz w:val="22"/>
          <w:szCs w:val="22"/>
        </w:rPr>
      </w:pPr>
      <w:r w:rsidRPr="005319A4">
        <w:rPr>
          <w:sz w:val="22"/>
          <w:szCs w:val="22"/>
        </w:rPr>
        <w:t>96. Специалист, ответственный за рассмотрение заявления, осуществляет проверку документов на предмет соответствия требованиям, указанным в подразделе VIII раздела II административного регламента.</w:t>
      </w:r>
    </w:p>
    <w:p w:rsidR="005319A4" w:rsidRPr="005319A4" w:rsidRDefault="005319A4" w:rsidP="005319A4">
      <w:pPr>
        <w:pStyle w:val="ConsPlusNormal"/>
        <w:ind w:firstLine="539"/>
        <w:jc w:val="both"/>
        <w:rPr>
          <w:sz w:val="22"/>
          <w:szCs w:val="22"/>
        </w:rPr>
      </w:pPr>
      <w:bookmarkStart w:id="11" w:name="P468"/>
      <w:bookmarkEnd w:id="11"/>
      <w:r w:rsidRPr="005319A4">
        <w:rPr>
          <w:sz w:val="22"/>
          <w:szCs w:val="22"/>
        </w:rPr>
        <w:t xml:space="preserve">97. В целях проверки сведений, содержащихся в заявлении и прилагаемых к нему документах, специалист, ответственный за рассмотрение заявления, готовит проекты запросов в органы власти (организации), располагающие соответствующими сведениями, и передает на подпись </w:t>
      </w:r>
      <w:r>
        <w:rPr>
          <w:sz w:val="22"/>
          <w:szCs w:val="22"/>
        </w:rPr>
        <w:t>Главе Спировского района</w:t>
      </w:r>
      <w:r w:rsidRPr="005319A4">
        <w:rPr>
          <w:sz w:val="22"/>
          <w:szCs w:val="22"/>
        </w:rPr>
        <w:t>.</w:t>
      </w:r>
    </w:p>
    <w:p w:rsidR="005319A4" w:rsidRPr="005319A4" w:rsidRDefault="005319A4" w:rsidP="005319A4">
      <w:pPr>
        <w:pStyle w:val="ConsPlusNormal"/>
        <w:ind w:firstLine="539"/>
        <w:jc w:val="both"/>
        <w:rPr>
          <w:sz w:val="22"/>
          <w:szCs w:val="22"/>
        </w:rPr>
      </w:pPr>
      <w:r w:rsidRPr="005319A4">
        <w:rPr>
          <w:sz w:val="22"/>
          <w:szCs w:val="22"/>
        </w:rPr>
        <w:t xml:space="preserve">98. </w:t>
      </w:r>
      <w:r>
        <w:rPr>
          <w:sz w:val="22"/>
          <w:szCs w:val="22"/>
        </w:rPr>
        <w:t>Глава Спировского района</w:t>
      </w:r>
      <w:r w:rsidRPr="007D0259">
        <w:rPr>
          <w:sz w:val="22"/>
          <w:szCs w:val="22"/>
        </w:rPr>
        <w:t xml:space="preserve"> </w:t>
      </w:r>
      <w:r w:rsidRPr="005319A4">
        <w:rPr>
          <w:sz w:val="22"/>
          <w:szCs w:val="22"/>
        </w:rPr>
        <w:t>подписывает запросы и передает их специалисту, ответственному за документационное обеспечение, для регистрации и отправки адресатам.</w:t>
      </w:r>
    </w:p>
    <w:p w:rsidR="005319A4" w:rsidRPr="005319A4" w:rsidRDefault="005319A4" w:rsidP="005319A4">
      <w:pPr>
        <w:pStyle w:val="ConsPlusNormal"/>
        <w:ind w:firstLine="539"/>
        <w:jc w:val="both"/>
        <w:rPr>
          <w:sz w:val="22"/>
          <w:szCs w:val="22"/>
        </w:rPr>
      </w:pPr>
      <w:bookmarkStart w:id="12" w:name="P470"/>
      <w:bookmarkEnd w:id="12"/>
      <w:r w:rsidRPr="005319A4">
        <w:rPr>
          <w:sz w:val="22"/>
          <w:szCs w:val="22"/>
        </w:rPr>
        <w:t xml:space="preserve">99. Специалист, ответственный за документационное обеспечение, регистрирует запросы в журнале регистрации исходящей корреспонденции </w:t>
      </w:r>
      <w:r>
        <w:rPr>
          <w:sz w:val="22"/>
          <w:szCs w:val="22"/>
        </w:rPr>
        <w:t>Администрации</w:t>
      </w:r>
      <w:r w:rsidRPr="005319A4">
        <w:rPr>
          <w:sz w:val="22"/>
          <w:szCs w:val="22"/>
        </w:rPr>
        <w:t>, снимает с них копии, направляет запросы адресатам, а копии передает специалисту, ответственному за рассмотрение заявления.</w:t>
      </w:r>
    </w:p>
    <w:p w:rsidR="005319A4" w:rsidRPr="005319A4" w:rsidRDefault="005319A4" w:rsidP="005319A4">
      <w:pPr>
        <w:pStyle w:val="ConsPlusNormal"/>
        <w:ind w:firstLine="539"/>
        <w:jc w:val="both"/>
        <w:rPr>
          <w:sz w:val="22"/>
          <w:szCs w:val="22"/>
        </w:rPr>
      </w:pPr>
      <w:r w:rsidRPr="005319A4">
        <w:rPr>
          <w:sz w:val="22"/>
          <w:szCs w:val="22"/>
        </w:rPr>
        <w:t xml:space="preserve">Максимальный срок выполнения действий, указанных в </w:t>
      </w:r>
      <w:hyperlink w:anchor="P468" w:history="1">
        <w:r w:rsidRPr="005319A4">
          <w:rPr>
            <w:color w:val="0000FF"/>
            <w:sz w:val="22"/>
            <w:szCs w:val="22"/>
          </w:rPr>
          <w:t>пунктах 97</w:t>
        </w:r>
      </w:hyperlink>
      <w:r w:rsidRPr="005319A4">
        <w:rPr>
          <w:sz w:val="22"/>
          <w:szCs w:val="22"/>
        </w:rPr>
        <w:t xml:space="preserve"> - </w:t>
      </w:r>
      <w:hyperlink w:anchor="P470" w:history="1">
        <w:r w:rsidRPr="005319A4">
          <w:rPr>
            <w:color w:val="0000FF"/>
            <w:sz w:val="22"/>
            <w:szCs w:val="22"/>
          </w:rPr>
          <w:t>99</w:t>
        </w:r>
      </w:hyperlink>
      <w:r w:rsidRPr="005319A4">
        <w:rPr>
          <w:sz w:val="22"/>
          <w:szCs w:val="22"/>
        </w:rPr>
        <w:t xml:space="preserve"> настоящего подраздела, - 2 рабочих дня.</w:t>
      </w:r>
    </w:p>
    <w:p w:rsidR="005319A4" w:rsidRPr="005319A4" w:rsidRDefault="005319A4" w:rsidP="005319A4">
      <w:pPr>
        <w:pStyle w:val="ConsPlusNormal"/>
        <w:ind w:firstLine="539"/>
        <w:jc w:val="both"/>
        <w:rPr>
          <w:sz w:val="22"/>
          <w:szCs w:val="22"/>
        </w:rPr>
      </w:pPr>
      <w:r w:rsidRPr="005319A4">
        <w:rPr>
          <w:sz w:val="22"/>
          <w:szCs w:val="22"/>
        </w:rPr>
        <w:t xml:space="preserve">100. При поступлении в </w:t>
      </w:r>
      <w:r>
        <w:rPr>
          <w:sz w:val="22"/>
          <w:szCs w:val="22"/>
        </w:rPr>
        <w:t>Администрацию</w:t>
      </w:r>
      <w:r w:rsidRPr="005319A4">
        <w:rPr>
          <w:sz w:val="22"/>
          <w:szCs w:val="22"/>
        </w:rPr>
        <w:t xml:space="preserve"> ответов на запросы они регистрируются специалистом, ответственным за документационное обеспечение, в журнале регистрации входящей корреспонденции </w:t>
      </w:r>
      <w:r>
        <w:rPr>
          <w:sz w:val="22"/>
          <w:szCs w:val="22"/>
        </w:rPr>
        <w:t>Администрации</w:t>
      </w:r>
      <w:r w:rsidRPr="005319A4">
        <w:rPr>
          <w:sz w:val="22"/>
          <w:szCs w:val="22"/>
        </w:rPr>
        <w:t xml:space="preserve"> и передаются специалисту, ответственному за рассмотрение заявления.</w:t>
      </w:r>
    </w:p>
    <w:p w:rsidR="005319A4" w:rsidRPr="005319A4" w:rsidRDefault="005319A4" w:rsidP="005319A4">
      <w:pPr>
        <w:pStyle w:val="ConsPlusNormal"/>
        <w:ind w:firstLine="539"/>
        <w:jc w:val="both"/>
        <w:rPr>
          <w:sz w:val="22"/>
          <w:szCs w:val="22"/>
        </w:rPr>
      </w:pPr>
      <w:r w:rsidRPr="005319A4">
        <w:rPr>
          <w:sz w:val="22"/>
          <w:szCs w:val="22"/>
        </w:rPr>
        <w:t>Максимальный срок выполнения действий - 20 минут.</w:t>
      </w:r>
    </w:p>
    <w:p w:rsidR="005319A4" w:rsidRPr="005319A4" w:rsidRDefault="005319A4" w:rsidP="005319A4">
      <w:pPr>
        <w:pStyle w:val="ConsPlusNormal"/>
        <w:ind w:firstLine="539"/>
        <w:jc w:val="both"/>
        <w:rPr>
          <w:sz w:val="22"/>
          <w:szCs w:val="22"/>
        </w:rPr>
      </w:pPr>
      <w:r w:rsidRPr="005319A4">
        <w:rPr>
          <w:sz w:val="22"/>
          <w:szCs w:val="22"/>
        </w:rPr>
        <w:t>101. При наличии технической возможности сведения, содержащиеся в заявлении и прилагаемых к нему документах, могут быть проверены с использованием информации, размещенной на официальных сайтах соответствующих органов (организаций) в информационно-телекоммуникационной сети Интернет.</w:t>
      </w:r>
    </w:p>
    <w:p w:rsidR="005319A4" w:rsidRPr="005319A4" w:rsidRDefault="005319A4" w:rsidP="005319A4">
      <w:pPr>
        <w:pStyle w:val="ConsPlusNormal"/>
        <w:ind w:firstLine="539"/>
        <w:jc w:val="both"/>
        <w:rPr>
          <w:sz w:val="22"/>
          <w:szCs w:val="22"/>
        </w:rPr>
      </w:pPr>
      <w:r w:rsidRPr="005319A4">
        <w:rPr>
          <w:sz w:val="22"/>
          <w:szCs w:val="22"/>
        </w:rPr>
        <w:t xml:space="preserve">102. Если в ходе рассмотрения документов (сведений) специалист, ответственный за рассмотрение заявления, выявил основания для отказа в предоставлении </w:t>
      </w:r>
      <w:r>
        <w:rPr>
          <w:sz w:val="22"/>
          <w:szCs w:val="22"/>
        </w:rPr>
        <w:t>муниципальной услуги</w:t>
      </w:r>
      <w:r w:rsidRPr="005319A4">
        <w:rPr>
          <w:sz w:val="22"/>
          <w:szCs w:val="22"/>
        </w:rPr>
        <w:t xml:space="preserve">, приведенные в </w:t>
      </w:r>
      <w:hyperlink w:anchor="P264" w:history="1">
        <w:r w:rsidRPr="005319A4">
          <w:rPr>
            <w:sz w:val="22"/>
            <w:szCs w:val="22"/>
          </w:rPr>
          <w:t>пункте 47 подраздела XI раздела II</w:t>
        </w:r>
      </w:hyperlink>
      <w:r w:rsidRPr="005319A4">
        <w:rPr>
          <w:sz w:val="22"/>
          <w:szCs w:val="22"/>
        </w:rPr>
        <w:t xml:space="preserve"> административного регламента, он переходит к выполнению действий, указанных в </w:t>
      </w:r>
      <w:hyperlink w:anchor="P495" w:history="1">
        <w:r w:rsidRPr="005319A4">
          <w:rPr>
            <w:sz w:val="22"/>
            <w:szCs w:val="22"/>
          </w:rPr>
          <w:t>пункте 112 подраздела III</w:t>
        </w:r>
      </w:hyperlink>
      <w:r w:rsidRPr="005319A4">
        <w:rPr>
          <w:sz w:val="22"/>
          <w:szCs w:val="22"/>
        </w:rPr>
        <w:t xml:space="preserve"> настоящего раздела.</w:t>
      </w:r>
    </w:p>
    <w:p w:rsidR="005319A4" w:rsidRDefault="005319A4" w:rsidP="005319A4">
      <w:pPr>
        <w:pStyle w:val="ConsPlusNormal"/>
        <w:ind w:firstLine="539"/>
        <w:jc w:val="both"/>
        <w:rPr>
          <w:sz w:val="22"/>
          <w:szCs w:val="22"/>
        </w:rPr>
      </w:pPr>
      <w:bookmarkStart w:id="13" w:name="P476"/>
      <w:bookmarkEnd w:id="13"/>
      <w:r w:rsidRPr="005319A4">
        <w:rPr>
          <w:sz w:val="22"/>
          <w:szCs w:val="22"/>
        </w:rPr>
        <w:t xml:space="preserve">103. </w:t>
      </w:r>
      <w:proofErr w:type="gramStart"/>
      <w:r w:rsidRPr="005319A4">
        <w:rPr>
          <w:sz w:val="22"/>
          <w:szCs w:val="22"/>
        </w:rPr>
        <w:t xml:space="preserve">Если основания для отказа в предоставлении </w:t>
      </w:r>
      <w:r>
        <w:rPr>
          <w:sz w:val="22"/>
          <w:szCs w:val="22"/>
        </w:rPr>
        <w:t>муниципальной услуги</w:t>
      </w:r>
      <w:r w:rsidRPr="005319A4">
        <w:rPr>
          <w:sz w:val="22"/>
          <w:szCs w:val="22"/>
        </w:rPr>
        <w:t xml:space="preserve"> не выявлены, специалист, ответственный за рассмотрение заявления, осуществляет подготовку проекта уведомления о возможности заключения соглашения об установлении сервитута в предложенных заявителем границах либо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и передает его на подпись </w:t>
      </w:r>
      <w:r>
        <w:rPr>
          <w:sz w:val="22"/>
          <w:szCs w:val="22"/>
        </w:rPr>
        <w:t>Главе Спировского района</w:t>
      </w:r>
      <w:r w:rsidRPr="005319A4">
        <w:rPr>
          <w:sz w:val="22"/>
          <w:szCs w:val="22"/>
        </w:rPr>
        <w:t>.</w:t>
      </w:r>
      <w:proofErr w:type="gramEnd"/>
    </w:p>
    <w:p w:rsidR="005319A4" w:rsidRPr="005319A4" w:rsidRDefault="005319A4" w:rsidP="005319A4">
      <w:pPr>
        <w:pStyle w:val="ConsPlusNormal"/>
        <w:ind w:firstLine="539"/>
        <w:jc w:val="both"/>
        <w:rPr>
          <w:sz w:val="22"/>
          <w:szCs w:val="22"/>
        </w:rPr>
      </w:pPr>
      <w:r w:rsidRPr="005319A4">
        <w:rPr>
          <w:sz w:val="22"/>
          <w:szCs w:val="22"/>
        </w:rPr>
        <w:t xml:space="preserve">В случае, указанном в </w:t>
      </w:r>
      <w:hyperlink w:anchor="P175" w:history="1">
        <w:r w:rsidRPr="005319A4">
          <w:rPr>
            <w:sz w:val="22"/>
            <w:szCs w:val="22"/>
          </w:rPr>
          <w:t>подпункте "в" пункта 26 подраздела IV раздела II</w:t>
        </w:r>
      </w:hyperlink>
      <w:r w:rsidRPr="005319A4">
        <w:rPr>
          <w:sz w:val="22"/>
          <w:szCs w:val="22"/>
        </w:rPr>
        <w:t xml:space="preserve"> настоящего административного регламента, специалист, ответственный за рассмотрение заявления, переходит к выполнению действий, указанных в </w:t>
      </w:r>
      <w:hyperlink w:anchor="P501" w:history="1">
        <w:r w:rsidRPr="005319A4">
          <w:rPr>
            <w:sz w:val="22"/>
            <w:szCs w:val="22"/>
          </w:rPr>
          <w:t>пункте 115 подраздела III</w:t>
        </w:r>
      </w:hyperlink>
      <w:r w:rsidRPr="005319A4">
        <w:rPr>
          <w:sz w:val="22"/>
          <w:szCs w:val="22"/>
        </w:rPr>
        <w:t xml:space="preserve"> настоящего раздела.</w:t>
      </w:r>
    </w:p>
    <w:p w:rsidR="005319A4" w:rsidRPr="005319A4" w:rsidRDefault="005319A4" w:rsidP="005319A4">
      <w:pPr>
        <w:pStyle w:val="ConsPlusNormal"/>
        <w:ind w:firstLine="539"/>
        <w:jc w:val="both"/>
        <w:rPr>
          <w:sz w:val="22"/>
          <w:szCs w:val="22"/>
        </w:rPr>
      </w:pPr>
      <w:r w:rsidRPr="005319A4">
        <w:rPr>
          <w:sz w:val="22"/>
          <w:szCs w:val="22"/>
        </w:rPr>
        <w:t xml:space="preserve">104. </w:t>
      </w:r>
      <w:r w:rsidR="008E5E59">
        <w:rPr>
          <w:sz w:val="22"/>
          <w:szCs w:val="22"/>
        </w:rPr>
        <w:t>Глава Спировского района</w:t>
      </w:r>
      <w:r w:rsidR="008E5E59" w:rsidRPr="007D0259">
        <w:rPr>
          <w:sz w:val="22"/>
          <w:szCs w:val="22"/>
        </w:rPr>
        <w:t xml:space="preserve"> </w:t>
      </w:r>
      <w:r w:rsidRPr="005319A4">
        <w:rPr>
          <w:sz w:val="22"/>
          <w:szCs w:val="22"/>
        </w:rPr>
        <w:t>подписывает соответствующий документ и передает его специалисту, ответственному за документационное обеспечение, для регистрации и направления в адрес заявителя.</w:t>
      </w:r>
    </w:p>
    <w:p w:rsidR="005319A4" w:rsidRPr="005319A4" w:rsidRDefault="005319A4" w:rsidP="005319A4">
      <w:pPr>
        <w:pStyle w:val="ConsPlusNormal"/>
        <w:ind w:firstLine="539"/>
        <w:jc w:val="both"/>
        <w:rPr>
          <w:sz w:val="22"/>
          <w:szCs w:val="22"/>
        </w:rPr>
      </w:pPr>
      <w:bookmarkStart w:id="14" w:name="P479"/>
      <w:bookmarkEnd w:id="14"/>
      <w:r w:rsidRPr="005319A4">
        <w:rPr>
          <w:sz w:val="22"/>
          <w:szCs w:val="22"/>
        </w:rPr>
        <w:t xml:space="preserve">105. Специалист, ответственный за документационное обеспечение, регистрирует соответствующий документ в журнале регистрации исходящей корреспонденции </w:t>
      </w:r>
      <w:r w:rsidR="008E5E59">
        <w:rPr>
          <w:sz w:val="22"/>
          <w:szCs w:val="22"/>
        </w:rPr>
        <w:t>Администрации</w:t>
      </w:r>
      <w:r w:rsidRPr="005319A4">
        <w:rPr>
          <w:sz w:val="22"/>
          <w:szCs w:val="22"/>
        </w:rPr>
        <w:t>, снимает с него копию, направляет документ в адрес заявителя способом, указанным в заявлении, а его копию передает специалисту, ответственному за рассмотрение заявления.</w:t>
      </w:r>
    </w:p>
    <w:p w:rsidR="005319A4" w:rsidRPr="008E5E59" w:rsidRDefault="005319A4" w:rsidP="005319A4">
      <w:pPr>
        <w:pStyle w:val="ConsPlusNormal"/>
        <w:ind w:firstLine="539"/>
        <w:jc w:val="both"/>
        <w:rPr>
          <w:sz w:val="22"/>
          <w:szCs w:val="22"/>
        </w:rPr>
      </w:pPr>
      <w:r w:rsidRPr="008E5E59">
        <w:rPr>
          <w:sz w:val="22"/>
          <w:szCs w:val="22"/>
        </w:rPr>
        <w:t xml:space="preserve">Максимальный срок выполнения действий, указанных в </w:t>
      </w:r>
      <w:hyperlink w:anchor="P476" w:history="1">
        <w:r w:rsidRPr="008E5E59">
          <w:rPr>
            <w:sz w:val="22"/>
            <w:szCs w:val="22"/>
          </w:rPr>
          <w:t>пунктах 103</w:t>
        </w:r>
      </w:hyperlink>
      <w:r w:rsidRPr="008E5E59">
        <w:rPr>
          <w:sz w:val="22"/>
          <w:szCs w:val="22"/>
        </w:rPr>
        <w:t xml:space="preserve"> - </w:t>
      </w:r>
      <w:hyperlink w:anchor="P479" w:history="1">
        <w:r w:rsidRPr="008E5E59">
          <w:rPr>
            <w:sz w:val="22"/>
            <w:szCs w:val="22"/>
          </w:rPr>
          <w:t>105</w:t>
        </w:r>
      </w:hyperlink>
      <w:r w:rsidRPr="008E5E59">
        <w:rPr>
          <w:sz w:val="22"/>
          <w:szCs w:val="22"/>
        </w:rPr>
        <w:t xml:space="preserve"> настоящего подраздела, - 10 рабочих дней.</w:t>
      </w:r>
    </w:p>
    <w:p w:rsidR="005319A4" w:rsidRPr="008E5E59" w:rsidRDefault="005319A4" w:rsidP="005319A4">
      <w:pPr>
        <w:pStyle w:val="ConsPlusNormal"/>
        <w:ind w:firstLine="539"/>
        <w:jc w:val="both"/>
        <w:rPr>
          <w:sz w:val="22"/>
          <w:szCs w:val="22"/>
        </w:rPr>
      </w:pPr>
      <w:bookmarkStart w:id="15" w:name="P481"/>
      <w:bookmarkEnd w:id="15"/>
      <w:r w:rsidRPr="008E5E59">
        <w:rPr>
          <w:sz w:val="22"/>
          <w:szCs w:val="22"/>
        </w:rPr>
        <w:t xml:space="preserve">106. При получении одного из документов, указанных в </w:t>
      </w:r>
      <w:hyperlink w:anchor="P476" w:history="1">
        <w:r w:rsidRPr="008E5E59">
          <w:rPr>
            <w:sz w:val="22"/>
            <w:szCs w:val="22"/>
          </w:rPr>
          <w:t>пункте 103</w:t>
        </w:r>
      </w:hyperlink>
      <w:r w:rsidRPr="008E5E59">
        <w:rPr>
          <w:sz w:val="22"/>
          <w:szCs w:val="22"/>
        </w:rPr>
        <w:t xml:space="preserve"> настоящего подраздела, заявитель обеспечивает выполнение кадастровых работ в целях </w:t>
      </w:r>
      <w:r w:rsidRPr="008E5E59">
        <w:rPr>
          <w:sz w:val="22"/>
          <w:szCs w:val="22"/>
        </w:rPr>
        <w:lastRenderedPageBreak/>
        <w:t>государственного кадастрового учета сведений о частях земельных участков, в отношении которых устанавливается сервитут.</w:t>
      </w:r>
    </w:p>
    <w:p w:rsidR="005319A4" w:rsidRPr="005319A4" w:rsidRDefault="005319A4" w:rsidP="005319A4">
      <w:pPr>
        <w:pStyle w:val="ConsPlusNormal"/>
        <w:ind w:firstLine="539"/>
        <w:jc w:val="both"/>
        <w:rPr>
          <w:sz w:val="22"/>
          <w:szCs w:val="22"/>
        </w:rPr>
      </w:pPr>
      <w:r w:rsidRPr="008E5E59">
        <w:rPr>
          <w:sz w:val="22"/>
          <w:szCs w:val="22"/>
        </w:rPr>
        <w:t xml:space="preserve">107. Результатом действий заявителя, указанных в </w:t>
      </w:r>
      <w:hyperlink w:anchor="P481" w:history="1">
        <w:r w:rsidRPr="008E5E59">
          <w:rPr>
            <w:sz w:val="22"/>
            <w:szCs w:val="22"/>
          </w:rPr>
          <w:t>пункте 106</w:t>
        </w:r>
      </w:hyperlink>
      <w:r w:rsidRPr="005319A4">
        <w:rPr>
          <w:sz w:val="22"/>
          <w:szCs w:val="22"/>
        </w:rPr>
        <w:t xml:space="preserve"> настоящего подраздела, является представление в </w:t>
      </w:r>
      <w:r w:rsidR="008E5E59">
        <w:rPr>
          <w:sz w:val="22"/>
          <w:szCs w:val="22"/>
        </w:rPr>
        <w:t>Администрацию</w:t>
      </w:r>
      <w:r w:rsidRPr="005319A4">
        <w:rPr>
          <w:sz w:val="22"/>
          <w:szCs w:val="22"/>
        </w:rPr>
        <w:t xml:space="preserve"> уведомления о государственном кадастровом учете частей земельных участков, в отношении которых устанавливается сервитут (далее - уведомление о кадастровом учете). Поступивший документ регистрируется специалистом, ответственным за документационное обеспечение, в журнале регистрации входящей корреспонденции </w:t>
      </w:r>
      <w:r w:rsidR="008E5E59">
        <w:rPr>
          <w:sz w:val="22"/>
          <w:szCs w:val="22"/>
        </w:rPr>
        <w:t>Администрации</w:t>
      </w:r>
      <w:r w:rsidRPr="005319A4">
        <w:rPr>
          <w:sz w:val="22"/>
          <w:szCs w:val="22"/>
        </w:rPr>
        <w:t xml:space="preserve"> и передается специалисту, ответственному за рассмотрение заявления.</w:t>
      </w:r>
    </w:p>
    <w:p w:rsidR="005319A4" w:rsidRPr="005319A4" w:rsidRDefault="005319A4" w:rsidP="005319A4">
      <w:pPr>
        <w:pStyle w:val="ConsPlusNormal"/>
        <w:ind w:firstLine="539"/>
        <w:jc w:val="both"/>
        <w:rPr>
          <w:sz w:val="22"/>
          <w:szCs w:val="22"/>
        </w:rPr>
      </w:pPr>
      <w:r w:rsidRPr="005319A4">
        <w:rPr>
          <w:sz w:val="22"/>
          <w:szCs w:val="22"/>
        </w:rPr>
        <w:t xml:space="preserve">108. </w:t>
      </w:r>
      <w:proofErr w:type="gramStart"/>
      <w:r w:rsidRPr="005319A4">
        <w:rPr>
          <w:sz w:val="22"/>
          <w:szCs w:val="22"/>
        </w:rPr>
        <w:t xml:space="preserve">Результатом выполнения административной процедуры является при отсутствии оснований для отказа в предоставлении </w:t>
      </w:r>
      <w:r>
        <w:rPr>
          <w:sz w:val="22"/>
          <w:szCs w:val="22"/>
        </w:rPr>
        <w:t>муниципальной услуги</w:t>
      </w:r>
      <w:r w:rsidRPr="005319A4">
        <w:rPr>
          <w:sz w:val="22"/>
          <w:szCs w:val="22"/>
        </w:rPr>
        <w:t xml:space="preserve"> направление в адрес заявителя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и поступление в </w:t>
      </w:r>
      <w:r w:rsidR="008E5E59">
        <w:rPr>
          <w:sz w:val="22"/>
          <w:szCs w:val="22"/>
        </w:rPr>
        <w:t>Администрацию</w:t>
      </w:r>
      <w:r w:rsidRPr="005319A4">
        <w:rPr>
          <w:sz w:val="22"/>
          <w:szCs w:val="22"/>
        </w:rPr>
        <w:t xml:space="preserve"> уведомления о кадастровом учете.</w:t>
      </w:r>
      <w:proofErr w:type="gramEnd"/>
    </w:p>
    <w:p w:rsidR="005319A4" w:rsidRPr="005319A4" w:rsidRDefault="005319A4" w:rsidP="005319A4">
      <w:pPr>
        <w:pStyle w:val="ConsPlusNormal"/>
        <w:ind w:firstLine="539"/>
        <w:jc w:val="both"/>
        <w:rPr>
          <w:sz w:val="22"/>
          <w:szCs w:val="22"/>
        </w:rPr>
      </w:pPr>
      <w:r w:rsidRPr="005319A4">
        <w:rPr>
          <w:sz w:val="22"/>
          <w:szCs w:val="22"/>
        </w:rPr>
        <w:t xml:space="preserve">109. Факт направления исходящих документов </w:t>
      </w:r>
      <w:r w:rsidR="008E5E59">
        <w:rPr>
          <w:sz w:val="22"/>
          <w:szCs w:val="22"/>
        </w:rPr>
        <w:t>Администрации</w:t>
      </w:r>
      <w:r w:rsidRPr="005319A4">
        <w:rPr>
          <w:sz w:val="22"/>
          <w:szCs w:val="22"/>
        </w:rPr>
        <w:t xml:space="preserve"> в адрес заявителя фиксируется в журнале регистрации исходящей корреспонденции </w:t>
      </w:r>
      <w:r w:rsidR="008E5E59">
        <w:rPr>
          <w:sz w:val="22"/>
          <w:szCs w:val="22"/>
        </w:rPr>
        <w:t>Администрации</w:t>
      </w:r>
      <w:r w:rsidRPr="005319A4">
        <w:rPr>
          <w:sz w:val="22"/>
          <w:szCs w:val="22"/>
        </w:rPr>
        <w:t>.</w:t>
      </w:r>
    </w:p>
    <w:p w:rsidR="005319A4" w:rsidRPr="005319A4" w:rsidRDefault="005319A4" w:rsidP="005319A4">
      <w:pPr>
        <w:pStyle w:val="ConsPlusNormal"/>
        <w:ind w:firstLine="539"/>
        <w:jc w:val="both"/>
        <w:rPr>
          <w:sz w:val="22"/>
          <w:szCs w:val="22"/>
        </w:rPr>
      </w:pPr>
      <w:r w:rsidRPr="005319A4">
        <w:rPr>
          <w:sz w:val="22"/>
          <w:szCs w:val="22"/>
        </w:rPr>
        <w:t xml:space="preserve">110. Факт поступления в </w:t>
      </w:r>
      <w:r w:rsidR="008E5E59">
        <w:rPr>
          <w:sz w:val="22"/>
          <w:szCs w:val="22"/>
        </w:rPr>
        <w:t>Администрации</w:t>
      </w:r>
      <w:r w:rsidRPr="005319A4">
        <w:rPr>
          <w:sz w:val="22"/>
          <w:szCs w:val="22"/>
        </w:rPr>
        <w:t xml:space="preserve"> уведомления о кадастровом учете фиксируется в журнале регистрации входящей корреспонденции </w:t>
      </w:r>
      <w:r w:rsidR="008E5E59">
        <w:rPr>
          <w:sz w:val="22"/>
          <w:szCs w:val="22"/>
        </w:rPr>
        <w:t>Администрации</w:t>
      </w:r>
      <w:r w:rsidRPr="005319A4">
        <w:rPr>
          <w:sz w:val="22"/>
          <w:szCs w:val="22"/>
        </w:rPr>
        <w:t>.</w:t>
      </w:r>
    </w:p>
    <w:p w:rsidR="00FF574D" w:rsidRPr="00625E33" w:rsidRDefault="00FF574D" w:rsidP="00E67659">
      <w:pPr>
        <w:spacing w:line="20" w:lineRule="atLeast"/>
        <w:jc w:val="center"/>
        <w:rPr>
          <w:rFonts w:ascii="Arial" w:hAnsi="Arial" w:cs="Arial"/>
          <w:b/>
          <w:sz w:val="22"/>
          <w:szCs w:val="22"/>
        </w:rPr>
      </w:pPr>
    </w:p>
    <w:p w:rsidR="00E67659" w:rsidRPr="00625E33" w:rsidRDefault="00E67659" w:rsidP="00E67659">
      <w:pPr>
        <w:spacing w:line="20" w:lineRule="atLeast"/>
        <w:jc w:val="center"/>
        <w:rPr>
          <w:rFonts w:ascii="Arial" w:hAnsi="Arial" w:cs="Arial"/>
          <w:b/>
          <w:sz w:val="22"/>
          <w:szCs w:val="22"/>
        </w:rPr>
      </w:pPr>
      <w:r w:rsidRPr="00625E33">
        <w:rPr>
          <w:rFonts w:ascii="Arial" w:hAnsi="Arial" w:cs="Arial"/>
          <w:b/>
          <w:sz w:val="22"/>
          <w:szCs w:val="22"/>
        </w:rPr>
        <w:t>Подраздел I</w:t>
      </w:r>
      <w:r w:rsidRPr="00625E33">
        <w:rPr>
          <w:rFonts w:ascii="Arial" w:hAnsi="Arial" w:cs="Arial"/>
          <w:b/>
          <w:sz w:val="22"/>
          <w:szCs w:val="22"/>
          <w:lang w:val="en-US"/>
        </w:rPr>
        <w:t>II</w:t>
      </w:r>
    </w:p>
    <w:p w:rsidR="00E67659" w:rsidRPr="00625E33" w:rsidRDefault="00E67659" w:rsidP="00E67659">
      <w:pPr>
        <w:autoSpaceDE w:val="0"/>
        <w:autoSpaceDN w:val="0"/>
        <w:adjustRightInd w:val="0"/>
        <w:ind w:firstLine="540"/>
        <w:jc w:val="center"/>
        <w:rPr>
          <w:rFonts w:ascii="Arial" w:hAnsi="Arial" w:cs="Arial"/>
          <w:b/>
          <w:sz w:val="22"/>
          <w:szCs w:val="22"/>
        </w:rPr>
      </w:pPr>
      <w:r w:rsidRPr="00625E33">
        <w:rPr>
          <w:rFonts w:ascii="Arial" w:hAnsi="Arial" w:cs="Arial"/>
          <w:b/>
          <w:sz w:val="22"/>
          <w:szCs w:val="22"/>
        </w:rPr>
        <w:t xml:space="preserve">Подготовка документа, являющегося результатом предоставления </w:t>
      </w:r>
      <w:r w:rsidR="00625E33">
        <w:rPr>
          <w:rFonts w:ascii="Arial" w:hAnsi="Arial" w:cs="Arial"/>
          <w:b/>
          <w:sz w:val="22"/>
          <w:szCs w:val="22"/>
        </w:rPr>
        <w:t>муниципальной услуги</w:t>
      </w:r>
      <w:r w:rsidRPr="00625E33">
        <w:rPr>
          <w:rFonts w:ascii="Arial" w:hAnsi="Arial" w:cs="Arial"/>
          <w:b/>
          <w:sz w:val="22"/>
          <w:szCs w:val="22"/>
        </w:rPr>
        <w:t>, и выдача (направление) его заявителю</w:t>
      </w:r>
    </w:p>
    <w:p w:rsidR="00E67659" w:rsidRPr="008E5E59" w:rsidRDefault="00E67659" w:rsidP="008E5E59">
      <w:pPr>
        <w:widowControl w:val="0"/>
        <w:tabs>
          <w:tab w:val="left" w:pos="1260"/>
        </w:tabs>
        <w:ind w:firstLine="720"/>
        <w:jc w:val="center"/>
        <w:rPr>
          <w:rFonts w:ascii="Arial" w:hAnsi="Arial" w:cs="Arial"/>
          <w:sz w:val="22"/>
          <w:szCs w:val="22"/>
        </w:rPr>
      </w:pPr>
    </w:p>
    <w:p w:rsidR="008E5E59" w:rsidRPr="008E5E59" w:rsidRDefault="008E5E59" w:rsidP="008E5E59">
      <w:pPr>
        <w:pStyle w:val="ConsPlusNormal"/>
        <w:ind w:firstLine="540"/>
        <w:jc w:val="both"/>
        <w:rPr>
          <w:sz w:val="22"/>
          <w:szCs w:val="22"/>
        </w:rPr>
      </w:pPr>
      <w:r w:rsidRPr="008E5E59">
        <w:rPr>
          <w:sz w:val="22"/>
          <w:szCs w:val="22"/>
        </w:rPr>
        <w:t>111. Основанием для начала выполнения административной процедуры является один из следующих юридических фактов:</w:t>
      </w:r>
    </w:p>
    <w:p w:rsidR="008E5E59" w:rsidRPr="008E5E59" w:rsidRDefault="008E5E59" w:rsidP="008E5E59">
      <w:pPr>
        <w:pStyle w:val="ConsPlusNormal"/>
        <w:ind w:firstLine="540"/>
        <w:jc w:val="both"/>
        <w:rPr>
          <w:sz w:val="22"/>
          <w:szCs w:val="22"/>
        </w:rPr>
      </w:pPr>
      <w:bookmarkStart w:id="16" w:name="P492"/>
      <w:bookmarkEnd w:id="16"/>
      <w:r w:rsidRPr="008E5E59">
        <w:rPr>
          <w:sz w:val="22"/>
          <w:szCs w:val="22"/>
        </w:rPr>
        <w:t xml:space="preserve">а) выявление специалистом, ответственным за рассмотрение заявления, при проверке комплекта документов заявителя оснований для отказа в предоставлении муниципальной услуги, приведенных в </w:t>
      </w:r>
      <w:hyperlink w:anchor="P264" w:history="1">
        <w:r w:rsidRPr="008E5E59">
          <w:rPr>
            <w:sz w:val="22"/>
            <w:szCs w:val="22"/>
          </w:rPr>
          <w:t>пункте 47 подраздела XI раздела II</w:t>
        </w:r>
      </w:hyperlink>
      <w:r w:rsidRPr="008E5E59">
        <w:rPr>
          <w:sz w:val="22"/>
          <w:szCs w:val="22"/>
        </w:rPr>
        <w:t xml:space="preserve"> административного регламента;</w:t>
      </w:r>
    </w:p>
    <w:p w:rsidR="008E5E59" w:rsidRPr="008E5E59" w:rsidRDefault="008E5E59" w:rsidP="008E5E59">
      <w:pPr>
        <w:pStyle w:val="ConsPlusNormal"/>
        <w:ind w:firstLine="540"/>
        <w:jc w:val="both"/>
        <w:rPr>
          <w:sz w:val="22"/>
          <w:szCs w:val="22"/>
        </w:rPr>
      </w:pPr>
      <w:bookmarkStart w:id="17" w:name="P493"/>
      <w:bookmarkEnd w:id="17"/>
      <w:proofErr w:type="gramStart"/>
      <w:r w:rsidRPr="008E5E59">
        <w:rPr>
          <w:sz w:val="22"/>
          <w:szCs w:val="22"/>
        </w:rPr>
        <w:t>б) выявление специалистом, ответственным за рассмотрение заявления, при проверке комплекта документов заявителя отсутствия оснований для отказа в предоставлении муниципальной услуги при условии, что заявление предусматривает установление сервитута в отношении всего земельного участка или в случае установления сервитута на срок до трех лет -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w:t>
      </w:r>
      <w:proofErr w:type="gramEnd"/>
      <w:r w:rsidRPr="008E5E59">
        <w:rPr>
          <w:sz w:val="22"/>
          <w:szCs w:val="22"/>
        </w:rPr>
        <w:t xml:space="preserve">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p>
    <w:p w:rsidR="008E5E59" w:rsidRPr="008E5E59" w:rsidRDefault="008E5E59" w:rsidP="008E5E59">
      <w:pPr>
        <w:pStyle w:val="ConsPlusNormal"/>
        <w:ind w:firstLine="540"/>
        <w:jc w:val="both"/>
        <w:rPr>
          <w:sz w:val="22"/>
          <w:szCs w:val="22"/>
        </w:rPr>
      </w:pPr>
      <w:bookmarkStart w:id="18" w:name="P494"/>
      <w:bookmarkEnd w:id="18"/>
      <w:r w:rsidRPr="008E5E59">
        <w:rPr>
          <w:sz w:val="22"/>
          <w:szCs w:val="22"/>
        </w:rPr>
        <w:t>в) поступление специалисту, ответственному за рассмотрение заявления, уведомления о кадастровом учете.</w:t>
      </w:r>
    </w:p>
    <w:p w:rsidR="008E5E59" w:rsidRPr="008E5E59" w:rsidRDefault="008E5E59" w:rsidP="008E5E59">
      <w:pPr>
        <w:pStyle w:val="ConsPlusNormal"/>
        <w:ind w:firstLine="539"/>
        <w:jc w:val="both"/>
        <w:rPr>
          <w:sz w:val="22"/>
          <w:szCs w:val="22"/>
        </w:rPr>
      </w:pPr>
      <w:bookmarkStart w:id="19" w:name="P495"/>
      <w:bookmarkEnd w:id="19"/>
      <w:r w:rsidRPr="008E5E59">
        <w:rPr>
          <w:sz w:val="22"/>
          <w:szCs w:val="22"/>
        </w:rPr>
        <w:t xml:space="preserve">112. В случае, указанном в </w:t>
      </w:r>
      <w:hyperlink w:anchor="P492" w:history="1">
        <w:r w:rsidRPr="008E5E59">
          <w:rPr>
            <w:sz w:val="22"/>
            <w:szCs w:val="22"/>
          </w:rPr>
          <w:t>подпункте "а" пункта 111</w:t>
        </w:r>
      </w:hyperlink>
      <w:r w:rsidRPr="008E5E59">
        <w:rPr>
          <w:sz w:val="22"/>
          <w:szCs w:val="22"/>
        </w:rPr>
        <w:t xml:space="preserve"> настоящего подраздела, специалист, ответственный за рассмотрение заявления, готовит проект письма, содержащего решение об отказе в заключени</w:t>
      </w:r>
      <w:proofErr w:type="gramStart"/>
      <w:r w:rsidRPr="008E5E59">
        <w:rPr>
          <w:sz w:val="22"/>
          <w:szCs w:val="22"/>
        </w:rPr>
        <w:t>и</w:t>
      </w:r>
      <w:proofErr w:type="gramEnd"/>
      <w:r w:rsidRPr="008E5E59">
        <w:rPr>
          <w:sz w:val="22"/>
          <w:szCs w:val="22"/>
        </w:rPr>
        <w:t xml:space="preserve"> соглашения об установлении сервитута, и передает его на подпись Главе района.</w:t>
      </w:r>
    </w:p>
    <w:p w:rsidR="008E5E59" w:rsidRPr="008E5E59" w:rsidRDefault="008E5E59" w:rsidP="008E5E59">
      <w:pPr>
        <w:pStyle w:val="ConsPlusNormal"/>
        <w:ind w:firstLine="540"/>
        <w:jc w:val="both"/>
        <w:rPr>
          <w:sz w:val="22"/>
          <w:szCs w:val="22"/>
        </w:rPr>
      </w:pPr>
      <w:r w:rsidRPr="008E5E59">
        <w:rPr>
          <w:sz w:val="22"/>
          <w:szCs w:val="22"/>
        </w:rPr>
        <w:t>Максимальный срок выполнения действий - 3 рабочих дня.</w:t>
      </w:r>
    </w:p>
    <w:p w:rsidR="008E5E59" w:rsidRPr="008E5E59" w:rsidRDefault="008E5E59" w:rsidP="008E5E59">
      <w:pPr>
        <w:pStyle w:val="ConsPlusNormal"/>
        <w:ind w:firstLine="539"/>
        <w:jc w:val="both"/>
        <w:rPr>
          <w:sz w:val="22"/>
          <w:szCs w:val="22"/>
        </w:rPr>
      </w:pPr>
      <w:r w:rsidRPr="008E5E59">
        <w:rPr>
          <w:sz w:val="22"/>
          <w:szCs w:val="22"/>
        </w:rPr>
        <w:t>113. Глава района подписывает письмо и передает его специалисту, ответственному за документационное обеспечение, для регистрации и направления в адрес заявителя.</w:t>
      </w:r>
    </w:p>
    <w:p w:rsidR="008E5E59" w:rsidRPr="008E5E59" w:rsidRDefault="008E5E59" w:rsidP="008E5E59">
      <w:pPr>
        <w:pStyle w:val="ConsPlusNormal"/>
        <w:ind w:firstLine="540"/>
        <w:jc w:val="both"/>
        <w:rPr>
          <w:sz w:val="22"/>
          <w:szCs w:val="22"/>
        </w:rPr>
      </w:pPr>
      <w:r w:rsidRPr="008E5E59">
        <w:rPr>
          <w:sz w:val="22"/>
          <w:szCs w:val="22"/>
        </w:rPr>
        <w:t>Максимальный срок выполнения действий - 1 рабочий день.</w:t>
      </w:r>
    </w:p>
    <w:p w:rsidR="008E5E59" w:rsidRPr="008E5E59" w:rsidRDefault="008E5E59" w:rsidP="008E5E59">
      <w:pPr>
        <w:pStyle w:val="ConsPlusNormal"/>
        <w:ind w:firstLine="540"/>
        <w:jc w:val="both"/>
        <w:rPr>
          <w:sz w:val="22"/>
          <w:szCs w:val="22"/>
        </w:rPr>
      </w:pPr>
      <w:r w:rsidRPr="008E5E59">
        <w:rPr>
          <w:sz w:val="22"/>
          <w:szCs w:val="22"/>
        </w:rPr>
        <w:t>114. Специалист, ответственный за документационное обеспечение, регистрирует письмо в журнале регистрации исходящей корреспонденции Администрации, снимает с него копию, направляет письмо в адрес заявителя способом, указанным в заявлении, а его копию передает специалисту, ответственному за рассмотрение заявления.</w:t>
      </w:r>
    </w:p>
    <w:p w:rsidR="008E5E59" w:rsidRPr="008E5E59" w:rsidRDefault="008E5E59" w:rsidP="008E5E59">
      <w:pPr>
        <w:pStyle w:val="ConsPlusNormal"/>
        <w:ind w:firstLine="540"/>
        <w:jc w:val="both"/>
        <w:rPr>
          <w:sz w:val="22"/>
          <w:szCs w:val="22"/>
        </w:rPr>
      </w:pPr>
      <w:r w:rsidRPr="008E5E59">
        <w:rPr>
          <w:sz w:val="22"/>
          <w:szCs w:val="22"/>
        </w:rPr>
        <w:t>Максимальный срок выполнения действий - 1 рабочий день.</w:t>
      </w:r>
    </w:p>
    <w:p w:rsidR="008E5E59" w:rsidRPr="008E5E59" w:rsidRDefault="008E5E59" w:rsidP="008E5E59">
      <w:pPr>
        <w:pStyle w:val="ConsPlusNormal"/>
        <w:ind w:firstLine="540"/>
        <w:jc w:val="both"/>
        <w:rPr>
          <w:sz w:val="22"/>
          <w:szCs w:val="22"/>
        </w:rPr>
      </w:pPr>
      <w:bookmarkStart w:id="20" w:name="P501"/>
      <w:bookmarkEnd w:id="20"/>
      <w:r w:rsidRPr="008E5E59">
        <w:rPr>
          <w:sz w:val="22"/>
          <w:szCs w:val="22"/>
        </w:rPr>
        <w:lastRenderedPageBreak/>
        <w:t xml:space="preserve">115. В случаях, указанных в </w:t>
      </w:r>
      <w:hyperlink w:anchor="P493" w:history="1">
        <w:r w:rsidRPr="008E5E59">
          <w:rPr>
            <w:sz w:val="22"/>
            <w:szCs w:val="22"/>
          </w:rPr>
          <w:t>подпунктах "б"</w:t>
        </w:r>
      </w:hyperlink>
      <w:r w:rsidRPr="008E5E59">
        <w:rPr>
          <w:sz w:val="22"/>
          <w:szCs w:val="22"/>
        </w:rPr>
        <w:t xml:space="preserve">, </w:t>
      </w:r>
      <w:hyperlink w:anchor="P494" w:history="1">
        <w:r w:rsidRPr="008E5E59">
          <w:rPr>
            <w:sz w:val="22"/>
            <w:szCs w:val="22"/>
          </w:rPr>
          <w:t>"в" пункта 111</w:t>
        </w:r>
      </w:hyperlink>
      <w:r w:rsidRPr="008E5E59">
        <w:rPr>
          <w:sz w:val="22"/>
          <w:szCs w:val="22"/>
        </w:rPr>
        <w:t xml:space="preserve"> настоящего подраздела, специалист, ответственный за рассмотрение заявления, готовит проект соглашения об установлении сервитута, и передает его на подпись Главе района.</w:t>
      </w:r>
    </w:p>
    <w:p w:rsidR="008E5E59" w:rsidRPr="008E5E59" w:rsidRDefault="008E5E59" w:rsidP="008E5E59">
      <w:pPr>
        <w:pStyle w:val="ConsPlusNormal"/>
        <w:ind w:firstLine="540"/>
        <w:jc w:val="both"/>
        <w:rPr>
          <w:sz w:val="22"/>
          <w:szCs w:val="22"/>
        </w:rPr>
      </w:pPr>
      <w:r w:rsidRPr="008E5E59">
        <w:rPr>
          <w:sz w:val="22"/>
          <w:szCs w:val="22"/>
        </w:rPr>
        <w:t>Максимальный срок выполнения действий - 20 рабочих дней.</w:t>
      </w:r>
    </w:p>
    <w:p w:rsidR="008E5E59" w:rsidRPr="008E5E59" w:rsidRDefault="008E5E59" w:rsidP="008E5E59">
      <w:pPr>
        <w:pStyle w:val="ConsPlusNormal"/>
        <w:ind w:firstLine="540"/>
        <w:jc w:val="both"/>
        <w:rPr>
          <w:sz w:val="22"/>
          <w:szCs w:val="22"/>
        </w:rPr>
      </w:pPr>
      <w:r w:rsidRPr="008E5E59">
        <w:rPr>
          <w:sz w:val="22"/>
          <w:szCs w:val="22"/>
        </w:rPr>
        <w:t xml:space="preserve">116. Глава района подписывает соглашение об установлении сервитута в трех экземплярах и передает его специалисту, </w:t>
      </w:r>
      <w:r w:rsidR="0053469C" w:rsidRPr="008E5E59">
        <w:rPr>
          <w:sz w:val="22"/>
          <w:szCs w:val="22"/>
        </w:rPr>
        <w:t>ответственный за рассмотрение заявления</w:t>
      </w:r>
      <w:r w:rsidRPr="008E5E59">
        <w:rPr>
          <w:sz w:val="22"/>
          <w:szCs w:val="22"/>
        </w:rPr>
        <w:t>, для регистрации и направления (передачи) заявителю (представителю заявителя).</w:t>
      </w:r>
    </w:p>
    <w:p w:rsidR="008E5E59" w:rsidRPr="008E5E59" w:rsidRDefault="008E5E59" w:rsidP="008E5E59">
      <w:pPr>
        <w:pStyle w:val="ConsPlusNormal"/>
        <w:ind w:firstLine="540"/>
        <w:jc w:val="both"/>
        <w:rPr>
          <w:sz w:val="22"/>
          <w:szCs w:val="22"/>
        </w:rPr>
      </w:pPr>
      <w:r w:rsidRPr="008E5E59">
        <w:rPr>
          <w:sz w:val="22"/>
          <w:szCs w:val="22"/>
        </w:rPr>
        <w:t>Максимальный срок выполнения действий - 1 рабочий день.</w:t>
      </w:r>
    </w:p>
    <w:p w:rsidR="008E5E59" w:rsidRPr="008E5E59" w:rsidRDefault="008E5E59" w:rsidP="008E5E59">
      <w:pPr>
        <w:pStyle w:val="ConsPlusNormal"/>
        <w:ind w:firstLine="540"/>
        <w:jc w:val="both"/>
        <w:rPr>
          <w:sz w:val="22"/>
          <w:szCs w:val="22"/>
        </w:rPr>
      </w:pPr>
      <w:r w:rsidRPr="008E5E59">
        <w:rPr>
          <w:sz w:val="22"/>
          <w:szCs w:val="22"/>
        </w:rPr>
        <w:t xml:space="preserve">117. Специалист, </w:t>
      </w:r>
      <w:r w:rsidR="0053469C" w:rsidRPr="008E5E59">
        <w:rPr>
          <w:sz w:val="22"/>
          <w:szCs w:val="22"/>
        </w:rPr>
        <w:t>ответственный за рассмотрение заявления</w:t>
      </w:r>
      <w:r w:rsidRPr="008E5E59">
        <w:rPr>
          <w:sz w:val="22"/>
          <w:szCs w:val="22"/>
        </w:rPr>
        <w:t>, регистрирует соглашение об установлении сервитута в журнале регистрации исходящей корреспонденции Администрации и направляет (передает) три экземпляра соглашения для подписания заявителю (представителю заявителя) способом, указанным в заявлении.</w:t>
      </w:r>
    </w:p>
    <w:p w:rsidR="008E5E59" w:rsidRPr="008E5E59" w:rsidRDefault="008E5E59" w:rsidP="008E5E59">
      <w:pPr>
        <w:pStyle w:val="ConsPlusNormal"/>
        <w:ind w:firstLine="540"/>
        <w:jc w:val="both"/>
        <w:rPr>
          <w:sz w:val="22"/>
          <w:szCs w:val="22"/>
        </w:rPr>
      </w:pPr>
      <w:r w:rsidRPr="008E5E59">
        <w:rPr>
          <w:sz w:val="22"/>
          <w:szCs w:val="22"/>
        </w:rPr>
        <w:t>Максимальный срок выполнения действий - 1 рабочий день.</w:t>
      </w:r>
    </w:p>
    <w:p w:rsidR="008E5E59" w:rsidRPr="008E5E59" w:rsidRDefault="008E5E59" w:rsidP="008E5E59">
      <w:pPr>
        <w:pStyle w:val="ConsPlusNormal"/>
        <w:ind w:firstLine="540"/>
        <w:jc w:val="both"/>
        <w:rPr>
          <w:sz w:val="22"/>
          <w:szCs w:val="22"/>
        </w:rPr>
      </w:pPr>
      <w:r w:rsidRPr="008E5E59">
        <w:rPr>
          <w:sz w:val="22"/>
          <w:szCs w:val="22"/>
        </w:rPr>
        <w:t>118. Заявитель обязан подписать соглашение об установлении сервитута не позднее чем через тридцать дней со дня его получения, после чего представить (направить) три экземпляра соглашения в Администрацию.</w:t>
      </w:r>
    </w:p>
    <w:p w:rsidR="008E5E59" w:rsidRPr="008E5E59" w:rsidRDefault="008E5E59" w:rsidP="008E5E59">
      <w:pPr>
        <w:pStyle w:val="ConsPlusNormal"/>
        <w:ind w:firstLine="540"/>
        <w:jc w:val="both"/>
        <w:rPr>
          <w:sz w:val="22"/>
          <w:szCs w:val="22"/>
        </w:rPr>
      </w:pPr>
      <w:r w:rsidRPr="008E5E59">
        <w:rPr>
          <w:sz w:val="22"/>
          <w:szCs w:val="22"/>
        </w:rPr>
        <w:t>119. При поступлении подписанного заявителем в трех экземплярах соглашения об установлении сервитута в Администрацию оно регистрируется специалистом, ответственным за документационное обеспечение, в журнале регистрации входящей корреспонденции Администрации и передается специалисту, ответственному за рассмотрение заявления, который:</w:t>
      </w:r>
    </w:p>
    <w:p w:rsidR="008E5E59" w:rsidRPr="008E5E59" w:rsidRDefault="008E5E59" w:rsidP="008E5E59">
      <w:pPr>
        <w:pStyle w:val="ConsPlusNormal"/>
        <w:ind w:firstLine="540"/>
        <w:jc w:val="both"/>
        <w:rPr>
          <w:sz w:val="22"/>
          <w:szCs w:val="22"/>
        </w:rPr>
      </w:pPr>
      <w:r w:rsidRPr="008E5E59">
        <w:rPr>
          <w:sz w:val="22"/>
          <w:szCs w:val="22"/>
        </w:rPr>
        <w:t>а) регистрирует соглашение в журнале регистрации соглашений;</w:t>
      </w:r>
    </w:p>
    <w:p w:rsidR="008E5E59" w:rsidRPr="008E5E59" w:rsidRDefault="008E5E59" w:rsidP="008E5E59">
      <w:pPr>
        <w:pStyle w:val="ConsPlusNormal"/>
        <w:ind w:firstLine="540"/>
        <w:jc w:val="both"/>
        <w:rPr>
          <w:sz w:val="22"/>
          <w:szCs w:val="22"/>
        </w:rPr>
      </w:pPr>
      <w:r w:rsidRPr="008E5E59">
        <w:rPr>
          <w:sz w:val="22"/>
          <w:szCs w:val="22"/>
        </w:rPr>
        <w:t>б) присваивает соглашению номер и проставляет на каждом экземпляре соглашения указанный номер и дату подписания, а также печать Администрации;</w:t>
      </w:r>
    </w:p>
    <w:p w:rsidR="008E5E59" w:rsidRPr="008E5E59" w:rsidRDefault="008E5E59" w:rsidP="008E5E59">
      <w:pPr>
        <w:pStyle w:val="ConsPlusNormal"/>
        <w:ind w:firstLine="540"/>
        <w:jc w:val="both"/>
        <w:rPr>
          <w:sz w:val="22"/>
          <w:szCs w:val="22"/>
        </w:rPr>
      </w:pPr>
      <w:r w:rsidRPr="008E5E59">
        <w:rPr>
          <w:sz w:val="22"/>
          <w:szCs w:val="22"/>
        </w:rPr>
        <w:t xml:space="preserve">в) подает соглашение для регистрации в Управление Федеральной службы государственной регистрации, кадастра и картографии по Тверской области (далее - Управление </w:t>
      </w:r>
      <w:proofErr w:type="spellStart"/>
      <w:r w:rsidRPr="008E5E59">
        <w:rPr>
          <w:sz w:val="22"/>
          <w:szCs w:val="22"/>
        </w:rPr>
        <w:t>Росреестра</w:t>
      </w:r>
      <w:proofErr w:type="spellEnd"/>
      <w:r w:rsidRPr="008E5E59">
        <w:rPr>
          <w:sz w:val="22"/>
          <w:szCs w:val="22"/>
        </w:rPr>
        <w:t xml:space="preserve">), за исключением случая, предусмотренного </w:t>
      </w:r>
      <w:hyperlink w:anchor="P493" w:history="1">
        <w:r w:rsidRPr="008E5E59">
          <w:rPr>
            <w:sz w:val="22"/>
            <w:szCs w:val="22"/>
          </w:rPr>
          <w:t>подпунктом "б" пункта 111</w:t>
        </w:r>
      </w:hyperlink>
      <w:r w:rsidRPr="008E5E59">
        <w:rPr>
          <w:sz w:val="22"/>
          <w:szCs w:val="22"/>
        </w:rPr>
        <w:t xml:space="preserve"> настоящего подраздела;</w:t>
      </w:r>
    </w:p>
    <w:p w:rsidR="008E5E59" w:rsidRPr="008E5E59" w:rsidRDefault="008E5E59" w:rsidP="008E5E59">
      <w:pPr>
        <w:pStyle w:val="ConsPlusNormal"/>
        <w:ind w:firstLine="540"/>
        <w:jc w:val="both"/>
        <w:rPr>
          <w:sz w:val="22"/>
          <w:szCs w:val="22"/>
        </w:rPr>
      </w:pPr>
      <w:r w:rsidRPr="008E5E59">
        <w:rPr>
          <w:sz w:val="22"/>
          <w:szCs w:val="22"/>
        </w:rPr>
        <w:t xml:space="preserve">г) после получения зарегистрированного экземпляра соглашения в Управлении </w:t>
      </w:r>
      <w:proofErr w:type="spellStart"/>
      <w:r w:rsidRPr="008E5E59">
        <w:rPr>
          <w:sz w:val="22"/>
          <w:szCs w:val="22"/>
        </w:rPr>
        <w:t>Росреестра</w:t>
      </w:r>
      <w:proofErr w:type="spellEnd"/>
      <w:r w:rsidRPr="008E5E59">
        <w:rPr>
          <w:sz w:val="22"/>
          <w:szCs w:val="22"/>
        </w:rPr>
        <w:t xml:space="preserve"> приобщает его к комплекту документов заявителя, который передает на хранение в архив Администрации.</w:t>
      </w:r>
    </w:p>
    <w:p w:rsidR="008E5E59" w:rsidRPr="008E5E59" w:rsidRDefault="008E5E59" w:rsidP="008E5E59">
      <w:pPr>
        <w:pStyle w:val="ConsPlusNormal"/>
        <w:ind w:firstLine="540"/>
        <w:jc w:val="both"/>
        <w:rPr>
          <w:sz w:val="22"/>
          <w:szCs w:val="22"/>
        </w:rPr>
      </w:pPr>
      <w:r w:rsidRPr="008E5E59">
        <w:rPr>
          <w:sz w:val="22"/>
          <w:szCs w:val="22"/>
        </w:rPr>
        <w:t>120. Результатом выполнения административной процедуры является заключение заявителем и Администрации соглашения об установлении сервитута либо направление заявителю письма, содержащего решение об отказе в заключени</w:t>
      </w:r>
      <w:proofErr w:type="gramStart"/>
      <w:r w:rsidRPr="008E5E59">
        <w:rPr>
          <w:sz w:val="22"/>
          <w:szCs w:val="22"/>
        </w:rPr>
        <w:t>и</w:t>
      </w:r>
      <w:proofErr w:type="gramEnd"/>
      <w:r w:rsidRPr="008E5E59">
        <w:rPr>
          <w:sz w:val="22"/>
          <w:szCs w:val="22"/>
        </w:rPr>
        <w:t xml:space="preserve"> соглашения об установлении сервитута с указанием оснований отказа.</w:t>
      </w:r>
    </w:p>
    <w:p w:rsidR="008E5E59" w:rsidRPr="008E5E59" w:rsidRDefault="008E5E59" w:rsidP="008E5E59">
      <w:pPr>
        <w:pStyle w:val="ConsPlusNormal"/>
        <w:ind w:firstLine="540"/>
        <w:jc w:val="both"/>
        <w:rPr>
          <w:sz w:val="22"/>
          <w:szCs w:val="22"/>
        </w:rPr>
      </w:pPr>
      <w:r w:rsidRPr="008E5E59">
        <w:rPr>
          <w:sz w:val="22"/>
          <w:szCs w:val="22"/>
        </w:rPr>
        <w:t>121. Факт заключения соглашения фиксируется в журнале регистрации соглашений.</w:t>
      </w:r>
    </w:p>
    <w:p w:rsidR="008E5E59" w:rsidRPr="008E5E59" w:rsidRDefault="008E5E59" w:rsidP="008E5E59">
      <w:pPr>
        <w:pStyle w:val="ConsPlusNormal"/>
        <w:ind w:firstLine="540"/>
        <w:jc w:val="both"/>
        <w:rPr>
          <w:sz w:val="22"/>
          <w:szCs w:val="22"/>
        </w:rPr>
      </w:pPr>
      <w:r w:rsidRPr="008E5E59">
        <w:rPr>
          <w:sz w:val="22"/>
          <w:szCs w:val="22"/>
        </w:rPr>
        <w:t>122. Факт направления заявителю письма, содержащего решение об отказе в заключени</w:t>
      </w:r>
      <w:proofErr w:type="gramStart"/>
      <w:r w:rsidRPr="008E5E59">
        <w:rPr>
          <w:sz w:val="22"/>
          <w:szCs w:val="22"/>
        </w:rPr>
        <w:t>и</w:t>
      </w:r>
      <w:proofErr w:type="gramEnd"/>
      <w:r w:rsidRPr="008E5E59">
        <w:rPr>
          <w:sz w:val="22"/>
          <w:szCs w:val="22"/>
        </w:rPr>
        <w:t xml:space="preserve"> соглашения, фиксируется в журнале регистрации исходящей корреспонденции Администрации.</w:t>
      </w:r>
    </w:p>
    <w:p w:rsidR="008E5E59" w:rsidRPr="008E5E59" w:rsidRDefault="008E5E59" w:rsidP="008E5E59">
      <w:pPr>
        <w:pStyle w:val="ConsPlusNormal"/>
        <w:jc w:val="both"/>
        <w:rPr>
          <w:sz w:val="22"/>
          <w:szCs w:val="22"/>
        </w:rPr>
      </w:pPr>
    </w:p>
    <w:p w:rsidR="00F855BF" w:rsidRPr="00625E33" w:rsidRDefault="00F855BF" w:rsidP="00E67659">
      <w:pPr>
        <w:spacing w:line="20" w:lineRule="atLeast"/>
        <w:ind w:firstLine="708"/>
        <w:jc w:val="both"/>
        <w:rPr>
          <w:rFonts w:ascii="Arial" w:hAnsi="Arial" w:cs="Arial"/>
          <w:sz w:val="22"/>
          <w:szCs w:val="22"/>
        </w:rPr>
      </w:pPr>
    </w:p>
    <w:p w:rsidR="00F855BF" w:rsidRPr="00625E33" w:rsidRDefault="00F855BF" w:rsidP="00F855BF">
      <w:pPr>
        <w:spacing w:line="20" w:lineRule="atLeast"/>
        <w:jc w:val="center"/>
        <w:rPr>
          <w:rFonts w:ascii="Arial" w:hAnsi="Arial" w:cs="Arial"/>
          <w:b/>
          <w:sz w:val="22"/>
          <w:szCs w:val="22"/>
        </w:rPr>
      </w:pPr>
      <w:r w:rsidRPr="00625E33">
        <w:rPr>
          <w:rFonts w:ascii="Arial" w:hAnsi="Arial" w:cs="Arial"/>
          <w:b/>
          <w:sz w:val="22"/>
          <w:szCs w:val="22"/>
        </w:rPr>
        <w:t>Раздел IV</w:t>
      </w:r>
    </w:p>
    <w:p w:rsidR="00F855BF" w:rsidRPr="00625E33" w:rsidRDefault="00F855BF" w:rsidP="00F855BF">
      <w:pPr>
        <w:spacing w:line="20" w:lineRule="atLeast"/>
        <w:jc w:val="center"/>
        <w:rPr>
          <w:rFonts w:ascii="Arial" w:hAnsi="Arial" w:cs="Arial"/>
          <w:b/>
          <w:sz w:val="22"/>
          <w:szCs w:val="22"/>
        </w:rPr>
      </w:pPr>
      <w:r w:rsidRPr="00625E33">
        <w:rPr>
          <w:rFonts w:ascii="Arial" w:hAnsi="Arial" w:cs="Arial"/>
          <w:b/>
          <w:sz w:val="22"/>
          <w:szCs w:val="22"/>
        </w:rPr>
        <w:t>Порядок и формы контроля за предоставлением</w:t>
      </w:r>
      <w:r w:rsidR="0096064B" w:rsidRPr="00625E33">
        <w:rPr>
          <w:rFonts w:ascii="Arial" w:hAnsi="Arial" w:cs="Arial"/>
          <w:b/>
          <w:sz w:val="22"/>
          <w:szCs w:val="22"/>
        </w:rPr>
        <w:t xml:space="preserve"> </w:t>
      </w:r>
      <w:r w:rsidR="00625E33">
        <w:rPr>
          <w:rFonts w:ascii="Arial" w:hAnsi="Arial" w:cs="Arial"/>
          <w:b/>
          <w:sz w:val="22"/>
          <w:szCs w:val="22"/>
        </w:rPr>
        <w:t>муниципальной услуги</w:t>
      </w:r>
    </w:p>
    <w:p w:rsidR="00F855BF" w:rsidRPr="00625E33" w:rsidRDefault="00F855BF" w:rsidP="00F855BF">
      <w:pPr>
        <w:spacing w:line="20" w:lineRule="atLeast"/>
        <w:jc w:val="center"/>
        <w:rPr>
          <w:rFonts w:ascii="Arial" w:hAnsi="Arial" w:cs="Arial"/>
          <w:b/>
          <w:sz w:val="22"/>
          <w:szCs w:val="22"/>
        </w:rPr>
      </w:pPr>
    </w:p>
    <w:p w:rsidR="00F855BF" w:rsidRPr="00625E33" w:rsidRDefault="007A7D73" w:rsidP="00F855BF">
      <w:pPr>
        <w:pStyle w:val="a3"/>
        <w:tabs>
          <w:tab w:val="left" w:pos="1210"/>
        </w:tabs>
        <w:spacing w:before="0" w:beforeAutospacing="0" w:after="0" w:afterAutospacing="0"/>
        <w:ind w:firstLine="720"/>
        <w:jc w:val="both"/>
        <w:rPr>
          <w:rFonts w:ascii="Arial" w:hAnsi="Arial" w:cs="Arial"/>
          <w:sz w:val="22"/>
          <w:szCs w:val="22"/>
        </w:rPr>
      </w:pPr>
      <w:r w:rsidRPr="00625E33">
        <w:rPr>
          <w:rFonts w:ascii="Arial" w:hAnsi="Arial" w:cs="Arial"/>
          <w:sz w:val="22"/>
          <w:szCs w:val="22"/>
        </w:rPr>
        <w:t>12</w:t>
      </w:r>
      <w:r w:rsidR="008E5E59">
        <w:rPr>
          <w:rFonts w:ascii="Arial" w:hAnsi="Arial" w:cs="Arial"/>
          <w:sz w:val="22"/>
          <w:szCs w:val="22"/>
        </w:rPr>
        <w:t>3</w:t>
      </w:r>
      <w:r w:rsidR="00F855BF" w:rsidRPr="00625E33">
        <w:rPr>
          <w:rFonts w:ascii="Arial" w:hAnsi="Arial" w:cs="Arial"/>
          <w:sz w:val="22"/>
          <w:szCs w:val="22"/>
        </w:rPr>
        <w:t xml:space="preserve">. Контроль за соблюдением ответственными должностными лицами при предоставлении </w:t>
      </w:r>
      <w:r w:rsidR="00625E33">
        <w:rPr>
          <w:rFonts w:ascii="Arial" w:hAnsi="Arial" w:cs="Arial"/>
          <w:sz w:val="22"/>
          <w:szCs w:val="22"/>
        </w:rPr>
        <w:t>муниципальной услуги</w:t>
      </w:r>
      <w:r w:rsidR="00F855BF" w:rsidRPr="00625E33">
        <w:rPr>
          <w:rFonts w:ascii="Arial" w:hAnsi="Arial" w:cs="Arial"/>
          <w:sz w:val="22"/>
          <w:szCs w:val="22"/>
        </w:rPr>
        <w:t xml:space="preserve"> положений </w:t>
      </w:r>
      <w:r w:rsidR="00EC73DB" w:rsidRPr="00625E33">
        <w:rPr>
          <w:rFonts w:ascii="Arial" w:hAnsi="Arial" w:cs="Arial"/>
          <w:sz w:val="22"/>
          <w:szCs w:val="22"/>
        </w:rPr>
        <w:t xml:space="preserve">настоящего </w:t>
      </w:r>
      <w:r w:rsidR="00F855BF" w:rsidRPr="00625E33">
        <w:rPr>
          <w:rFonts w:ascii="Arial" w:hAnsi="Arial" w:cs="Arial"/>
          <w:sz w:val="22"/>
          <w:szCs w:val="22"/>
        </w:rPr>
        <w:t>административн</w:t>
      </w:r>
      <w:r w:rsidR="0096064B" w:rsidRPr="00625E33">
        <w:rPr>
          <w:rFonts w:ascii="Arial" w:hAnsi="Arial" w:cs="Arial"/>
          <w:sz w:val="22"/>
          <w:szCs w:val="22"/>
        </w:rPr>
        <w:t>ого</w:t>
      </w:r>
      <w:r w:rsidR="00F855BF" w:rsidRPr="00625E33">
        <w:rPr>
          <w:rFonts w:ascii="Arial" w:hAnsi="Arial" w:cs="Arial"/>
          <w:sz w:val="22"/>
          <w:szCs w:val="22"/>
        </w:rPr>
        <w:t xml:space="preserve"> регламент</w:t>
      </w:r>
      <w:r w:rsidR="0096064B" w:rsidRPr="00625E33">
        <w:rPr>
          <w:rFonts w:ascii="Arial" w:hAnsi="Arial" w:cs="Arial"/>
          <w:sz w:val="22"/>
          <w:szCs w:val="22"/>
        </w:rPr>
        <w:t>а</w:t>
      </w:r>
      <w:r w:rsidR="00F855BF" w:rsidRPr="00625E33">
        <w:rPr>
          <w:rFonts w:ascii="Arial" w:hAnsi="Arial" w:cs="Arial"/>
          <w:sz w:val="22"/>
          <w:szCs w:val="22"/>
        </w:rPr>
        <w:t xml:space="preserve"> осуществляется в форме текущего контроля, плановых и внеплановых проверок.</w:t>
      </w:r>
    </w:p>
    <w:p w:rsidR="00A331DA" w:rsidRPr="00625E33" w:rsidRDefault="00A331DA" w:rsidP="00F855BF">
      <w:pPr>
        <w:spacing w:line="20" w:lineRule="atLeast"/>
        <w:ind w:firstLine="708"/>
        <w:jc w:val="center"/>
        <w:rPr>
          <w:rFonts w:ascii="Arial" w:hAnsi="Arial" w:cs="Arial"/>
          <w:b/>
          <w:sz w:val="22"/>
          <w:szCs w:val="22"/>
        </w:rPr>
      </w:pPr>
    </w:p>
    <w:p w:rsidR="00F855BF" w:rsidRPr="00625E33" w:rsidRDefault="00F855BF" w:rsidP="00F855BF">
      <w:pPr>
        <w:spacing w:line="20" w:lineRule="atLeast"/>
        <w:ind w:firstLine="708"/>
        <w:jc w:val="center"/>
        <w:rPr>
          <w:rFonts w:ascii="Arial" w:hAnsi="Arial" w:cs="Arial"/>
          <w:b/>
          <w:sz w:val="22"/>
          <w:szCs w:val="22"/>
        </w:rPr>
      </w:pPr>
      <w:r w:rsidRPr="00625E33">
        <w:rPr>
          <w:rFonts w:ascii="Arial" w:hAnsi="Arial" w:cs="Arial"/>
          <w:b/>
          <w:sz w:val="22"/>
          <w:szCs w:val="22"/>
        </w:rPr>
        <w:t>Подраздел I</w:t>
      </w:r>
    </w:p>
    <w:p w:rsidR="00F855BF" w:rsidRPr="00625E33" w:rsidRDefault="00F855BF" w:rsidP="00F855BF">
      <w:pPr>
        <w:autoSpaceDE w:val="0"/>
        <w:autoSpaceDN w:val="0"/>
        <w:adjustRightInd w:val="0"/>
        <w:ind w:firstLine="540"/>
        <w:jc w:val="center"/>
        <w:rPr>
          <w:rFonts w:ascii="Arial" w:hAnsi="Arial" w:cs="Arial"/>
          <w:b/>
          <w:sz w:val="22"/>
          <w:szCs w:val="22"/>
        </w:rPr>
      </w:pPr>
      <w:r w:rsidRPr="00625E33">
        <w:rPr>
          <w:rFonts w:ascii="Arial" w:hAnsi="Arial" w:cs="Arial"/>
          <w:b/>
          <w:sz w:val="22"/>
          <w:szCs w:val="22"/>
        </w:rPr>
        <w:t xml:space="preserve">Порядок осуществления текущего контроля за соблюдением и исполнением должностными лицами </w:t>
      </w:r>
      <w:r w:rsidR="00625E33">
        <w:rPr>
          <w:rFonts w:ascii="Arial" w:hAnsi="Arial" w:cs="Arial"/>
          <w:b/>
          <w:sz w:val="22"/>
          <w:szCs w:val="22"/>
        </w:rPr>
        <w:t>Администрации</w:t>
      </w:r>
      <w:r w:rsidRPr="00625E33">
        <w:rPr>
          <w:rFonts w:ascii="Arial" w:hAnsi="Arial" w:cs="Arial"/>
          <w:b/>
          <w:sz w:val="22"/>
          <w:szCs w:val="22"/>
        </w:rPr>
        <w:t>, должностными лицами ГАУ «МФЦ» положений административн</w:t>
      </w:r>
      <w:r w:rsidR="009D1FC4" w:rsidRPr="00625E33">
        <w:rPr>
          <w:rFonts w:ascii="Arial" w:hAnsi="Arial" w:cs="Arial"/>
          <w:b/>
          <w:sz w:val="22"/>
          <w:szCs w:val="22"/>
        </w:rPr>
        <w:t xml:space="preserve">ого регламента </w:t>
      </w:r>
      <w:r w:rsidRPr="00625E33">
        <w:rPr>
          <w:rFonts w:ascii="Arial" w:hAnsi="Arial" w:cs="Arial"/>
          <w:b/>
          <w:sz w:val="22"/>
          <w:szCs w:val="22"/>
        </w:rPr>
        <w:t xml:space="preserve">и иных нормативных правовых актов, устанавливающих требования </w:t>
      </w:r>
      <w:r w:rsidR="009D1FC4" w:rsidRPr="00625E33">
        <w:rPr>
          <w:rFonts w:ascii="Arial" w:hAnsi="Arial" w:cs="Arial"/>
          <w:b/>
          <w:sz w:val="22"/>
          <w:szCs w:val="22"/>
        </w:rPr>
        <w:t xml:space="preserve">к предоставлению </w:t>
      </w:r>
      <w:r w:rsidR="00625E33">
        <w:rPr>
          <w:rFonts w:ascii="Arial" w:hAnsi="Arial" w:cs="Arial"/>
          <w:b/>
          <w:sz w:val="22"/>
          <w:szCs w:val="22"/>
        </w:rPr>
        <w:t>муниципальной услуги</w:t>
      </w:r>
      <w:r w:rsidRPr="00625E33">
        <w:rPr>
          <w:rFonts w:ascii="Arial" w:hAnsi="Arial" w:cs="Arial"/>
          <w:b/>
          <w:sz w:val="22"/>
          <w:szCs w:val="22"/>
        </w:rPr>
        <w:t>, а также за принятием ими решений</w:t>
      </w:r>
    </w:p>
    <w:p w:rsidR="00F855BF" w:rsidRPr="00625E33" w:rsidRDefault="00F855BF" w:rsidP="00F855BF">
      <w:pPr>
        <w:spacing w:line="20" w:lineRule="atLeast"/>
        <w:jc w:val="both"/>
        <w:rPr>
          <w:rFonts w:ascii="Arial" w:hAnsi="Arial" w:cs="Arial"/>
          <w:b/>
          <w:sz w:val="22"/>
          <w:szCs w:val="22"/>
        </w:rPr>
      </w:pPr>
    </w:p>
    <w:p w:rsidR="0053469C" w:rsidRPr="00D36ED2" w:rsidRDefault="0053469C" w:rsidP="0053469C">
      <w:pPr>
        <w:ind w:firstLine="709"/>
        <w:jc w:val="both"/>
        <w:rPr>
          <w:rFonts w:ascii="Arial" w:hAnsi="Arial" w:cs="Arial"/>
          <w:sz w:val="22"/>
          <w:szCs w:val="22"/>
        </w:rPr>
      </w:pPr>
      <w:r>
        <w:rPr>
          <w:rFonts w:ascii="Arial" w:hAnsi="Arial" w:cs="Arial"/>
          <w:sz w:val="22"/>
          <w:szCs w:val="22"/>
        </w:rPr>
        <w:lastRenderedPageBreak/>
        <w:t>1</w:t>
      </w:r>
      <w:r>
        <w:rPr>
          <w:rFonts w:ascii="Arial" w:hAnsi="Arial" w:cs="Arial"/>
          <w:sz w:val="22"/>
          <w:szCs w:val="22"/>
        </w:rPr>
        <w:t>24</w:t>
      </w:r>
      <w:r w:rsidRPr="00D36ED2">
        <w:rPr>
          <w:rFonts w:ascii="Arial" w:hAnsi="Arial" w:cs="Arial"/>
          <w:sz w:val="22"/>
          <w:szCs w:val="22"/>
        </w:rPr>
        <w:t xml:space="preserve">. Текущий </w:t>
      </w:r>
      <w:proofErr w:type="gramStart"/>
      <w:r w:rsidRPr="00D36ED2">
        <w:rPr>
          <w:rFonts w:ascii="Arial" w:hAnsi="Arial" w:cs="Arial"/>
          <w:sz w:val="22"/>
          <w:szCs w:val="22"/>
        </w:rPr>
        <w:t>контроль за</w:t>
      </w:r>
      <w:proofErr w:type="gramEnd"/>
      <w:r w:rsidRPr="00D36ED2">
        <w:rPr>
          <w:rFonts w:ascii="Arial" w:hAnsi="Arial" w:cs="Arial"/>
          <w:sz w:val="22"/>
          <w:szCs w:val="22"/>
        </w:rPr>
        <w:t xml:space="preserve"> соблюдением последовательности действий, определенных административным регламентом, осуществляют следующие должностные лица, ответственные за организацию работы по предоставлению муниципальной услуги:</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а) в Администрации:</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Глава района - в отношении заведующего отделом по управлению имуществом и земельным отношениям Администрации;</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Заведующий отделом по управлению имуществом и земельным отношениям Администрации – в отношении специалистов отдела;</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б) в ГАУ «МФЦ»:</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директор ГАУ «МФЦ» - в отношении заведующего филиалом ГАУ «МФЦ»;</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заведующий филиалом ГАУ «МФЦ» - в отношении специалистов ГАУ «МФЦ».</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25</w:t>
      </w:r>
      <w:r w:rsidRPr="00D36ED2">
        <w:rPr>
          <w:rFonts w:ascii="Arial" w:hAnsi="Arial" w:cs="Arial"/>
          <w:sz w:val="22"/>
          <w:szCs w:val="22"/>
        </w:rPr>
        <w:t xml:space="preserve">. Периодичность проведения текущего контроля в отношении специалистов Администрации устанавливается приказом Администрации, в отношении специалистов ГАУ «МФЦ» – приказом ГАУ «МФЦ».  </w:t>
      </w:r>
    </w:p>
    <w:p w:rsidR="0053469C" w:rsidRPr="00D36ED2" w:rsidRDefault="0053469C" w:rsidP="0053469C">
      <w:pPr>
        <w:widowControl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26</w:t>
      </w:r>
      <w:r w:rsidRPr="00D36ED2">
        <w:rPr>
          <w:rFonts w:ascii="Arial" w:hAnsi="Arial" w:cs="Arial"/>
          <w:sz w:val="22"/>
          <w:szCs w:val="22"/>
        </w:rPr>
        <w:t>. Текущий контроль осуществляется путем проведения ответственными должностными лицами, указанными в пункте 128 настоящего подраздела, проверок соблюдения и исполнения должностными лицами Администрации (должностными лицами ГАУ «МФЦ») положений административного регламента и иных нормативных правовых актов, регулирующих предоставление муниципальной услуги.</w:t>
      </w:r>
    </w:p>
    <w:p w:rsidR="0053469C" w:rsidRPr="00D36ED2" w:rsidRDefault="0053469C" w:rsidP="0053469C">
      <w:pPr>
        <w:pStyle w:val="110"/>
        <w:ind w:left="0"/>
        <w:rPr>
          <w:rFonts w:ascii="Arial" w:hAnsi="Arial" w:cs="Arial"/>
          <w:lang w:eastAsia="ar-SA"/>
        </w:rPr>
      </w:pPr>
      <w:r w:rsidRPr="00D36ED2">
        <w:rPr>
          <w:rFonts w:ascii="Arial" w:hAnsi="Arial" w:cs="Arial"/>
          <w:lang w:eastAsia="ar-SA"/>
        </w:rPr>
        <w:t>1</w:t>
      </w:r>
      <w:r>
        <w:rPr>
          <w:rFonts w:ascii="Arial" w:hAnsi="Arial" w:cs="Arial"/>
          <w:lang w:eastAsia="ar-SA"/>
        </w:rPr>
        <w:t>27</w:t>
      </w:r>
      <w:r w:rsidRPr="00D36ED2">
        <w:rPr>
          <w:rFonts w:ascii="Arial" w:hAnsi="Arial" w:cs="Arial"/>
          <w:lang w:eastAsia="ar-SA"/>
        </w:rPr>
        <w:t>.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определенных административных процедур (тематические проверки).</w:t>
      </w:r>
    </w:p>
    <w:p w:rsidR="0053469C" w:rsidRPr="00D36ED2" w:rsidRDefault="0053469C" w:rsidP="0053469C">
      <w:pPr>
        <w:spacing w:line="20" w:lineRule="atLeast"/>
        <w:ind w:firstLine="709"/>
        <w:jc w:val="center"/>
        <w:rPr>
          <w:rFonts w:ascii="Arial" w:hAnsi="Arial" w:cs="Arial"/>
          <w:b/>
          <w:sz w:val="22"/>
          <w:szCs w:val="22"/>
        </w:rPr>
      </w:pPr>
    </w:p>
    <w:p w:rsidR="0053469C" w:rsidRPr="00D36ED2" w:rsidRDefault="0053469C" w:rsidP="0053469C">
      <w:pPr>
        <w:spacing w:line="20" w:lineRule="atLeast"/>
        <w:ind w:firstLine="709"/>
        <w:jc w:val="center"/>
        <w:rPr>
          <w:rFonts w:ascii="Arial" w:hAnsi="Arial" w:cs="Arial"/>
          <w:b/>
          <w:sz w:val="22"/>
          <w:szCs w:val="22"/>
        </w:rPr>
      </w:pPr>
      <w:r w:rsidRPr="00D36ED2">
        <w:rPr>
          <w:rFonts w:ascii="Arial" w:hAnsi="Arial" w:cs="Arial"/>
          <w:b/>
          <w:sz w:val="22"/>
          <w:szCs w:val="22"/>
        </w:rPr>
        <w:t>Подраздел I</w:t>
      </w:r>
      <w:r w:rsidRPr="00D36ED2">
        <w:rPr>
          <w:rFonts w:ascii="Arial" w:hAnsi="Arial" w:cs="Arial"/>
          <w:b/>
          <w:sz w:val="22"/>
          <w:szCs w:val="22"/>
          <w:lang w:val="en-US"/>
        </w:rPr>
        <w:t>I</w:t>
      </w:r>
    </w:p>
    <w:p w:rsidR="0053469C" w:rsidRPr="00D36ED2" w:rsidRDefault="0053469C" w:rsidP="0053469C">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Порядок и периодичность осуществления плановых и внеплановых проверок полноты и качества предоставления муниципальной услуги</w:t>
      </w:r>
    </w:p>
    <w:p w:rsidR="0053469C" w:rsidRPr="00D36ED2" w:rsidRDefault="0053469C" w:rsidP="0053469C">
      <w:pPr>
        <w:ind w:firstLine="709"/>
        <w:jc w:val="both"/>
        <w:rPr>
          <w:rFonts w:ascii="Arial" w:hAnsi="Arial" w:cs="Arial"/>
          <w:sz w:val="22"/>
          <w:szCs w:val="22"/>
        </w:rPr>
      </w:pP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28</w:t>
      </w:r>
      <w:r w:rsidRPr="00D36ED2">
        <w:rPr>
          <w:rFonts w:ascii="Arial" w:hAnsi="Arial" w:cs="Arial"/>
          <w:sz w:val="22"/>
          <w:szCs w:val="22"/>
        </w:rPr>
        <w:t>. Проверки полноты и качества предоставления муниципальной услуги осуществляются на основании приказов Администрации, приказов ГАУ «МФЦ». Плановые проверки проводятся:</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 xml:space="preserve">а) Главой района в отношении в отношении заведующего отделом - один раз в полгода; </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б) заведующим отделом по управлению имуществом и земельным отношениям Администрации в отношении специалистов отдела - ежеквартально;</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в) директором ГАУ «МФЦ» в отношении заведующего филиалом  ГАУ «МФЦ» – один раз в полгода;</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г) заведующим филиалом ГАУ «МФЦ» в отношении специалистов ГАУ «МФЦ» – ежеквартально.</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29</w:t>
      </w:r>
      <w:r w:rsidRPr="00D36ED2">
        <w:rPr>
          <w:rFonts w:ascii="Arial" w:hAnsi="Arial" w:cs="Arial"/>
          <w:sz w:val="22"/>
          <w:szCs w:val="22"/>
        </w:rPr>
        <w:t>. Внеплановые проверки проводятся ответственными должностными лицами, указанными в пункте 1</w:t>
      </w:r>
      <w:r>
        <w:rPr>
          <w:rFonts w:ascii="Arial" w:hAnsi="Arial" w:cs="Arial"/>
          <w:sz w:val="22"/>
          <w:szCs w:val="22"/>
        </w:rPr>
        <w:t>30</w:t>
      </w:r>
      <w:r w:rsidRPr="00D36ED2">
        <w:rPr>
          <w:rFonts w:ascii="Arial" w:hAnsi="Arial" w:cs="Arial"/>
          <w:sz w:val="22"/>
          <w:szCs w:val="22"/>
        </w:rPr>
        <w:t xml:space="preserve"> настоящего подраздела, при поступлении информации о нарушении положений административного регламента от заявителей, вышестоящих органов муниципальной услуги власти, контрольно-надзорных органов и суда.</w:t>
      </w:r>
    </w:p>
    <w:p w:rsidR="0053469C" w:rsidRPr="00D36ED2" w:rsidRDefault="0053469C" w:rsidP="0053469C">
      <w:pPr>
        <w:ind w:firstLine="709"/>
        <w:jc w:val="both"/>
        <w:rPr>
          <w:rFonts w:ascii="Arial" w:hAnsi="Arial" w:cs="Arial"/>
          <w:sz w:val="22"/>
          <w:szCs w:val="22"/>
        </w:rPr>
      </w:pPr>
      <w:r>
        <w:rPr>
          <w:rFonts w:ascii="Arial" w:hAnsi="Arial" w:cs="Arial"/>
          <w:sz w:val="22"/>
          <w:szCs w:val="22"/>
        </w:rPr>
        <w:t>130</w:t>
      </w:r>
      <w:r w:rsidRPr="00D36ED2">
        <w:rPr>
          <w:rFonts w:ascii="Arial" w:hAnsi="Arial" w:cs="Arial"/>
          <w:sz w:val="22"/>
          <w:szCs w:val="22"/>
        </w:rPr>
        <w:t>. Результаты проверок оформляются в виде справок произвольной формы, в которых отмечаются нарушения законодательства, а также выявленные несоответствия административному регламенту (при наличии). Справки подписывают должностные лица Администрации, ГАУ «МФЦ», проводившие проверку.</w:t>
      </w: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13</w:t>
      </w:r>
      <w:r>
        <w:rPr>
          <w:rFonts w:ascii="Arial" w:hAnsi="Arial" w:cs="Arial"/>
          <w:sz w:val="22"/>
          <w:szCs w:val="22"/>
        </w:rPr>
        <w:t>1</w:t>
      </w:r>
      <w:r w:rsidRPr="00D36ED2">
        <w:rPr>
          <w:rFonts w:ascii="Arial" w:hAnsi="Arial" w:cs="Arial"/>
          <w:sz w:val="22"/>
          <w:szCs w:val="22"/>
        </w:rPr>
        <w:t>. По результатам проведенных проверок, в случае выявления нарушений прав заявителей, нарушений соблюдения положений административного регламента, Глава района, директор ГАУ «МФЦ» рассматривают вопрос о привлечении виновных лиц к дисциплинарной ответственности.</w:t>
      </w:r>
    </w:p>
    <w:p w:rsidR="0053469C" w:rsidRPr="00D36ED2" w:rsidRDefault="0053469C" w:rsidP="0053469C">
      <w:pPr>
        <w:spacing w:line="20" w:lineRule="atLeast"/>
        <w:ind w:firstLine="709"/>
        <w:jc w:val="center"/>
        <w:rPr>
          <w:rFonts w:ascii="Arial" w:hAnsi="Arial" w:cs="Arial"/>
          <w:b/>
          <w:sz w:val="22"/>
          <w:szCs w:val="22"/>
        </w:rPr>
      </w:pPr>
    </w:p>
    <w:p w:rsidR="0053469C" w:rsidRPr="00D36ED2" w:rsidRDefault="0053469C" w:rsidP="0053469C">
      <w:pPr>
        <w:spacing w:line="20" w:lineRule="atLeast"/>
        <w:ind w:firstLine="709"/>
        <w:jc w:val="center"/>
        <w:rPr>
          <w:rFonts w:ascii="Arial" w:hAnsi="Arial" w:cs="Arial"/>
          <w:b/>
          <w:sz w:val="22"/>
          <w:szCs w:val="22"/>
        </w:rPr>
      </w:pPr>
      <w:r w:rsidRPr="00D36ED2">
        <w:rPr>
          <w:rFonts w:ascii="Arial" w:hAnsi="Arial" w:cs="Arial"/>
          <w:b/>
          <w:sz w:val="22"/>
          <w:szCs w:val="22"/>
        </w:rPr>
        <w:t xml:space="preserve">Подраздел </w:t>
      </w:r>
      <w:r w:rsidRPr="00D36ED2">
        <w:rPr>
          <w:rFonts w:ascii="Arial" w:hAnsi="Arial" w:cs="Arial"/>
          <w:b/>
          <w:sz w:val="22"/>
          <w:szCs w:val="22"/>
          <w:lang w:val="en-US"/>
        </w:rPr>
        <w:t>III</w:t>
      </w:r>
    </w:p>
    <w:p w:rsidR="0053469C" w:rsidRPr="00D36ED2" w:rsidRDefault="0053469C" w:rsidP="0053469C">
      <w:pPr>
        <w:autoSpaceDE w:val="0"/>
        <w:autoSpaceDN w:val="0"/>
        <w:adjustRightInd w:val="0"/>
        <w:ind w:firstLine="709"/>
        <w:jc w:val="center"/>
        <w:rPr>
          <w:rFonts w:ascii="Arial" w:hAnsi="Arial" w:cs="Arial"/>
          <w:b/>
          <w:sz w:val="22"/>
          <w:szCs w:val="22"/>
        </w:rPr>
      </w:pPr>
      <w:r w:rsidRPr="00D36ED2">
        <w:rPr>
          <w:rFonts w:ascii="Arial" w:hAnsi="Arial" w:cs="Arial"/>
          <w:b/>
          <w:sz w:val="22"/>
          <w:szCs w:val="22"/>
        </w:rPr>
        <w:t>Ответственность должностных лиц Администрации, должностных лиц ГАУ «МФЦ» за решения и действия (бездействие), принимаемые (осуществляемые) ими в ходе предоставления муниципальной услуги</w:t>
      </w:r>
    </w:p>
    <w:p w:rsidR="0053469C" w:rsidRPr="00D36ED2" w:rsidRDefault="0053469C" w:rsidP="0053469C">
      <w:pPr>
        <w:ind w:firstLine="709"/>
        <w:jc w:val="both"/>
        <w:rPr>
          <w:rFonts w:ascii="Arial" w:hAnsi="Arial" w:cs="Arial"/>
          <w:sz w:val="22"/>
          <w:szCs w:val="22"/>
        </w:rPr>
      </w:pPr>
    </w:p>
    <w:p w:rsidR="0053469C" w:rsidRPr="00D36ED2" w:rsidRDefault="0053469C" w:rsidP="0053469C">
      <w:pPr>
        <w:ind w:firstLine="709"/>
        <w:jc w:val="both"/>
        <w:rPr>
          <w:rFonts w:ascii="Arial" w:hAnsi="Arial" w:cs="Arial"/>
          <w:sz w:val="22"/>
          <w:szCs w:val="22"/>
        </w:rPr>
      </w:pPr>
      <w:r w:rsidRPr="00D36ED2">
        <w:rPr>
          <w:rFonts w:ascii="Arial" w:hAnsi="Arial" w:cs="Arial"/>
          <w:sz w:val="22"/>
          <w:szCs w:val="22"/>
        </w:rPr>
        <w:t>13</w:t>
      </w:r>
      <w:r>
        <w:rPr>
          <w:rFonts w:ascii="Arial" w:hAnsi="Arial" w:cs="Arial"/>
          <w:sz w:val="22"/>
          <w:szCs w:val="22"/>
        </w:rPr>
        <w:t>2</w:t>
      </w:r>
      <w:r w:rsidRPr="00D36ED2">
        <w:rPr>
          <w:rFonts w:ascii="Arial" w:hAnsi="Arial" w:cs="Arial"/>
          <w:sz w:val="22"/>
          <w:szCs w:val="22"/>
        </w:rPr>
        <w:t xml:space="preserve">. Персональная ответственность должностных лиц Администрации, ГАУ «МФЦ» за решения и действия (бездействие), принимаемые (осуществляемые) в ходе </w:t>
      </w:r>
      <w:r w:rsidRPr="00D36ED2">
        <w:rPr>
          <w:rFonts w:ascii="Arial" w:hAnsi="Arial" w:cs="Arial"/>
          <w:sz w:val="22"/>
          <w:szCs w:val="22"/>
        </w:rPr>
        <w:lastRenderedPageBreak/>
        <w:t>предоставления муниципальной услуги, закрепляется в их должностных регламентах (должностных инструкциях), разработанных в соответствии с требованиями законодательства Российской Федерации, законодательства Тверской  области, правовых актов органов местного самоуправления.</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13</w:t>
      </w:r>
      <w:r>
        <w:rPr>
          <w:rFonts w:ascii="Arial" w:hAnsi="Arial" w:cs="Arial"/>
          <w:sz w:val="22"/>
          <w:szCs w:val="22"/>
        </w:rPr>
        <w:t>2</w:t>
      </w:r>
      <w:r w:rsidRPr="00D36ED2">
        <w:rPr>
          <w:rFonts w:ascii="Arial" w:hAnsi="Arial" w:cs="Arial"/>
          <w:sz w:val="22"/>
          <w:szCs w:val="22"/>
        </w:rPr>
        <w:t xml:space="preserve">. Глава района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 xml:space="preserve">: </w:t>
      </w:r>
    </w:p>
    <w:p w:rsidR="0053469C" w:rsidRPr="00D36ED2" w:rsidRDefault="0053469C" w:rsidP="0053469C">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подписания писем, межведомственных запросов, постановлений и иных документов, которые оформляются в процессе предоставления муниципальной услуги;</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 xml:space="preserve">б) надлежащее осуществление текущего </w:t>
      </w:r>
      <w:proofErr w:type="gramStart"/>
      <w:r w:rsidRPr="00D36ED2">
        <w:rPr>
          <w:rFonts w:ascii="Arial" w:hAnsi="Arial" w:cs="Arial"/>
          <w:sz w:val="22"/>
          <w:szCs w:val="22"/>
        </w:rPr>
        <w:t>контроля за</w:t>
      </w:r>
      <w:proofErr w:type="gramEnd"/>
      <w:r w:rsidRPr="00D36ED2">
        <w:rPr>
          <w:rFonts w:ascii="Arial" w:hAnsi="Arial" w:cs="Arial"/>
          <w:sz w:val="22"/>
          <w:szCs w:val="22"/>
        </w:rPr>
        <w:t xml:space="preserve"> исполнением административного регламента в отношении заведующего отделом по управлению имуществом и земельным отношениям Администрации.</w:t>
      </w:r>
    </w:p>
    <w:p w:rsidR="0053469C" w:rsidRPr="00D36ED2" w:rsidRDefault="0053469C" w:rsidP="0053469C">
      <w:pPr>
        <w:tabs>
          <w:tab w:val="left" w:pos="1440"/>
        </w:tabs>
        <w:ind w:firstLine="709"/>
        <w:jc w:val="both"/>
        <w:rPr>
          <w:rFonts w:ascii="Arial" w:hAnsi="Arial" w:cs="Arial"/>
          <w:sz w:val="22"/>
          <w:szCs w:val="22"/>
          <w:lang w:eastAsia="en-US"/>
        </w:rPr>
      </w:pPr>
      <w:r w:rsidRPr="00D36ED2">
        <w:rPr>
          <w:rFonts w:ascii="Arial" w:hAnsi="Arial" w:cs="Arial"/>
          <w:sz w:val="22"/>
          <w:szCs w:val="22"/>
        </w:rPr>
        <w:t>1</w:t>
      </w:r>
      <w:r>
        <w:rPr>
          <w:rFonts w:ascii="Arial" w:hAnsi="Arial" w:cs="Arial"/>
          <w:sz w:val="22"/>
          <w:szCs w:val="22"/>
        </w:rPr>
        <w:t>33</w:t>
      </w:r>
      <w:r w:rsidRPr="00D36ED2">
        <w:rPr>
          <w:rFonts w:ascii="Arial" w:hAnsi="Arial" w:cs="Arial"/>
          <w:sz w:val="22"/>
          <w:szCs w:val="22"/>
        </w:rPr>
        <w:t xml:space="preserve">. Заместители главы администрации района, управляющий делами, заведующий юридическим отделом Администрации несут персональную ответственность за соблюдение сроков согласования проектов </w:t>
      </w:r>
      <w:r w:rsidRPr="00D36ED2">
        <w:rPr>
          <w:rFonts w:ascii="Arial" w:hAnsi="Arial" w:cs="Arial"/>
          <w:sz w:val="22"/>
          <w:szCs w:val="22"/>
          <w:lang w:eastAsia="en-US"/>
        </w:rPr>
        <w:t>постановлений, которые оформляются в процессе предоставления муниципальной услуги;</w:t>
      </w:r>
    </w:p>
    <w:p w:rsidR="0053469C" w:rsidRPr="00D36ED2" w:rsidRDefault="0053469C" w:rsidP="0053469C">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Pr>
          <w:rFonts w:ascii="Arial" w:hAnsi="Arial" w:cs="Arial"/>
          <w:sz w:val="22"/>
          <w:szCs w:val="22"/>
          <w:lang w:eastAsia="en-US"/>
        </w:rPr>
        <w:t>34</w:t>
      </w:r>
      <w:r w:rsidRPr="00D36ED2">
        <w:rPr>
          <w:rFonts w:ascii="Arial" w:hAnsi="Arial" w:cs="Arial"/>
          <w:sz w:val="22"/>
          <w:szCs w:val="22"/>
          <w:lang w:eastAsia="en-US"/>
        </w:rPr>
        <w:t xml:space="preserve">. Заведующий </w:t>
      </w:r>
      <w:r w:rsidRPr="00D36ED2">
        <w:rPr>
          <w:rFonts w:ascii="Arial" w:hAnsi="Arial" w:cs="Arial"/>
          <w:sz w:val="22"/>
          <w:szCs w:val="22"/>
        </w:rPr>
        <w:t>отделом по управлению  имуществом и земельным отношениям Администрации</w:t>
      </w:r>
      <w:r w:rsidRPr="00D36ED2">
        <w:rPr>
          <w:rFonts w:ascii="Arial" w:hAnsi="Arial" w:cs="Arial"/>
          <w:sz w:val="22"/>
          <w:szCs w:val="22"/>
          <w:lang w:eastAsia="en-US"/>
        </w:rPr>
        <w:t xml:space="preserve"> несет персональную ответственность </w:t>
      </w:r>
      <w:proofErr w:type="gramStart"/>
      <w:r w:rsidRPr="00D36ED2">
        <w:rPr>
          <w:rFonts w:ascii="Arial" w:hAnsi="Arial" w:cs="Arial"/>
          <w:sz w:val="22"/>
          <w:szCs w:val="22"/>
          <w:lang w:eastAsia="en-US"/>
        </w:rPr>
        <w:t>за</w:t>
      </w:r>
      <w:proofErr w:type="gramEnd"/>
      <w:r w:rsidRPr="00D36ED2">
        <w:rPr>
          <w:rFonts w:ascii="Arial" w:hAnsi="Arial" w:cs="Arial"/>
          <w:sz w:val="22"/>
          <w:szCs w:val="22"/>
          <w:lang w:eastAsia="en-US"/>
        </w:rPr>
        <w:t>:</w:t>
      </w:r>
    </w:p>
    <w:p w:rsidR="0053469C" w:rsidRPr="00D36ED2" w:rsidRDefault="0053469C" w:rsidP="0053469C">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стандарта предоставления муниципальной услуги;</w:t>
      </w:r>
    </w:p>
    <w:p w:rsidR="0053469C" w:rsidRPr="00D36ED2" w:rsidRDefault="0053469C" w:rsidP="0053469C">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б)</w:t>
      </w:r>
      <w:r w:rsidRPr="00D36ED2">
        <w:rPr>
          <w:rFonts w:ascii="Arial" w:hAnsi="Arial" w:cs="Arial"/>
          <w:sz w:val="22"/>
          <w:szCs w:val="22"/>
          <w:lang w:eastAsia="en-US"/>
        </w:rPr>
        <w:tab/>
        <w:t>соблюдение сроков предоставления муниципальной услуги, сроков согласования проектов документов, которые оформляются в процессе предоставления муниципальной услуги;</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в) н</w:t>
      </w:r>
      <w:r w:rsidRPr="00D36ED2">
        <w:rPr>
          <w:rFonts w:ascii="Arial" w:hAnsi="Arial" w:cs="Arial"/>
          <w:sz w:val="22"/>
          <w:szCs w:val="22"/>
          <w:lang w:eastAsia="en-US"/>
        </w:rPr>
        <w:t xml:space="preserve">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специалиста, ответственного за документационное обеспечение;</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назначения специалиста отдела, ответственного за рассмотрение заявления;</w:t>
      </w:r>
    </w:p>
    <w:p w:rsidR="0053469C" w:rsidRPr="00D36ED2" w:rsidRDefault="0053469C" w:rsidP="0053469C">
      <w:pPr>
        <w:widowControl w:val="0"/>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 xml:space="preserve">д) 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специалистов отдела.</w:t>
      </w:r>
    </w:p>
    <w:p w:rsidR="0053469C" w:rsidRPr="00D36ED2" w:rsidRDefault="0053469C" w:rsidP="0053469C">
      <w:pPr>
        <w:spacing w:line="20" w:lineRule="atLeast"/>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35</w:t>
      </w:r>
      <w:r w:rsidRPr="00D36ED2">
        <w:rPr>
          <w:rFonts w:ascii="Arial" w:hAnsi="Arial" w:cs="Arial"/>
          <w:sz w:val="22"/>
          <w:szCs w:val="22"/>
        </w:rPr>
        <w:t xml:space="preserve">. Специалисты отдела по управлению  имуществом и земельным отношениям Администрации несут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3469C" w:rsidRPr="00D36ED2" w:rsidRDefault="0053469C" w:rsidP="0053469C">
      <w:pPr>
        <w:spacing w:line="20" w:lineRule="atLeast"/>
        <w:ind w:firstLine="709"/>
        <w:jc w:val="both"/>
        <w:rPr>
          <w:rFonts w:ascii="Arial" w:hAnsi="Arial" w:cs="Arial"/>
          <w:sz w:val="22"/>
          <w:szCs w:val="22"/>
        </w:rPr>
      </w:pPr>
      <w:r w:rsidRPr="00D36ED2">
        <w:rPr>
          <w:rFonts w:ascii="Arial" w:hAnsi="Arial" w:cs="Arial"/>
          <w:sz w:val="22"/>
          <w:szCs w:val="22"/>
        </w:rPr>
        <w:t>а) соблюдение порядка и сроков информирования о муниципальной услуге, достоверность и актуальность предоставляемой заявителям информации о порядке предоставления муниципальной услуги;</w:t>
      </w:r>
    </w:p>
    <w:p w:rsidR="0053469C" w:rsidRPr="00D36ED2" w:rsidRDefault="0053469C" w:rsidP="0053469C">
      <w:pPr>
        <w:spacing w:line="20" w:lineRule="atLeast"/>
        <w:ind w:firstLine="709"/>
        <w:jc w:val="both"/>
        <w:rPr>
          <w:rFonts w:ascii="Arial" w:hAnsi="Arial" w:cs="Arial"/>
          <w:sz w:val="22"/>
          <w:szCs w:val="22"/>
        </w:rPr>
      </w:pPr>
      <w:r w:rsidRPr="00D36ED2">
        <w:rPr>
          <w:rFonts w:ascii="Arial" w:hAnsi="Arial" w:cs="Arial"/>
          <w:sz w:val="22"/>
          <w:szCs w:val="22"/>
        </w:rPr>
        <w:t>б) соблюдение сроков рассмотрения заявлений;</w:t>
      </w:r>
    </w:p>
    <w:p w:rsidR="0053469C" w:rsidRPr="00D36ED2" w:rsidRDefault="0053469C" w:rsidP="0053469C">
      <w:pPr>
        <w:spacing w:line="20" w:lineRule="atLeast"/>
        <w:ind w:firstLine="709"/>
        <w:jc w:val="both"/>
        <w:rPr>
          <w:rFonts w:ascii="Arial" w:hAnsi="Arial" w:cs="Arial"/>
          <w:sz w:val="22"/>
          <w:szCs w:val="22"/>
        </w:rPr>
      </w:pPr>
      <w:r w:rsidRPr="00D36ED2">
        <w:rPr>
          <w:rFonts w:ascii="Arial" w:hAnsi="Arial" w:cs="Arial"/>
          <w:sz w:val="22"/>
          <w:szCs w:val="22"/>
        </w:rPr>
        <w:t xml:space="preserve">в) соблюдение сроков подготовки проектов писем, межведомственных запросов, </w:t>
      </w:r>
      <w:r w:rsidRPr="00D36ED2">
        <w:rPr>
          <w:rFonts w:ascii="Arial" w:hAnsi="Arial" w:cs="Arial"/>
          <w:sz w:val="22"/>
          <w:szCs w:val="22"/>
          <w:lang w:eastAsia="en-US"/>
        </w:rPr>
        <w:t xml:space="preserve">постановлений </w:t>
      </w:r>
      <w:r w:rsidRPr="00D36ED2">
        <w:rPr>
          <w:rFonts w:ascii="Arial" w:hAnsi="Arial" w:cs="Arial"/>
          <w:sz w:val="22"/>
          <w:szCs w:val="22"/>
        </w:rPr>
        <w:t>и иных документов, которые оформляются в процессе предоставления муниципальной услуги;</w:t>
      </w:r>
    </w:p>
    <w:p w:rsidR="0053469C" w:rsidRPr="00D36ED2" w:rsidRDefault="0053469C" w:rsidP="0053469C">
      <w:pPr>
        <w:spacing w:line="20" w:lineRule="atLeast"/>
        <w:ind w:firstLine="709"/>
        <w:jc w:val="both"/>
        <w:rPr>
          <w:rFonts w:ascii="Arial" w:hAnsi="Arial" w:cs="Arial"/>
          <w:sz w:val="22"/>
          <w:szCs w:val="22"/>
        </w:rPr>
      </w:pPr>
      <w:r w:rsidRPr="00D36ED2">
        <w:rPr>
          <w:rFonts w:ascii="Arial" w:hAnsi="Arial" w:cs="Arial"/>
          <w:sz w:val="22"/>
          <w:szCs w:val="22"/>
        </w:rPr>
        <w:t>г) принятие мер к получению ответа на межведомственный запрос в случае, если ответ не поступил в установленный  законодательством срок;</w:t>
      </w:r>
    </w:p>
    <w:p w:rsidR="0053469C" w:rsidRPr="00D36ED2" w:rsidRDefault="0053469C" w:rsidP="0053469C">
      <w:pPr>
        <w:spacing w:line="20" w:lineRule="atLeast"/>
        <w:ind w:firstLine="709"/>
        <w:jc w:val="both"/>
        <w:rPr>
          <w:rFonts w:ascii="Arial" w:hAnsi="Arial" w:cs="Arial"/>
          <w:sz w:val="22"/>
          <w:szCs w:val="22"/>
        </w:rPr>
      </w:pPr>
      <w:r w:rsidRPr="00D36ED2">
        <w:rPr>
          <w:rFonts w:ascii="Arial" w:hAnsi="Arial" w:cs="Arial"/>
          <w:sz w:val="22"/>
          <w:szCs w:val="22"/>
        </w:rPr>
        <w:t>д) компетентное выполнение действий по проверке документов;</w:t>
      </w:r>
    </w:p>
    <w:p w:rsidR="0053469C" w:rsidRPr="00D36ED2" w:rsidRDefault="0053469C" w:rsidP="0053469C">
      <w:pPr>
        <w:spacing w:line="20" w:lineRule="atLeast"/>
        <w:ind w:firstLine="709"/>
        <w:jc w:val="both"/>
        <w:rPr>
          <w:rFonts w:ascii="Arial" w:hAnsi="Arial" w:cs="Arial"/>
          <w:sz w:val="22"/>
          <w:szCs w:val="22"/>
        </w:rPr>
      </w:pPr>
      <w:r w:rsidRPr="00D36ED2">
        <w:rPr>
          <w:rFonts w:ascii="Arial" w:hAnsi="Arial" w:cs="Arial"/>
          <w:sz w:val="22"/>
          <w:szCs w:val="22"/>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53469C" w:rsidRPr="00D36ED2" w:rsidRDefault="0053469C" w:rsidP="0053469C">
      <w:pPr>
        <w:tabs>
          <w:tab w:val="left" w:pos="1440"/>
        </w:tabs>
        <w:ind w:firstLine="709"/>
        <w:jc w:val="both"/>
        <w:rPr>
          <w:rFonts w:ascii="Arial" w:hAnsi="Arial" w:cs="Arial"/>
          <w:sz w:val="22"/>
          <w:szCs w:val="22"/>
        </w:rPr>
      </w:pPr>
      <w:r>
        <w:rPr>
          <w:rFonts w:ascii="Arial" w:hAnsi="Arial" w:cs="Arial"/>
          <w:sz w:val="22"/>
          <w:szCs w:val="22"/>
        </w:rPr>
        <w:t>ж</w:t>
      </w:r>
      <w:r w:rsidRPr="00D36ED2">
        <w:rPr>
          <w:rFonts w:ascii="Arial" w:hAnsi="Arial" w:cs="Arial"/>
          <w:sz w:val="22"/>
          <w:szCs w:val="22"/>
        </w:rPr>
        <w:t>)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53469C" w:rsidRPr="00D36ED2" w:rsidRDefault="0053469C" w:rsidP="0053469C">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1</w:t>
      </w:r>
      <w:r>
        <w:rPr>
          <w:rFonts w:ascii="Arial" w:hAnsi="Arial" w:cs="Arial"/>
          <w:sz w:val="22"/>
          <w:szCs w:val="22"/>
          <w:lang w:eastAsia="en-US"/>
        </w:rPr>
        <w:t>36</w:t>
      </w:r>
      <w:r w:rsidRPr="00D36ED2">
        <w:rPr>
          <w:rFonts w:ascii="Arial" w:hAnsi="Arial" w:cs="Arial"/>
          <w:sz w:val="22"/>
          <w:szCs w:val="22"/>
          <w:lang w:eastAsia="en-US"/>
        </w:rPr>
        <w:t xml:space="preserve">. Специалист, ответственный за документационное обеспечение, несет персональную ответственность </w:t>
      </w:r>
      <w:proofErr w:type="gramStart"/>
      <w:r w:rsidRPr="00D36ED2">
        <w:rPr>
          <w:rFonts w:ascii="Arial" w:hAnsi="Arial" w:cs="Arial"/>
          <w:sz w:val="22"/>
          <w:szCs w:val="22"/>
          <w:lang w:eastAsia="en-US"/>
        </w:rPr>
        <w:t>за</w:t>
      </w:r>
      <w:proofErr w:type="gramEnd"/>
      <w:r w:rsidRPr="00D36ED2">
        <w:rPr>
          <w:rFonts w:ascii="Arial" w:hAnsi="Arial" w:cs="Arial"/>
          <w:sz w:val="22"/>
          <w:szCs w:val="22"/>
          <w:lang w:eastAsia="en-US"/>
        </w:rPr>
        <w:t>:</w:t>
      </w:r>
    </w:p>
    <w:p w:rsidR="0053469C" w:rsidRPr="00D36ED2" w:rsidRDefault="0053469C" w:rsidP="0053469C">
      <w:pPr>
        <w:tabs>
          <w:tab w:val="left" w:pos="1440"/>
        </w:tabs>
        <w:ind w:firstLine="709"/>
        <w:jc w:val="both"/>
        <w:rPr>
          <w:rFonts w:ascii="Arial" w:hAnsi="Arial" w:cs="Arial"/>
          <w:sz w:val="22"/>
          <w:szCs w:val="22"/>
          <w:lang w:eastAsia="en-US"/>
        </w:rPr>
      </w:pPr>
      <w:r w:rsidRPr="00D36ED2">
        <w:rPr>
          <w:rFonts w:ascii="Arial" w:hAnsi="Arial" w:cs="Arial"/>
          <w:sz w:val="22"/>
          <w:szCs w:val="22"/>
          <w:lang w:eastAsia="en-US"/>
        </w:rPr>
        <w:t>а) соблюдение сроков и порядка регистрации поступивших в Администрацию документов;</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б) проверку правильности оформления документов, представленных заявителями непосредственно в Администрацию;</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lang w:eastAsia="en-US"/>
        </w:rPr>
        <w:t xml:space="preserve">в) соблюдение сроков передачи документов заявителей </w:t>
      </w:r>
      <w:r w:rsidRPr="00D36ED2">
        <w:rPr>
          <w:rFonts w:ascii="Arial" w:hAnsi="Arial" w:cs="Arial"/>
          <w:sz w:val="22"/>
          <w:szCs w:val="22"/>
        </w:rPr>
        <w:t>для наложения резолюции Главе района, затем з</w:t>
      </w:r>
      <w:r w:rsidRPr="00D36ED2">
        <w:rPr>
          <w:rFonts w:ascii="Arial" w:hAnsi="Arial" w:cs="Arial"/>
          <w:sz w:val="22"/>
          <w:szCs w:val="22"/>
          <w:lang w:eastAsia="en-US"/>
        </w:rPr>
        <w:t xml:space="preserve">аведующему </w:t>
      </w:r>
      <w:r w:rsidRPr="00D36ED2">
        <w:rPr>
          <w:rFonts w:ascii="Arial" w:hAnsi="Arial" w:cs="Arial"/>
          <w:sz w:val="22"/>
          <w:szCs w:val="22"/>
        </w:rPr>
        <w:t>отделом по управлению  имуществом и земельным отношениям Администрации;</w:t>
      </w:r>
    </w:p>
    <w:p w:rsidR="0053469C" w:rsidRPr="00D36ED2" w:rsidRDefault="0053469C" w:rsidP="0053469C">
      <w:pPr>
        <w:tabs>
          <w:tab w:val="left" w:pos="1440"/>
        </w:tabs>
        <w:ind w:firstLine="709"/>
        <w:jc w:val="both"/>
        <w:rPr>
          <w:rFonts w:ascii="Arial" w:hAnsi="Arial" w:cs="Arial"/>
          <w:sz w:val="22"/>
          <w:szCs w:val="22"/>
        </w:rPr>
      </w:pPr>
      <w:r w:rsidRPr="00D36ED2">
        <w:rPr>
          <w:rFonts w:ascii="Arial" w:hAnsi="Arial" w:cs="Arial"/>
          <w:sz w:val="22"/>
          <w:szCs w:val="22"/>
        </w:rPr>
        <w:t>г) соблюдение сроков и порядка отправки исходящих документов Администрации, в том числе документов, являющихся результатом предоставления муниципальной услуги в адрес заявителя.</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37</w:t>
      </w:r>
      <w:r w:rsidRPr="00D36ED2">
        <w:rPr>
          <w:rFonts w:ascii="Arial" w:hAnsi="Arial" w:cs="Arial"/>
          <w:sz w:val="22"/>
          <w:szCs w:val="22"/>
        </w:rPr>
        <w:t xml:space="preserve">. Директор ГАУ «МФЦ»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lastRenderedPageBreak/>
        <w:t>а) соблюдение стандарта предоставления муниципальной услуги при выполнении отдельных административных процедур, переданных на  исполнение ГАУ «МФЦ» соглашением о взаимодействии между Администрацией и ГАУ «МФЦ»;</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 xml:space="preserve">б) </w:t>
      </w:r>
      <w:r w:rsidRPr="00D36ED2">
        <w:rPr>
          <w:rFonts w:ascii="Arial" w:hAnsi="Arial" w:cs="Arial"/>
          <w:sz w:val="22"/>
          <w:szCs w:val="22"/>
          <w:lang w:eastAsia="en-US"/>
        </w:rPr>
        <w:t xml:space="preserve">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з</w:t>
      </w:r>
      <w:r w:rsidRPr="00D36ED2">
        <w:rPr>
          <w:rFonts w:ascii="Arial" w:hAnsi="Arial" w:cs="Arial"/>
          <w:sz w:val="22"/>
          <w:szCs w:val="22"/>
        </w:rPr>
        <w:t>аведующего филиалом ГАУ «МФЦ».</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38</w:t>
      </w:r>
      <w:r w:rsidRPr="00D36ED2">
        <w:rPr>
          <w:rFonts w:ascii="Arial" w:hAnsi="Arial" w:cs="Arial"/>
          <w:sz w:val="22"/>
          <w:szCs w:val="22"/>
        </w:rPr>
        <w:t xml:space="preserve">. Заведующий филиалом ГАУ «МФЦ»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3469C" w:rsidRPr="00D36ED2" w:rsidRDefault="0053469C" w:rsidP="0053469C">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rPr>
        <w:t xml:space="preserve">а) </w:t>
      </w:r>
      <w:r w:rsidRPr="00D36ED2">
        <w:rPr>
          <w:rFonts w:ascii="Arial" w:hAnsi="Arial" w:cs="Arial"/>
          <w:sz w:val="22"/>
          <w:szCs w:val="22"/>
          <w:lang w:eastAsia="en-US"/>
        </w:rPr>
        <w:t xml:space="preserve">надлежащее осуществление текущего </w:t>
      </w:r>
      <w:proofErr w:type="gramStart"/>
      <w:r w:rsidRPr="00D36ED2">
        <w:rPr>
          <w:rFonts w:ascii="Arial" w:hAnsi="Arial" w:cs="Arial"/>
          <w:sz w:val="22"/>
          <w:szCs w:val="22"/>
          <w:lang w:eastAsia="en-US"/>
        </w:rPr>
        <w:t>контроля за</w:t>
      </w:r>
      <w:proofErr w:type="gramEnd"/>
      <w:r w:rsidRPr="00D36ED2">
        <w:rPr>
          <w:rFonts w:ascii="Arial" w:hAnsi="Arial" w:cs="Arial"/>
          <w:sz w:val="22"/>
          <w:szCs w:val="22"/>
          <w:lang w:eastAsia="en-US"/>
        </w:rPr>
        <w:t xml:space="preserve"> исполнением административного регламента в отношении специалистов ГАУ «МФЦ»;</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б) в случае поступления документов заявителей в адрес ГАУ «МФЦ» посредством почтовой связи:</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регистрации документов заявителей;</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соблюдение порядка и сроков формирования комплекта документов для передачи в Администрацию;</w:t>
      </w:r>
    </w:p>
    <w:p w:rsidR="0053469C" w:rsidRPr="00D36ED2" w:rsidRDefault="0053469C" w:rsidP="0053469C">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соблюдение порядка и сроков формирования и подписания межведомственных запросов (в иных случаях – сроков подписания межведомственных запросов);</w:t>
      </w:r>
    </w:p>
    <w:p w:rsidR="0053469C" w:rsidRPr="00D36ED2" w:rsidRDefault="0053469C" w:rsidP="0053469C">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 xml:space="preserve">в) соблюдение порядка и сроков </w:t>
      </w:r>
      <w:r w:rsidRPr="00D36ED2">
        <w:rPr>
          <w:rFonts w:ascii="Arial" w:hAnsi="Arial" w:cs="Arial"/>
          <w:sz w:val="22"/>
          <w:szCs w:val="22"/>
        </w:rPr>
        <w:t>регистрации ответов на межведомственные запросы, полученных филиалом ГАУ «МФЦ» посредством почтовой связи</w:t>
      </w:r>
      <w:r w:rsidRPr="00D36ED2">
        <w:rPr>
          <w:rFonts w:ascii="Arial" w:hAnsi="Arial" w:cs="Arial"/>
          <w:sz w:val="22"/>
          <w:szCs w:val="22"/>
          <w:lang w:eastAsia="en-US"/>
        </w:rPr>
        <w:t>.</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1</w:t>
      </w:r>
      <w:r>
        <w:rPr>
          <w:rFonts w:ascii="Arial" w:hAnsi="Arial" w:cs="Arial"/>
          <w:sz w:val="22"/>
          <w:szCs w:val="22"/>
        </w:rPr>
        <w:t>39</w:t>
      </w:r>
      <w:r w:rsidRPr="00D36ED2">
        <w:rPr>
          <w:rFonts w:ascii="Arial" w:hAnsi="Arial" w:cs="Arial"/>
          <w:sz w:val="22"/>
          <w:szCs w:val="22"/>
        </w:rPr>
        <w:t xml:space="preserve">. Главный специалист ГАУ «МФЦ» несет персональную ответственность </w:t>
      </w:r>
      <w:proofErr w:type="gramStart"/>
      <w:r w:rsidRPr="00D36ED2">
        <w:rPr>
          <w:rFonts w:ascii="Arial" w:hAnsi="Arial" w:cs="Arial"/>
          <w:sz w:val="22"/>
          <w:szCs w:val="22"/>
        </w:rPr>
        <w:t>за</w:t>
      </w:r>
      <w:proofErr w:type="gramEnd"/>
      <w:r w:rsidRPr="00D36ED2">
        <w:rPr>
          <w:rFonts w:ascii="Arial" w:hAnsi="Arial" w:cs="Arial"/>
          <w:sz w:val="22"/>
          <w:szCs w:val="22"/>
        </w:rPr>
        <w:t>:</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а) достоверность и актуальность предоставляемой заявителям информации о порядке предоставления муниципальной услуги;</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б) соблюдение порядка и сроков приема и регистрации документов, представленных заявителями непосредственно в филиалы ГАУ «МФЦ»;</w:t>
      </w:r>
    </w:p>
    <w:p w:rsidR="0053469C" w:rsidRPr="00D36ED2" w:rsidRDefault="0053469C" w:rsidP="0053469C">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в) соблюдение порядка и сроков формирования проектов межведомственных запросов, сроков передачи их для подписания заведующему филиалом ГАУ «МФЦ»;</w:t>
      </w:r>
    </w:p>
    <w:p w:rsidR="0053469C" w:rsidRPr="00D36ED2" w:rsidRDefault="0053469C" w:rsidP="0053469C">
      <w:pPr>
        <w:autoSpaceDE w:val="0"/>
        <w:autoSpaceDN w:val="0"/>
        <w:adjustRightInd w:val="0"/>
        <w:ind w:firstLine="709"/>
        <w:jc w:val="both"/>
        <w:rPr>
          <w:rFonts w:ascii="Arial" w:hAnsi="Arial" w:cs="Arial"/>
          <w:sz w:val="22"/>
          <w:szCs w:val="22"/>
          <w:lang w:eastAsia="en-US"/>
        </w:rPr>
      </w:pPr>
      <w:r w:rsidRPr="00D36ED2">
        <w:rPr>
          <w:rFonts w:ascii="Arial" w:hAnsi="Arial" w:cs="Arial"/>
          <w:sz w:val="22"/>
          <w:szCs w:val="22"/>
          <w:lang w:eastAsia="en-US"/>
        </w:rPr>
        <w:t>г) принятие мер к получению ответа на межведомственный запрос в случае, если ответ не поступил в установленный законодательством срок.</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Pr>
          <w:rFonts w:ascii="Arial" w:hAnsi="Arial" w:cs="Arial"/>
          <w:sz w:val="22"/>
          <w:szCs w:val="22"/>
        </w:rPr>
        <w:t>0</w:t>
      </w:r>
      <w:r w:rsidRPr="00D36ED2">
        <w:rPr>
          <w:rFonts w:ascii="Arial" w:hAnsi="Arial" w:cs="Arial"/>
          <w:sz w:val="22"/>
          <w:szCs w:val="22"/>
        </w:rPr>
        <w:t xml:space="preserve">. Ведущий </w:t>
      </w:r>
      <w:proofErr w:type="spellStart"/>
      <w:r w:rsidRPr="00D36ED2">
        <w:rPr>
          <w:rFonts w:ascii="Arial" w:hAnsi="Arial" w:cs="Arial"/>
          <w:sz w:val="22"/>
          <w:szCs w:val="22"/>
        </w:rPr>
        <w:t>документовед</w:t>
      </w:r>
      <w:proofErr w:type="spellEnd"/>
      <w:r w:rsidRPr="00D36ED2">
        <w:rPr>
          <w:rFonts w:ascii="Arial" w:hAnsi="Arial" w:cs="Arial"/>
          <w:sz w:val="22"/>
          <w:szCs w:val="22"/>
        </w:rPr>
        <w:t xml:space="preserve"> ГАУ «МФЦ» несет персональную ответственность за соблюдение порядка и сроков:</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а) формирования комплекта документов, представленных заявителями непосредственно в филиалы ГАУ «МФЦ», для передачи (направления) в Администрацию;</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б) регистрации межведомственных запросов, направляемых филиалом ГАУ «МФЦ», а также сроков направления межведомственных запросов адресатам в электронном виде;</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в) регистрации ответов на межведомственные запросы, полученных филиалом ГАУ «МФЦ» в электронном виде.</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Pr>
          <w:rFonts w:ascii="Arial" w:hAnsi="Arial" w:cs="Arial"/>
          <w:sz w:val="22"/>
          <w:szCs w:val="22"/>
        </w:rPr>
        <w:t>1</w:t>
      </w:r>
      <w:r w:rsidRPr="00D36ED2">
        <w:rPr>
          <w:rFonts w:ascii="Arial" w:hAnsi="Arial" w:cs="Arial"/>
          <w:sz w:val="22"/>
          <w:szCs w:val="22"/>
        </w:rPr>
        <w:t>. Старший делопроизводитель ГАУ «МФЦ» несет персональную ответственность за соблюдение порядка и сроков:</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а) регистрации и отправки (передачи) в Администрацию полученных от заявителей документов;</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б) передачи межведомственных запросов адресатам (направления запросов адресатам посредством почтовой связи);</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в)  отправки (передачи) в Администрацию ответов на межведомственные запросы, полученных филиалом ГАУ «МФЦ».</w:t>
      </w:r>
    </w:p>
    <w:p w:rsidR="0053469C" w:rsidRPr="00D36ED2" w:rsidRDefault="0053469C" w:rsidP="0053469C">
      <w:pPr>
        <w:autoSpaceDE w:val="0"/>
        <w:autoSpaceDN w:val="0"/>
        <w:adjustRightInd w:val="0"/>
        <w:ind w:firstLine="709"/>
        <w:jc w:val="both"/>
        <w:rPr>
          <w:rFonts w:ascii="Arial" w:hAnsi="Arial" w:cs="Arial"/>
          <w:sz w:val="22"/>
          <w:szCs w:val="22"/>
        </w:rPr>
      </w:pPr>
      <w:r w:rsidRPr="00D36ED2">
        <w:rPr>
          <w:rFonts w:ascii="Arial" w:hAnsi="Arial" w:cs="Arial"/>
          <w:sz w:val="22"/>
          <w:szCs w:val="22"/>
        </w:rPr>
        <w:t>14</w:t>
      </w:r>
      <w:r>
        <w:rPr>
          <w:rFonts w:ascii="Arial" w:hAnsi="Arial" w:cs="Arial"/>
          <w:sz w:val="22"/>
          <w:szCs w:val="22"/>
        </w:rPr>
        <w:t>2</w:t>
      </w:r>
      <w:r w:rsidRPr="00D36ED2">
        <w:rPr>
          <w:rFonts w:ascii="Arial" w:hAnsi="Arial" w:cs="Arial"/>
          <w:sz w:val="22"/>
          <w:szCs w:val="22"/>
        </w:rPr>
        <w:t>. Ведущий администратор ГАУ «МФЦ» несет персональную ответственность за достоверность и актуальность предоставляемой заявителям информации о порядке предоставления муниципальной услуги.</w:t>
      </w:r>
    </w:p>
    <w:p w:rsidR="0053469C" w:rsidRPr="00D36ED2" w:rsidRDefault="0053469C" w:rsidP="0053469C">
      <w:pPr>
        <w:spacing w:line="20" w:lineRule="atLeast"/>
        <w:ind w:firstLine="709"/>
        <w:jc w:val="both"/>
        <w:rPr>
          <w:rFonts w:ascii="Arial" w:hAnsi="Arial" w:cs="Arial"/>
          <w:sz w:val="22"/>
          <w:szCs w:val="22"/>
        </w:rPr>
      </w:pPr>
    </w:p>
    <w:p w:rsidR="0053469C" w:rsidRPr="00A65B6A" w:rsidRDefault="0053469C" w:rsidP="0053469C">
      <w:pPr>
        <w:spacing w:line="20" w:lineRule="atLeast"/>
        <w:jc w:val="center"/>
        <w:rPr>
          <w:rFonts w:ascii="Arial" w:hAnsi="Arial" w:cs="Arial"/>
          <w:b/>
          <w:sz w:val="22"/>
          <w:szCs w:val="22"/>
        </w:rPr>
      </w:pPr>
      <w:r w:rsidRPr="00A65B6A">
        <w:rPr>
          <w:rFonts w:ascii="Arial" w:hAnsi="Arial" w:cs="Arial"/>
          <w:b/>
          <w:sz w:val="22"/>
          <w:szCs w:val="22"/>
        </w:rPr>
        <w:t>Подраздел I</w:t>
      </w:r>
      <w:r w:rsidRPr="00A65B6A">
        <w:rPr>
          <w:rFonts w:ascii="Arial" w:hAnsi="Arial" w:cs="Arial"/>
          <w:b/>
          <w:sz w:val="22"/>
          <w:szCs w:val="22"/>
          <w:lang w:val="en-US"/>
        </w:rPr>
        <w:t>V</w:t>
      </w:r>
    </w:p>
    <w:p w:rsidR="0053469C" w:rsidRPr="00A65B6A" w:rsidRDefault="0053469C" w:rsidP="0053469C">
      <w:pPr>
        <w:spacing w:line="20" w:lineRule="atLeast"/>
        <w:jc w:val="center"/>
        <w:rPr>
          <w:rFonts w:ascii="Arial" w:hAnsi="Arial" w:cs="Arial"/>
          <w:b/>
          <w:sz w:val="22"/>
          <w:szCs w:val="22"/>
        </w:rPr>
      </w:pPr>
      <w:r w:rsidRPr="00A65B6A">
        <w:rPr>
          <w:rFonts w:ascii="Arial" w:hAnsi="Arial" w:cs="Arial"/>
          <w:b/>
          <w:sz w:val="22"/>
          <w:szCs w:val="22"/>
        </w:rPr>
        <w:t xml:space="preserve">Порядок и формы  </w:t>
      </w:r>
      <w:proofErr w:type="gramStart"/>
      <w:r w:rsidRPr="00A65B6A">
        <w:rPr>
          <w:rFonts w:ascii="Arial" w:hAnsi="Arial" w:cs="Arial"/>
          <w:b/>
          <w:sz w:val="22"/>
          <w:szCs w:val="22"/>
        </w:rPr>
        <w:t>контроля за</w:t>
      </w:r>
      <w:proofErr w:type="gramEnd"/>
      <w:r w:rsidRPr="00A65B6A">
        <w:rPr>
          <w:rFonts w:ascii="Arial" w:hAnsi="Arial" w:cs="Arial"/>
          <w:b/>
          <w:sz w:val="22"/>
          <w:szCs w:val="22"/>
        </w:rPr>
        <w:t xml:space="preserve"> предоставлением </w:t>
      </w:r>
      <w:r>
        <w:rPr>
          <w:rFonts w:ascii="Arial" w:hAnsi="Arial" w:cs="Arial"/>
          <w:b/>
          <w:sz w:val="22"/>
          <w:szCs w:val="22"/>
        </w:rPr>
        <w:t>муниципальной</w:t>
      </w:r>
      <w:r w:rsidRPr="00A65B6A">
        <w:rPr>
          <w:rFonts w:ascii="Arial" w:hAnsi="Arial" w:cs="Arial"/>
          <w:b/>
          <w:sz w:val="22"/>
          <w:szCs w:val="22"/>
        </w:rPr>
        <w:t xml:space="preserve"> услуги  со стороны граждан, их объединений, организаций</w:t>
      </w:r>
    </w:p>
    <w:p w:rsidR="0053469C" w:rsidRPr="00A65B6A" w:rsidRDefault="0053469C" w:rsidP="0053469C">
      <w:pPr>
        <w:spacing w:line="20" w:lineRule="atLeast"/>
        <w:jc w:val="center"/>
        <w:rPr>
          <w:rFonts w:ascii="Arial" w:hAnsi="Arial" w:cs="Arial"/>
          <w:sz w:val="22"/>
          <w:szCs w:val="22"/>
        </w:rPr>
      </w:pPr>
    </w:p>
    <w:p w:rsidR="0053469C" w:rsidRPr="00A65B6A" w:rsidRDefault="0053469C" w:rsidP="0053469C">
      <w:pPr>
        <w:pStyle w:val="Pro-Gramma"/>
        <w:widowControl w:val="0"/>
        <w:spacing w:before="0" w:line="240" w:lineRule="auto"/>
        <w:ind w:firstLine="720"/>
        <w:rPr>
          <w:rFonts w:ascii="Arial" w:hAnsi="Arial" w:cs="Arial"/>
          <w:sz w:val="22"/>
          <w:szCs w:val="22"/>
        </w:rPr>
      </w:pPr>
      <w:r w:rsidRPr="00A65B6A">
        <w:rPr>
          <w:rFonts w:ascii="Arial" w:hAnsi="Arial" w:cs="Arial"/>
          <w:sz w:val="22"/>
          <w:szCs w:val="22"/>
        </w:rPr>
        <w:t>1</w:t>
      </w:r>
      <w:r>
        <w:rPr>
          <w:rFonts w:ascii="Arial" w:hAnsi="Arial" w:cs="Arial"/>
          <w:sz w:val="22"/>
          <w:szCs w:val="22"/>
        </w:rPr>
        <w:t>43</w:t>
      </w:r>
      <w:r w:rsidRPr="00A65B6A">
        <w:rPr>
          <w:rFonts w:ascii="Arial" w:hAnsi="Arial" w:cs="Arial"/>
          <w:sz w:val="22"/>
          <w:szCs w:val="22"/>
        </w:rPr>
        <w:t xml:space="preserve">. </w:t>
      </w:r>
      <w:proofErr w:type="gramStart"/>
      <w:r w:rsidRPr="00A65B6A">
        <w:rPr>
          <w:rFonts w:ascii="Arial" w:hAnsi="Arial" w:cs="Arial"/>
          <w:sz w:val="22"/>
          <w:szCs w:val="22"/>
        </w:rPr>
        <w:t>Контроль за</w:t>
      </w:r>
      <w:proofErr w:type="gramEnd"/>
      <w:r w:rsidRPr="00A65B6A">
        <w:rPr>
          <w:rFonts w:ascii="Arial" w:hAnsi="Arial" w:cs="Arial"/>
          <w:sz w:val="22"/>
          <w:szCs w:val="22"/>
        </w:rPr>
        <w:t xml:space="preserve"> предоставлением </w:t>
      </w:r>
      <w:r>
        <w:rPr>
          <w:rFonts w:ascii="Arial" w:hAnsi="Arial" w:cs="Arial"/>
          <w:sz w:val="22"/>
          <w:szCs w:val="22"/>
        </w:rPr>
        <w:t>муниципальной</w:t>
      </w:r>
      <w:r w:rsidRPr="00A65B6A">
        <w:rPr>
          <w:rFonts w:ascii="Arial" w:hAnsi="Arial" w:cs="Arial"/>
          <w:sz w:val="22"/>
          <w:szCs w:val="22"/>
        </w:rPr>
        <w:t xml:space="preserve"> услуги со стороны граждан, их объединений и организаций осуществляется путем получения информации о наличии в действиях (бездействии) </w:t>
      </w:r>
      <w:r>
        <w:rPr>
          <w:rFonts w:ascii="Arial" w:hAnsi="Arial" w:cs="Arial"/>
          <w:sz w:val="22"/>
          <w:szCs w:val="22"/>
        </w:rPr>
        <w:t>Администрации</w:t>
      </w:r>
      <w:r w:rsidRPr="00A65B6A">
        <w:rPr>
          <w:rFonts w:ascii="Arial" w:hAnsi="Arial" w:cs="Arial"/>
          <w:sz w:val="22"/>
          <w:szCs w:val="22"/>
        </w:rPr>
        <w:t>,</w:t>
      </w:r>
      <w:r>
        <w:rPr>
          <w:rFonts w:ascii="Arial" w:hAnsi="Arial" w:cs="Arial"/>
          <w:sz w:val="22"/>
          <w:szCs w:val="22"/>
        </w:rPr>
        <w:t xml:space="preserve"> </w:t>
      </w:r>
      <w:r w:rsidRPr="00A65B6A">
        <w:rPr>
          <w:rFonts w:ascii="Arial" w:hAnsi="Arial" w:cs="Arial"/>
          <w:sz w:val="22"/>
          <w:szCs w:val="22"/>
        </w:rPr>
        <w:t xml:space="preserve">ГАУ «МФЦ», их должностных лиц, а также в принимаемых ими решениях, нарушений положений административного регламента и иных нормативных правовых актов, регулирующих предоставление </w:t>
      </w:r>
      <w:r>
        <w:rPr>
          <w:rFonts w:ascii="Arial" w:hAnsi="Arial" w:cs="Arial"/>
          <w:sz w:val="22"/>
          <w:szCs w:val="22"/>
        </w:rPr>
        <w:t>муниципальной</w:t>
      </w:r>
      <w:r w:rsidRPr="00A65B6A">
        <w:rPr>
          <w:rFonts w:ascii="Arial" w:hAnsi="Arial" w:cs="Arial"/>
          <w:sz w:val="22"/>
          <w:szCs w:val="22"/>
        </w:rPr>
        <w:t xml:space="preserve"> услуги.</w:t>
      </w:r>
    </w:p>
    <w:p w:rsidR="0053469C" w:rsidRDefault="0053469C" w:rsidP="0053469C">
      <w:pPr>
        <w:pStyle w:val="Pro-Gramma"/>
        <w:widowControl w:val="0"/>
        <w:spacing w:before="0" w:line="240" w:lineRule="auto"/>
        <w:ind w:firstLine="720"/>
        <w:rPr>
          <w:rFonts w:ascii="Arial" w:hAnsi="Arial" w:cs="Arial"/>
          <w:sz w:val="22"/>
          <w:szCs w:val="22"/>
        </w:rPr>
      </w:pPr>
    </w:p>
    <w:p w:rsidR="0053469C" w:rsidRPr="00A65B6A" w:rsidRDefault="0053469C" w:rsidP="0053469C">
      <w:pPr>
        <w:pStyle w:val="Pro-Gramma"/>
        <w:widowControl w:val="0"/>
        <w:spacing w:before="0" w:line="240" w:lineRule="auto"/>
        <w:ind w:firstLine="720"/>
        <w:rPr>
          <w:rFonts w:ascii="Arial" w:hAnsi="Arial" w:cs="Arial"/>
          <w:sz w:val="22"/>
          <w:szCs w:val="22"/>
        </w:rPr>
      </w:pPr>
    </w:p>
    <w:p w:rsidR="0053469C" w:rsidRPr="00A65B6A" w:rsidRDefault="0053469C" w:rsidP="0053469C">
      <w:pPr>
        <w:spacing w:line="20" w:lineRule="atLeast"/>
        <w:jc w:val="center"/>
        <w:rPr>
          <w:rFonts w:ascii="Arial" w:hAnsi="Arial" w:cs="Arial"/>
          <w:b/>
          <w:sz w:val="22"/>
          <w:szCs w:val="22"/>
        </w:rPr>
      </w:pPr>
      <w:r w:rsidRPr="00A65B6A">
        <w:rPr>
          <w:rFonts w:ascii="Arial" w:hAnsi="Arial" w:cs="Arial"/>
          <w:b/>
          <w:sz w:val="22"/>
          <w:szCs w:val="22"/>
        </w:rPr>
        <w:lastRenderedPageBreak/>
        <w:t xml:space="preserve">Раздел </w:t>
      </w:r>
      <w:r w:rsidRPr="00A65B6A">
        <w:rPr>
          <w:rFonts w:ascii="Arial" w:hAnsi="Arial" w:cs="Arial"/>
          <w:b/>
          <w:sz w:val="22"/>
          <w:szCs w:val="22"/>
          <w:lang w:val="en-US"/>
        </w:rPr>
        <w:t>V</w:t>
      </w:r>
    </w:p>
    <w:p w:rsidR="0053469C" w:rsidRPr="00A65B6A" w:rsidRDefault="0053469C" w:rsidP="0053469C">
      <w:pPr>
        <w:autoSpaceDE w:val="0"/>
        <w:autoSpaceDN w:val="0"/>
        <w:adjustRightInd w:val="0"/>
        <w:jc w:val="center"/>
        <w:rPr>
          <w:rFonts w:ascii="Arial" w:hAnsi="Arial" w:cs="Arial"/>
          <w:b/>
          <w:sz w:val="22"/>
          <w:szCs w:val="22"/>
        </w:rPr>
      </w:pPr>
      <w:r w:rsidRPr="00A65B6A">
        <w:rPr>
          <w:rFonts w:ascii="Arial" w:hAnsi="Arial" w:cs="Arial"/>
          <w:b/>
          <w:sz w:val="22"/>
          <w:szCs w:val="22"/>
        </w:rPr>
        <w:t>Досудебный (внесудебный) порядок обжалования решений</w:t>
      </w:r>
    </w:p>
    <w:p w:rsidR="0053469C" w:rsidRPr="00A65B6A" w:rsidRDefault="0053469C" w:rsidP="0053469C">
      <w:pPr>
        <w:autoSpaceDE w:val="0"/>
        <w:autoSpaceDN w:val="0"/>
        <w:adjustRightInd w:val="0"/>
        <w:jc w:val="center"/>
        <w:rPr>
          <w:rFonts w:ascii="Arial" w:hAnsi="Arial" w:cs="Arial"/>
          <w:b/>
          <w:sz w:val="22"/>
          <w:szCs w:val="22"/>
        </w:rPr>
      </w:pPr>
      <w:r w:rsidRPr="00A65B6A">
        <w:rPr>
          <w:rFonts w:ascii="Arial" w:hAnsi="Arial" w:cs="Arial"/>
          <w:b/>
          <w:sz w:val="22"/>
          <w:szCs w:val="22"/>
        </w:rPr>
        <w:t xml:space="preserve">и действий (бездействия) </w:t>
      </w:r>
      <w:r>
        <w:rPr>
          <w:rFonts w:ascii="Arial" w:hAnsi="Arial" w:cs="Arial"/>
          <w:b/>
          <w:sz w:val="22"/>
          <w:szCs w:val="22"/>
        </w:rPr>
        <w:t>Администрации</w:t>
      </w:r>
      <w:r w:rsidRPr="00A65B6A">
        <w:rPr>
          <w:rFonts w:ascii="Arial" w:hAnsi="Arial" w:cs="Arial"/>
          <w:b/>
          <w:sz w:val="22"/>
          <w:szCs w:val="22"/>
        </w:rPr>
        <w:t>, а также его должностных лиц,</w:t>
      </w:r>
    </w:p>
    <w:p w:rsidR="0053469C" w:rsidRPr="00A65B6A" w:rsidRDefault="0053469C" w:rsidP="0053469C">
      <w:pPr>
        <w:autoSpaceDE w:val="0"/>
        <w:autoSpaceDN w:val="0"/>
        <w:adjustRightInd w:val="0"/>
        <w:jc w:val="center"/>
        <w:rPr>
          <w:rFonts w:ascii="Arial" w:hAnsi="Arial" w:cs="Arial"/>
          <w:b/>
          <w:sz w:val="22"/>
          <w:szCs w:val="22"/>
        </w:rPr>
      </w:pPr>
      <w:r w:rsidRPr="00A65B6A">
        <w:rPr>
          <w:rFonts w:ascii="Arial" w:hAnsi="Arial" w:cs="Arial"/>
          <w:b/>
          <w:sz w:val="22"/>
          <w:szCs w:val="22"/>
        </w:rPr>
        <w:t>государственных гражданских служащих</w:t>
      </w:r>
    </w:p>
    <w:p w:rsidR="0053469C" w:rsidRPr="00A65B6A" w:rsidRDefault="0053469C" w:rsidP="0053469C">
      <w:pPr>
        <w:spacing w:line="20" w:lineRule="atLeast"/>
        <w:jc w:val="both"/>
        <w:rPr>
          <w:rFonts w:ascii="Arial" w:hAnsi="Arial" w:cs="Arial"/>
          <w:b/>
          <w:sz w:val="22"/>
          <w:szCs w:val="22"/>
        </w:rPr>
      </w:pPr>
    </w:p>
    <w:p w:rsidR="0053469C" w:rsidRPr="00A65B6A" w:rsidRDefault="0053469C" w:rsidP="0053469C">
      <w:pPr>
        <w:pStyle w:val="20"/>
        <w:spacing w:after="0" w:line="240" w:lineRule="auto"/>
        <w:ind w:left="0" w:firstLine="720"/>
        <w:jc w:val="both"/>
        <w:rPr>
          <w:rFonts w:ascii="Arial" w:hAnsi="Arial" w:cs="Arial"/>
          <w:sz w:val="22"/>
          <w:szCs w:val="22"/>
          <w:lang w:val="ru-RU"/>
        </w:rPr>
      </w:pPr>
      <w:bookmarkStart w:id="21" w:name="Par0"/>
      <w:bookmarkEnd w:id="21"/>
      <w:r w:rsidRPr="00A65B6A">
        <w:rPr>
          <w:rFonts w:ascii="Arial" w:hAnsi="Arial" w:cs="Arial"/>
          <w:sz w:val="22"/>
          <w:szCs w:val="22"/>
          <w:lang w:val="ru-RU"/>
        </w:rPr>
        <w:t>1</w:t>
      </w:r>
      <w:r>
        <w:rPr>
          <w:rFonts w:ascii="Arial" w:hAnsi="Arial" w:cs="Arial"/>
          <w:sz w:val="22"/>
          <w:szCs w:val="22"/>
          <w:lang w:val="ru-RU"/>
        </w:rPr>
        <w:t>44</w:t>
      </w:r>
      <w:r w:rsidRPr="00A65B6A">
        <w:rPr>
          <w:rFonts w:ascii="Arial" w:hAnsi="Arial" w:cs="Arial"/>
          <w:sz w:val="22"/>
          <w:szCs w:val="22"/>
        </w:rPr>
        <w:t>. Заявител</w:t>
      </w:r>
      <w:r w:rsidRPr="00A65B6A">
        <w:rPr>
          <w:rFonts w:ascii="Arial" w:hAnsi="Arial" w:cs="Arial"/>
          <w:sz w:val="22"/>
          <w:szCs w:val="22"/>
          <w:lang w:val="ru-RU"/>
        </w:rPr>
        <w:t>и</w:t>
      </w:r>
      <w:r w:rsidRPr="00A65B6A">
        <w:rPr>
          <w:rFonts w:ascii="Arial" w:hAnsi="Arial" w:cs="Arial"/>
          <w:sz w:val="22"/>
          <w:szCs w:val="22"/>
        </w:rPr>
        <w:t xml:space="preserve"> вправе обжаловать действия (бездействие) или решения </w:t>
      </w:r>
      <w:r>
        <w:rPr>
          <w:rFonts w:ascii="Arial" w:hAnsi="Arial" w:cs="Arial"/>
          <w:sz w:val="22"/>
          <w:szCs w:val="22"/>
        </w:rPr>
        <w:t>Администрации</w:t>
      </w:r>
      <w:r w:rsidRPr="00A65B6A">
        <w:rPr>
          <w:rFonts w:ascii="Arial" w:hAnsi="Arial" w:cs="Arial"/>
          <w:sz w:val="22"/>
          <w:szCs w:val="22"/>
        </w:rPr>
        <w:t xml:space="preserve">, а также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 в досудебном (внесудебном) порядке.</w:t>
      </w:r>
    </w:p>
    <w:p w:rsidR="0053469C" w:rsidRPr="00A65B6A" w:rsidRDefault="0053469C" w:rsidP="0053469C">
      <w:pPr>
        <w:pStyle w:val="20"/>
        <w:spacing w:after="0" w:line="240" w:lineRule="auto"/>
        <w:ind w:left="0" w:firstLine="720"/>
        <w:jc w:val="both"/>
        <w:rPr>
          <w:rFonts w:ascii="Arial" w:hAnsi="Arial" w:cs="Arial"/>
          <w:sz w:val="22"/>
          <w:szCs w:val="22"/>
          <w:lang w:val="ru-RU"/>
        </w:rPr>
      </w:pPr>
      <w:r w:rsidRPr="00A65B6A">
        <w:rPr>
          <w:rFonts w:ascii="Arial" w:hAnsi="Arial" w:cs="Arial"/>
          <w:sz w:val="22"/>
          <w:szCs w:val="22"/>
          <w:lang w:val="ru-RU"/>
        </w:rPr>
        <w:t>1</w:t>
      </w:r>
      <w:r>
        <w:rPr>
          <w:rFonts w:ascii="Arial" w:hAnsi="Arial" w:cs="Arial"/>
          <w:sz w:val="22"/>
          <w:szCs w:val="22"/>
          <w:lang w:val="ru-RU"/>
        </w:rPr>
        <w:t>45</w:t>
      </w:r>
      <w:r w:rsidRPr="00A65B6A">
        <w:rPr>
          <w:rFonts w:ascii="Arial" w:hAnsi="Arial" w:cs="Arial"/>
          <w:sz w:val="22"/>
          <w:szCs w:val="22"/>
          <w:lang w:val="ru-RU"/>
        </w:rPr>
        <w:t xml:space="preserve">. Предметом досудебного (внесудебного) обжалования являются решения или действия (бездействие) </w:t>
      </w:r>
      <w:r>
        <w:rPr>
          <w:rFonts w:ascii="Arial" w:hAnsi="Arial" w:cs="Arial"/>
          <w:sz w:val="22"/>
          <w:szCs w:val="22"/>
          <w:lang w:val="ru-RU"/>
        </w:rPr>
        <w:t>Администрации</w:t>
      </w:r>
      <w:r w:rsidRPr="00A65B6A">
        <w:rPr>
          <w:rFonts w:ascii="Arial" w:hAnsi="Arial" w:cs="Arial"/>
          <w:sz w:val="22"/>
          <w:szCs w:val="22"/>
          <w:lang w:val="ru-RU"/>
        </w:rPr>
        <w:t xml:space="preserve">, его должностных лиц, </w:t>
      </w:r>
      <w:r>
        <w:rPr>
          <w:rFonts w:ascii="Arial" w:hAnsi="Arial" w:cs="Arial"/>
          <w:sz w:val="22"/>
          <w:szCs w:val="22"/>
          <w:lang w:val="ru-RU"/>
        </w:rPr>
        <w:t>муниципальных</w:t>
      </w:r>
      <w:r w:rsidRPr="00A65B6A">
        <w:rPr>
          <w:rFonts w:ascii="Arial" w:hAnsi="Arial" w:cs="Arial"/>
          <w:sz w:val="22"/>
          <w:szCs w:val="22"/>
        </w:rPr>
        <w:t xml:space="preserve"> служащих</w:t>
      </w:r>
      <w:r w:rsidRPr="00A65B6A">
        <w:rPr>
          <w:rFonts w:ascii="Arial" w:hAnsi="Arial" w:cs="Arial"/>
          <w:sz w:val="22"/>
          <w:szCs w:val="22"/>
          <w:lang w:val="ru-RU"/>
        </w:rPr>
        <w:t xml:space="preserve">, принятые или осуществленные ими в ходе предоставления </w:t>
      </w:r>
      <w:r>
        <w:rPr>
          <w:rFonts w:ascii="Arial" w:hAnsi="Arial" w:cs="Arial"/>
          <w:sz w:val="22"/>
          <w:szCs w:val="22"/>
          <w:lang w:val="ru-RU"/>
        </w:rPr>
        <w:t>муниципальной</w:t>
      </w:r>
      <w:r w:rsidRPr="00A65B6A">
        <w:rPr>
          <w:rFonts w:ascii="Arial" w:hAnsi="Arial" w:cs="Arial"/>
          <w:sz w:val="22"/>
          <w:szCs w:val="22"/>
          <w:lang w:val="ru-RU"/>
        </w:rPr>
        <w:t xml:space="preserve"> услуги.</w:t>
      </w:r>
    </w:p>
    <w:p w:rsidR="0053469C" w:rsidRPr="00A65B6A" w:rsidRDefault="0053469C" w:rsidP="0053469C">
      <w:pPr>
        <w:autoSpaceDE w:val="0"/>
        <w:autoSpaceDN w:val="0"/>
        <w:adjustRightInd w:val="0"/>
        <w:ind w:firstLine="720"/>
        <w:jc w:val="both"/>
        <w:rPr>
          <w:rFonts w:ascii="Arial" w:hAnsi="Arial" w:cs="Arial"/>
          <w:sz w:val="22"/>
          <w:szCs w:val="22"/>
        </w:rPr>
      </w:pPr>
      <w:r>
        <w:rPr>
          <w:rFonts w:ascii="Arial" w:hAnsi="Arial" w:cs="Arial"/>
          <w:sz w:val="22"/>
          <w:szCs w:val="22"/>
        </w:rPr>
        <w:t>1</w:t>
      </w:r>
      <w:r>
        <w:rPr>
          <w:rFonts w:ascii="Arial" w:hAnsi="Arial" w:cs="Arial"/>
          <w:sz w:val="22"/>
          <w:szCs w:val="22"/>
        </w:rPr>
        <w:t>46</w:t>
      </w:r>
      <w:r w:rsidRPr="00A65B6A">
        <w:rPr>
          <w:rFonts w:ascii="Arial" w:hAnsi="Arial" w:cs="Arial"/>
          <w:sz w:val="22"/>
          <w:szCs w:val="22"/>
        </w:rPr>
        <w:t>. Заявители имеют право обратиться с жалобой в досудебном (внесудебном) порядке, в том числе в следующих случаях:</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а) нарушение срока регистрации запросов заявителей о предоставлении </w:t>
      </w:r>
      <w:r>
        <w:rPr>
          <w:rFonts w:ascii="Arial" w:hAnsi="Arial" w:cs="Arial"/>
          <w:sz w:val="22"/>
          <w:szCs w:val="22"/>
        </w:rPr>
        <w:t>муниципальной</w:t>
      </w:r>
      <w:r w:rsidRPr="00A65B6A">
        <w:rPr>
          <w:rFonts w:ascii="Arial" w:hAnsi="Arial" w:cs="Arial"/>
          <w:sz w:val="22"/>
          <w:szCs w:val="22"/>
        </w:rPr>
        <w:t xml:space="preserve"> услуги;</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б) нарушение сроков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в) требование у заявителей документов, не предусмотренных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г) отказ в приеме у заявителей документов, предоставление которых предусмотрено нормативными правовыми актами для предоставления </w:t>
      </w:r>
      <w:r>
        <w:rPr>
          <w:rFonts w:ascii="Arial" w:hAnsi="Arial" w:cs="Arial"/>
          <w:sz w:val="22"/>
          <w:szCs w:val="22"/>
        </w:rPr>
        <w:t>муниципальной</w:t>
      </w:r>
      <w:r w:rsidRPr="00A65B6A">
        <w:rPr>
          <w:rFonts w:ascii="Arial" w:hAnsi="Arial" w:cs="Arial"/>
          <w:sz w:val="22"/>
          <w:szCs w:val="22"/>
        </w:rPr>
        <w:t xml:space="preserve"> услуги;</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д) отказ в предоставлении </w:t>
      </w:r>
      <w:r>
        <w:rPr>
          <w:rFonts w:ascii="Arial" w:hAnsi="Arial" w:cs="Arial"/>
          <w:sz w:val="22"/>
          <w:szCs w:val="22"/>
        </w:rPr>
        <w:t>муниципальной</w:t>
      </w:r>
      <w:r w:rsidRPr="00A65B6A">
        <w:rPr>
          <w:rFonts w:ascii="Arial" w:hAnsi="Arial" w:cs="Arial"/>
          <w:sz w:val="22"/>
          <w:szCs w:val="22"/>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е) затребование с заявителей при предоставлении </w:t>
      </w:r>
      <w:r>
        <w:rPr>
          <w:rFonts w:ascii="Arial" w:hAnsi="Arial" w:cs="Arial"/>
          <w:sz w:val="22"/>
          <w:szCs w:val="22"/>
        </w:rPr>
        <w:t>муниципальной</w:t>
      </w:r>
      <w:r w:rsidRPr="00A65B6A">
        <w:rPr>
          <w:rFonts w:ascii="Arial" w:hAnsi="Arial" w:cs="Arial"/>
          <w:sz w:val="22"/>
          <w:szCs w:val="22"/>
        </w:rPr>
        <w:t xml:space="preserve"> услуги платы, не предусмотренной нормативными правовыми актами;</w:t>
      </w:r>
    </w:p>
    <w:p w:rsidR="0053469C" w:rsidRPr="00A65B6A" w:rsidRDefault="0053469C" w:rsidP="0053469C">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 xml:space="preserve">ж) отказ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исправлении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либо нарушение установленного срока таких исправлений. </w:t>
      </w:r>
      <w:proofErr w:type="gramEnd"/>
    </w:p>
    <w:p w:rsidR="0053469C" w:rsidRDefault="0053469C" w:rsidP="0053469C">
      <w:pPr>
        <w:autoSpaceDE w:val="0"/>
        <w:autoSpaceDN w:val="0"/>
        <w:adjustRightInd w:val="0"/>
        <w:ind w:firstLine="720"/>
        <w:jc w:val="both"/>
        <w:rPr>
          <w:rFonts w:ascii="Arial" w:hAnsi="Arial" w:cs="Arial"/>
          <w:sz w:val="22"/>
          <w:szCs w:val="22"/>
        </w:rPr>
      </w:pPr>
      <w:r>
        <w:rPr>
          <w:rFonts w:ascii="Arial" w:hAnsi="Arial" w:cs="Arial"/>
          <w:sz w:val="22"/>
          <w:szCs w:val="22"/>
        </w:rPr>
        <w:t>1</w:t>
      </w:r>
      <w:r>
        <w:rPr>
          <w:rFonts w:ascii="Arial" w:hAnsi="Arial" w:cs="Arial"/>
          <w:sz w:val="22"/>
          <w:szCs w:val="22"/>
        </w:rPr>
        <w:t>47</w:t>
      </w:r>
      <w:r w:rsidRPr="00A65B6A">
        <w:rPr>
          <w:rFonts w:ascii="Arial" w:hAnsi="Arial" w:cs="Arial"/>
          <w:sz w:val="22"/>
          <w:szCs w:val="22"/>
        </w:rPr>
        <w:t xml:space="preserve">. Жалобы подаются в письменной форме на бумажном носителе или в электронной форме в </w:t>
      </w:r>
      <w:r>
        <w:rPr>
          <w:rFonts w:ascii="Arial" w:hAnsi="Arial" w:cs="Arial"/>
          <w:sz w:val="22"/>
          <w:szCs w:val="22"/>
        </w:rPr>
        <w:t>Администрацию</w:t>
      </w:r>
      <w:r w:rsidRPr="00A65B6A">
        <w:rPr>
          <w:rFonts w:ascii="Arial" w:hAnsi="Arial" w:cs="Arial"/>
          <w:sz w:val="22"/>
          <w:szCs w:val="22"/>
        </w:rPr>
        <w:t xml:space="preserve">. </w:t>
      </w:r>
    </w:p>
    <w:p w:rsidR="0053469C" w:rsidRPr="00A65B6A" w:rsidRDefault="0053469C" w:rsidP="0053469C">
      <w:pPr>
        <w:autoSpaceDE w:val="0"/>
        <w:autoSpaceDN w:val="0"/>
        <w:adjustRightInd w:val="0"/>
        <w:ind w:firstLine="720"/>
        <w:jc w:val="both"/>
        <w:rPr>
          <w:rFonts w:ascii="Arial" w:hAnsi="Arial" w:cs="Arial"/>
          <w:sz w:val="22"/>
          <w:szCs w:val="22"/>
        </w:rPr>
      </w:pPr>
      <w:r>
        <w:rPr>
          <w:rFonts w:ascii="Arial" w:hAnsi="Arial" w:cs="Arial"/>
          <w:sz w:val="22"/>
          <w:szCs w:val="22"/>
        </w:rPr>
        <w:t>1</w:t>
      </w:r>
      <w:r>
        <w:rPr>
          <w:rFonts w:ascii="Arial" w:hAnsi="Arial" w:cs="Arial"/>
          <w:sz w:val="22"/>
          <w:szCs w:val="22"/>
        </w:rPr>
        <w:t>48</w:t>
      </w:r>
      <w:r w:rsidRPr="00A65B6A">
        <w:rPr>
          <w:rFonts w:ascii="Arial" w:hAnsi="Arial" w:cs="Arial"/>
          <w:sz w:val="22"/>
          <w:szCs w:val="22"/>
        </w:rPr>
        <w:t xml:space="preserve">. Жалобы могут быть направлены посредством почтовой связи, поданы через </w:t>
      </w:r>
      <w:r>
        <w:rPr>
          <w:rFonts w:ascii="Arial" w:hAnsi="Arial" w:cs="Arial"/>
          <w:sz w:val="22"/>
          <w:szCs w:val="22"/>
        </w:rPr>
        <w:t>филиалы</w:t>
      </w:r>
      <w:r w:rsidRPr="00A65B6A">
        <w:rPr>
          <w:rFonts w:ascii="Arial" w:hAnsi="Arial" w:cs="Arial"/>
          <w:sz w:val="22"/>
          <w:szCs w:val="22"/>
        </w:rPr>
        <w:t xml:space="preserve"> ГАУ «МФЦ», сайт </w:t>
      </w:r>
      <w:r>
        <w:rPr>
          <w:rFonts w:ascii="Arial" w:hAnsi="Arial" w:cs="Arial"/>
          <w:sz w:val="22"/>
          <w:szCs w:val="22"/>
        </w:rPr>
        <w:t>Администрации</w:t>
      </w:r>
      <w:r w:rsidRPr="00A65B6A">
        <w:rPr>
          <w:rFonts w:ascii="Arial" w:hAnsi="Arial" w:cs="Arial"/>
          <w:sz w:val="22"/>
          <w:szCs w:val="22"/>
        </w:rPr>
        <w:t xml:space="preserve">, Единый портал, а также могут быть приняты при личном приеме заявителя в </w:t>
      </w:r>
      <w:r>
        <w:rPr>
          <w:rFonts w:ascii="Arial" w:hAnsi="Arial" w:cs="Arial"/>
          <w:sz w:val="22"/>
          <w:szCs w:val="22"/>
        </w:rPr>
        <w:t>Администрации</w:t>
      </w:r>
      <w:r w:rsidRPr="00A65B6A">
        <w:rPr>
          <w:rFonts w:ascii="Arial" w:hAnsi="Arial" w:cs="Arial"/>
          <w:sz w:val="22"/>
          <w:szCs w:val="22"/>
        </w:rPr>
        <w:t>.</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49</w:t>
      </w:r>
      <w:r w:rsidRPr="00A65B6A">
        <w:rPr>
          <w:rFonts w:ascii="Arial" w:hAnsi="Arial" w:cs="Arial"/>
          <w:sz w:val="22"/>
          <w:szCs w:val="22"/>
        </w:rPr>
        <w:t xml:space="preserve">. При поступлении жалобы в </w:t>
      </w:r>
      <w:r>
        <w:rPr>
          <w:rFonts w:ascii="Arial" w:hAnsi="Arial" w:cs="Arial"/>
          <w:sz w:val="22"/>
          <w:szCs w:val="22"/>
        </w:rPr>
        <w:t>филиалы</w:t>
      </w:r>
      <w:r w:rsidRPr="00A65B6A">
        <w:rPr>
          <w:rFonts w:ascii="Arial" w:hAnsi="Arial" w:cs="Arial"/>
          <w:sz w:val="22"/>
          <w:szCs w:val="22"/>
        </w:rPr>
        <w:t xml:space="preserve"> ГАУ «МФЦ» обеспечивается ее передача в </w:t>
      </w:r>
      <w:r>
        <w:rPr>
          <w:rFonts w:ascii="Arial" w:hAnsi="Arial" w:cs="Arial"/>
          <w:sz w:val="22"/>
          <w:szCs w:val="22"/>
        </w:rPr>
        <w:t>Администрацию</w:t>
      </w:r>
      <w:r w:rsidRPr="00A65B6A">
        <w:rPr>
          <w:rFonts w:ascii="Arial" w:hAnsi="Arial" w:cs="Arial"/>
          <w:sz w:val="22"/>
          <w:szCs w:val="22"/>
        </w:rPr>
        <w:t xml:space="preserve"> не позднее рабочего дня, следующего за днем поступления жалобы, в порядке, установленном соглашением о взаимодействии между ГАУ «МФЦ» и </w:t>
      </w:r>
      <w:r>
        <w:rPr>
          <w:rFonts w:ascii="Arial" w:hAnsi="Arial" w:cs="Arial"/>
          <w:sz w:val="22"/>
          <w:szCs w:val="22"/>
        </w:rPr>
        <w:t>Администрацией</w:t>
      </w:r>
      <w:r w:rsidRPr="00A65B6A">
        <w:rPr>
          <w:rFonts w:ascii="Arial" w:hAnsi="Arial" w:cs="Arial"/>
          <w:sz w:val="22"/>
          <w:szCs w:val="22"/>
        </w:rPr>
        <w:t>.</w:t>
      </w:r>
    </w:p>
    <w:p w:rsidR="0053469C" w:rsidRPr="00A65B6A" w:rsidRDefault="0053469C" w:rsidP="0053469C">
      <w:pPr>
        <w:autoSpaceDE w:val="0"/>
        <w:autoSpaceDN w:val="0"/>
        <w:adjustRightInd w:val="0"/>
        <w:ind w:firstLine="720"/>
        <w:jc w:val="both"/>
        <w:rPr>
          <w:rFonts w:ascii="Arial" w:hAnsi="Arial" w:cs="Arial"/>
          <w:sz w:val="22"/>
          <w:szCs w:val="22"/>
        </w:rPr>
      </w:pPr>
      <w:r>
        <w:rPr>
          <w:rFonts w:ascii="Arial" w:hAnsi="Arial" w:cs="Arial"/>
          <w:sz w:val="22"/>
          <w:szCs w:val="22"/>
        </w:rPr>
        <w:t>1</w:t>
      </w:r>
      <w:r>
        <w:rPr>
          <w:rFonts w:ascii="Arial" w:hAnsi="Arial" w:cs="Arial"/>
          <w:sz w:val="22"/>
          <w:szCs w:val="22"/>
        </w:rPr>
        <w:t>50</w:t>
      </w:r>
      <w:r w:rsidRPr="00A65B6A">
        <w:rPr>
          <w:rFonts w:ascii="Arial" w:hAnsi="Arial" w:cs="Arial"/>
          <w:sz w:val="22"/>
          <w:szCs w:val="22"/>
        </w:rPr>
        <w:t>. Жалобы должны содержать:</w:t>
      </w:r>
    </w:p>
    <w:p w:rsidR="0053469C" w:rsidRPr="00A65B6A" w:rsidRDefault="0053469C" w:rsidP="0053469C">
      <w:pPr>
        <w:ind w:firstLine="720"/>
        <w:jc w:val="both"/>
        <w:rPr>
          <w:rFonts w:ascii="Arial" w:hAnsi="Arial" w:cs="Arial"/>
          <w:sz w:val="22"/>
          <w:szCs w:val="22"/>
        </w:rPr>
      </w:pPr>
      <w:r w:rsidRPr="00A65B6A">
        <w:rPr>
          <w:rFonts w:ascii="Arial" w:hAnsi="Arial" w:cs="Arial"/>
          <w:sz w:val="22"/>
          <w:szCs w:val="22"/>
        </w:rPr>
        <w:t xml:space="preserve">а) наименование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решения и действия (бездействие) которых обжалуются;</w:t>
      </w:r>
    </w:p>
    <w:p w:rsidR="0053469C" w:rsidRPr="00A65B6A" w:rsidRDefault="0053469C" w:rsidP="0053469C">
      <w:pPr>
        <w:ind w:firstLine="720"/>
        <w:jc w:val="both"/>
        <w:rPr>
          <w:rFonts w:ascii="Arial" w:hAnsi="Arial" w:cs="Arial"/>
          <w:sz w:val="22"/>
          <w:szCs w:val="22"/>
        </w:rPr>
      </w:pPr>
      <w:proofErr w:type="gramStart"/>
      <w:r w:rsidRPr="00A65B6A">
        <w:rPr>
          <w:rFonts w:ascii="Arial" w:hAnsi="Arial" w:cs="Arial"/>
          <w:sz w:val="22"/>
          <w:szCs w:val="22"/>
        </w:rPr>
        <w:t>б) фамилии, имена, отчества (последние - при наличии), сведения о месте жительства заявителей – физических лиц, наименования, места нахождения заявителей – юридических лиц, а также номера контактных телефонов, адреса электронной почты (при наличии) и почтовые адреса, по которым должны быть направлены ответы заявителям;</w:t>
      </w:r>
      <w:proofErr w:type="gramEnd"/>
    </w:p>
    <w:p w:rsidR="0053469C" w:rsidRPr="00A65B6A" w:rsidRDefault="0053469C" w:rsidP="0053469C">
      <w:pPr>
        <w:ind w:firstLine="720"/>
        <w:jc w:val="both"/>
        <w:rPr>
          <w:rFonts w:ascii="Arial" w:hAnsi="Arial" w:cs="Arial"/>
          <w:sz w:val="22"/>
          <w:szCs w:val="22"/>
        </w:rPr>
      </w:pPr>
      <w:r w:rsidRPr="00A65B6A">
        <w:rPr>
          <w:rFonts w:ascii="Arial" w:hAnsi="Arial" w:cs="Arial"/>
          <w:sz w:val="22"/>
          <w:szCs w:val="22"/>
        </w:rPr>
        <w:t xml:space="preserve">в) сведения об обжалуемых решениях и действиях (бездействии)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w:t>
      </w:r>
    </w:p>
    <w:p w:rsidR="0053469C" w:rsidRPr="00A65B6A" w:rsidRDefault="0053469C" w:rsidP="0053469C">
      <w:pPr>
        <w:ind w:firstLine="720"/>
        <w:jc w:val="both"/>
        <w:rPr>
          <w:rFonts w:ascii="Arial" w:hAnsi="Arial" w:cs="Arial"/>
          <w:sz w:val="22"/>
          <w:szCs w:val="22"/>
        </w:rPr>
      </w:pPr>
      <w:r w:rsidRPr="00A65B6A">
        <w:rPr>
          <w:rFonts w:ascii="Arial" w:hAnsi="Arial" w:cs="Arial"/>
          <w:sz w:val="22"/>
          <w:szCs w:val="22"/>
        </w:rPr>
        <w:t xml:space="preserve">г) доводы, на основании которых заявители не согласны с решениями и действиями (бездействием)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либо </w:t>
      </w:r>
      <w:r>
        <w:rPr>
          <w:rFonts w:ascii="Arial" w:hAnsi="Arial" w:cs="Arial"/>
          <w:sz w:val="22"/>
          <w:szCs w:val="22"/>
        </w:rPr>
        <w:t>муниципальных</w:t>
      </w:r>
      <w:r w:rsidRPr="00A65B6A">
        <w:rPr>
          <w:rFonts w:ascii="Arial" w:hAnsi="Arial" w:cs="Arial"/>
          <w:sz w:val="22"/>
          <w:szCs w:val="22"/>
        </w:rPr>
        <w:t xml:space="preserve"> служащих </w:t>
      </w:r>
      <w:r>
        <w:rPr>
          <w:rFonts w:ascii="Arial" w:hAnsi="Arial" w:cs="Arial"/>
          <w:sz w:val="22"/>
          <w:szCs w:val="22"/>
        </w:rPr>
        <w:t>Администрации</w:t>
      </w:r>
      <w:r w:rsidRPr="00A65B6A">
        <w:rPr>
          <w:rFonts w:ascii="Arial" w:hAnsi="Arial" w:cs="Arial"/>
          <w:sz w:val="22"/>
          <w:szCs w:val="22"/>
        </w:rPr>
        <w:t xml:space="preserve">. Заявителями могут быть представлены документы (при наличии), подтверждающие доводы заявителей, либо их копии. </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w:t>
      </w:r>
      <w:r>
        <w:rPr>
          <w:rFonts w:ascii="Arial" w:hAnsi="Arial" w:cs="Arial"/>
          <w:sz w:val="22"/>
          <w:szCs w:val="22"/>
        </w:rPr>
        <w:t>1</w:t>
      </w:r>
      <w:r w:rsidRPr="00A65B6A">
        <w:rPr>
          <w:rFonts w:ascii="Arial" w:hAnsi="Arial" w:cs="Arial"/>
          <w:sz w:val="22"/>
          <w:szCs w:val="22"/>
        </w:rPr>
        <w:t xml:space="preserve">. </w:t>
      </w:r>
      <w:proofErr w:type="gramStart"/>
      <w:r w:rsidRPr="00A65B6A">
        <w:rPr>
          <w:rFonts w:ascii="Arial" w:hAnsi="Arial" w:cs="Arial"/>
          <w:sz w:val="22"/>
          <w:szCs w:val="22"/>
        </w:rPr>
        <w:t xml:space="preserve">Жалобы, поступившие в </w:t>
      </w:r>
      <w:r>
        <w:rPr>
          <w:rFonts w:ascii="Arial" w:hAnsi="Arial" w:cs="Arial"/>
          <w:sz w:val="22"/>
          <w:szCs w:val="22"/>
        </w:rPr>
        <w:t>Администрация</w:t>
      </w:r>
      <w:r w:rsidRPr="00A65B6A">
        <w:rPr>
          <w:rFonts w:ascii="Arial" w:hAnsi="Arial" w:cs="Arial"/>
          <w:sz w:val="22"/>
          <w:szCs w:val="22"/>
        </w:rPr>
        <w:t xml:space="preserve">, подлежат рассмотрению должностными лицами, наделенными полномочиями по рассмотрению жалоб, в течение пятнадцати рабочих дней со дня их регистрации, а в случае обжалования отказа </w:t>
      </w:r>
      <w:r>
        <w:rPr>
          <w:rFonts w:ascii="Arial" w:hAnsi="Arial" w:cs="Arial"/>
          <w:sz w:val="22"/>
          <w:szCs w:val="22"/>
        </w:rPr>
        <w:t>Администрации</w:t>
      </w:r>
      <w:r w:rsidRPr="00A65B6A">
        <w:rPr>
          <w:rFonts w:ascii="Arial" w:hAnsi="Arial" w:cs="Arial"/>
          <w:sz w:val="22"/>
          <w:szCs w:val="22"/>
        </w:rPr>
        <w:t xml:space="preserve">, должностных лиц </w:t>
      </w:r>
      <w:r>
        <w:rPr>
          <w:rFonts w:ascii="Arial" w:hAnsi="Arial" w:cs="Arial"/>
          <w:sz w:val="22"/>
          <w:szCs w:val="22"/>
        </w:rPr>
        <w:t>Администрации</w:t>
      </w:r>
      <w:r w:rsidRPr="00A65B6A">
        <w:rPr>
          <w:rFonts w:ascii="Arial" w:hAnsi="Arial" w:cs="Arial"/>
          <w:sz w:val="22"/>
          <w:szCs w:val="22"/>
        </w:rPr>
        <w:t xml:space="preserve">  в приеме документов у заявителей либо в исправлении допущенных опечаток и ошибок или в случае обжалований нарушения установленных сроков таких исправлений - в течение пяти рабочих дней со дня их</w:t>
      </w:r>
      <w:proofErr w:type="gramEnd"/>
      <w:r w:rsidRPr="00A65B6A">
        <w:rPr>
          <w:rFonts w:ascii="Arial" w:hAnsi="Arial" w:cs="Arial"/>
          <w:sz w:val="22"/>
          <w:szCs w:val="22"/>
        </w:rPr>
        <w:t xml:space="preserve"> регистрации. </w:t>
      </w:r>
    </w:p>
    <w:p w:rsidR="0053469C" w:rsidRPr="00A65B6A" w:rsidRDefault="0053469C" w:rsidP="0053469C">
      <w:pPr>
        <w:spacing w:line="20" w:lineRule="atLeast"/>
        <w:ind w:firstLine="708"/>
        <w:jc w:val="both"/>
        <w:rPr>
          <w:rFonts w:ascii="Arial" w:hAnsi="Arial" w:cs="Arial"/>
          <w:sz w:val="22"/>
          <w:szCs w:val="22"/>
        </w:rPr>
      </w:pPr>
      <w:r w:rsidRPr="00A65B6A">
        <w:rPr>
          <w:rFonts w:ascii="Arial" w:hAnsi="Arial" w:cs="Arial"/>
          <w:sz w:val="22"/>
          <w:szCs w:val="22"/>
        </w:rPr>
        <w:lastRenderedPageBreak/>
        <w:t>1</w:t>
      </w:r>
      <w:r>
        <w:rPr>
          <w:rFonts w:ascii="Arial" w:hAnsi="Arial" w:cs="Arial"/>
          <w:sz w:val="22"/>
          <w:szCs w:val="22"/>
        </w:rPr>
        <w:t>5</w:t>
      </w:r>
      <w:r>
        <w:rPr>
          <w:rFonts w:ascii="Arial" w:hAnsi="Arial" w:cs="Arial"/>
          <w:sz w:val="22"/>
          <w:szCs w:val="22"/>
        </w:rPr>
        <w:t>2</w:t>
      </w:r>
      <w:r w:rsidRPr="00A65B6A">
        <w:rPr>
          <w:rFonts w:ascii="Arial" w:hAnsi="Arial" w:cs="Arial"/>
          <w:sz w:val="22"/>
          <w:szCs w:val="22"/>
        </w:rPr>
        <w:t>. Рассмотрение жалоб не может быть поручено должностным лицам, решения или действия (бездействие) которых обжалуются.</w:t>
      </w:r>
    </w:p>
    <w:p w:rsidR="0053469C" w:rsidRPr="00A65B6A" w:rsidRDefault="0053469C" w:rsidP="0053469C">
      <w:pPr>
        <w:autoSpaceDE w:val="0"/>
        <w:autoSpaceDN w:val="0"/>
        <w:adjustRightInd w:val="0"/>
        <w:ind w:firstLine="720"/>
        <w:jc w:val="both"/>
        <w:rPr>
          <w:rFonts w:ascii="Arial" w:hAnsi="Arial" w:cs="Arial"/>
          <w:sz w:val="22"/>
          <w:szCs w:val="22"/>
        </w:rPr>
      </w:pPr>
      <w:r>
        <w:rPr>
          <w:rFonts w:ascii="Arial" w:hAnsi="Arial" w:cs="Arial"/>
          <w:sz w:val="22"/>
          <w:szCs w:val="22"/>
        </w:rPr>
        <w:t>1</w:t>
      </w:r>
      <w:r>
        <w:rPr>
          <w:rFonts w:ascii="Arial" w:hAnsi="Arial" w:cs="Arial"/>
          <w:sz w:val="22"/>
          <w:szCs w:val="22"/>
        </w:rPr>
        <w:t>53</w:t>
      </w:r>
      <w:r w:rsidRPr="00A65B6A">
        <w:rPr>
          <w:rFonts w:ascii="Arial" w:hAnsi="Arial" w:cs="Arial"/>
          <w:sz w:val="22"/>
          <w:szCs w:val="22"/>
        </w:rPr>
        <w:t xml:space="preserve">. По результатам рассмотрения жалоб </w:t>
      </w:r>
      <w:r>
        <w:rPr>
          <w:rFonts w:ascii="Arial" w:hAnsi="Arial" w:cs="Arial"/>
          <w:sz w:val="22"/>
          <w:szCs w:val="22"/>
        </w:rPr>
        <w:t>Администрация</w:t>
      </w:r>
      <w:r w:rsidRPr="00A65B6A">
        <w:rPr>
          <w:rFonts w:ascii="Arial" w:hAnsi="Arial" w:cs="Arial"/>
          <w:sz w:val="22"/>
          <w:szCs w:val="22"/>
        </w:rPr>
        <w:t xml:space="preserve"> принимает одно из следующих решений:</w:t>
      </w:r>
    </w:p>
    <w:p w:rsidR="0053469C" w:rsidRPr="00A65B6A" w:rsidRDefault="0053469C" w:rsidP="0053469C">
      <w:pPr>
        <w:autoSpaceDE w:val="0"/>
        <w:autoSpaceDN w:val="0"/>
        <w:adjustRightInd w:val="0"/>
        <w:ind w:firstLine="720"/>
        <w:jc w:val="both"/>
        <w:rPr>
          <w:rFonts w:ascii="Arial" w:hAnsi="Arial" w:cs="Arial"/>
          <w:sz w:val="22"/>
          <w:szCs w:val="22"/>
        </w:rPr>
      </w:pPr>
      <w:proofErr w:type="gramStart"/>
      <w:r w:rsidRPr="00A65B6A">
        <w:rPr>
          <w:rFonts w:ascii="Arial" w:hAnsi="Arial" w:cs="Arial"/>
          <w:sz w:val="22"/>
          <w:szCs w:val="22"/>
        </w:rPr>
        <w:t xml:space="preserve">а) удовлетворяет жалобы, в том числе в форме отмены принятых решений, исправления допущенных опечаток и ошибок в выданных в результате предоставления </w:t>
      </w:r>
      <w:r>
        <w:rPr>
          <w:rFonts w:ascii="Arial" w:hAnsi="Arial" w:cs="Arial"/>
          <w:sz w:val="22"/>
          <w:szCs w:val="22"/>
        </w:rPr>
        <w:t>муниципальной</w:t>
      </w:r>
      <w:r w:rsidRPr="00A65B6A">
        <w:rPr>
          <w:rFonts w:ascii="Arial" w:hAnsi="Arial" w:cs="Arial"/>
          <w:sz w:val="22"/>
          <w:szCs w:val="22"/>
        </w:rPr>
        <w:t xml:space="preserve"> услуги документах, возврата заявителям денежных средств, взимание которых не предусмотрено законодательством, а также в иных формах;</w:t>
      </w:r>
      <w:proofErr w:type="gramEnd"/>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отказывает в удовлетворении жалоб в случаях:</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наличия вступивших в законную силу решений судов по жалобам о том же предмете и по тем же основаниям;</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подачи жалоб представителями заявителей, полномочия которых не подтверждены в порядке, установленном законодательством Российской Федерации;</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наличия решений </w:t>
      </w:r>
      <w:r>
        <w:rPr>
          <w:rFonts w:ascii="Arial" w:hAnsi="Arial" w:cs="Arial"/>
          <w:sz w:val="22"/>
          <w:szCs w:val="22"/>
        </w:rPr>
        <w:t>Администрации</w:t>
      </w:r>
      <w:r w:rsidRPr="00A65B6A">
        <w:rPr>
          <w:rFonts w:ascii="Arial" w:hAnsi="Arial" w:cs="Arial"/>
          <w:sz w:val="22"/>
          <w:szCs w:val="22"/>
        </w:rPr>
        <w:t xml:space="preserve"> по жалобам, принятым ранее в соответствии с требованиями </w:t>
      </w:r>
      <w:r w:rsidRPr="00DF2496">
        <w:rPr>
          <w:rFonts w:ascii="Arial" w:hAnsi="Arial" w:cs="Arial"/>
          <w:sz w:val="22"/>
          <w:szCs w:val="22"/>
        </w:rPr>
        <w:t>Положения о рассмотрении жалоб, утвержденного постановлением администрации Спировского района  №99-п</w:t>
      </w:r>
      <w:r w:rsidRPr="00A65B6A">
        <w:rPr>
          <w:rFonts w:ascii="Arial" w:hAnsi="Arial" w:cs="Arial"/>
          <w:sz w:val="22"/>
          <w:szCs w:val="22"/>
        </w:rPr>
        <w:t>, в отношении тех же заявителей и по тем же предметам жалоб;</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 xml:space="preserve">подачи жалоб с нарушением требований к их содержанию, установленных </w:t>
      </w:r>
      <w:hyperlink r:id="rId15" w:history="1">
        <w:r w:rsidRPr="00A65B6A">
          <w:rPr>
            <w:rFonts w:ascii="Arial" w:hAnsi="Arial" w:cs="Arial"/>
            <w:sz w:val="22"/>
            <w:szCs w:val="22"/>
          </w:rPr>
          <w:t xml:space="preserve">пунктом </w:t>
        </w:r>
      </w:hyperlink>
      <w:r>
        <w:rPr>
          <w:rFonts w:ascii="Arial" w:hAnsi="Arial" w:cs="Arial"/>
          <w:sz w:val="22"/>
          <w:szCs w:val="22"/>
        </w:rPr>
        <w:t>15</w:t>
      </w:r>
      <w:r>
        <w:rPr>
          <w:rFonts w:ascii="Arial" w:hAnsi="Arial" w:cs="Arial"/>
          <w:sz w:val="22"/>
          <w:szCs w:val="22"/>
        </w:rPr>
        <w:t>2</w:t>
      </w:r>
      <w:r w:rsidRPr="00A65B6A">
        <w:rPr>
          <w:rFonts w:ascii="Arial" w:hAnsi="Arial" w:cs="Arial"/>
          <w:sz w:val="22"/>
          <w:szCs w:val="22"/>
        </w:rPr>
        <w:t xml:space="preserve"> настоящего раздела.</w:t>
      </w:r>
    </w:p>
    <w:p w:rsidR="0053469C" w:rsidRPr="00A65B6A" w:rsidRDefault="0053469C" w:rsidP="0053469C">
      <w:pPr>
        <w:autoSpaceDE w:val="0"/>
        <w:autoSpaceDN w:val="0"/>
        <w:adjustRightInd w:val="0"/>
        <w:ind w:firstLine="720"/>
        <w:jc w:val="both"/>
        <w:rPr>
          <w:rFonts w:ascii="Arial" w:hAnsi="Arial" w:cs="Arial"/>
          <w:sz w:val="22"/>
          <w:szCs w:val="22"/>
        </w:rPr>
      </w:pPr>
      <w:r>
        <w:rPr>
          <w:rFonts w:ascii="Arial" w:hAnsi="Arial" w:cs="Arial"/>
          <w:sz w:val="22"/>
          <w:szCs w:val="22"/>
        </w:rPr>
        <w:t>154</w:t>
      </w:r>
      <w:r w:rsidRPr="00A65B6A">
        <w:rPr>
          <w:rFonts w:ascii="Arial" w:hAnsi="Arial" w:cs="Arial"/>
          <w:sz w:val="22"/>
          <w:szCs w:val="22"/>
        </w:rPr>
        <w:t xml:space="preserve">. </w:t>
      </w:r>
      <w:r>
        <w:rPr>
          <w:rFonts w:ascii="Arial" w:hAnsi="Arial" w:cs="Arial"/>
          <w:sz w:val="22"/>
          <w:szCs w:val="22"/>
        </w:rPr>
        <w:t>Администрация</w:t>
      </w:r>
      <w:r w:rsidRPr="00A65B6A">
        <w:rPr>
          <w:rFonts w:ascii="Arial" w:hAnsi="Arial" w:cs="Arial"/>
          <w:sz w:val="22"/>
          <w:szCs w:val="22"/>
        </w:rPr>
        <w:t xml:space="preserve"> оставляет жалобы без ответа в случаях:</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а) наличия в жалобах нецензурных либо оскорбительных выражений, угроз жизни, здоровью и имуществу должностных лиц, а также членов их семей;</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б) отсутствия возможности прочитать какие-либо части текстов жалоб, фамилии, имена, отчества (последнее при наличии) и (или) почтовые адреса заявителей, указанные в жалобах.</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55</w:t>
      </w:r>
      <w:r w:rsidRPr="00A65B6A">
        <w:rPr>
          <w:rFonts w:ascii="Arial" w:hAnsi="Arial" w:cs="Arial"/>
          <w:sz w:val="22"/>
          <w:szCs w:val="22"/>
        </w:rPr>
        <w:t>. Не позднее дня, следующего за днем принятия решения об удовлетворении (отказе в удовлетворении) жалоб заявителям в письменной форме и, по желанию заявителей, в электронной форме направляются мотивированные ответы о результатах рассмотрения жалоб.</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56</w:t>
      </w:r>
      <w:r w:rsidRPr="00A65B6A">
        <w:rPr>
          <w:rFonts w:ascii="Arial" w:hAnsi="Arial" w:cs="Arial"/>
          <w:sz w:val="22"/>
          <w:szCs w:val="22"/>
        </w:rPr>
        <w:t xml:space="preserve">. В случае подачи жалоб через Единый портал мотивированные ответы о результатах рассмотрения жалоб, подписанные </w:t>
      </w:r>
      <w:r>
        <w:rPr>
          <w:rFonts w:ascii="Arial" w:hAnsi="Arial" w:cs="Arial"/>
          <w:sz w:val="22"/>
          <w:szCs w:val="22"/>
        </w:rPr>
        <w:t>Главой района</w:t>
      </w:r>
      <w:r w:rsidRPr="00A65B6A">
        <w:rPr>
          <w:rFonts w:ascii="Arial" w:hAnsi="Arial" w:cs="Arial"/>
          <w:sz w:val="22"/>
          <w:szCs w:val="22"/>
        </w:rPr>
        <w:t xml:space="preserve"> электронной подписью, размещаются в «личных кабинетах» заявителей на Едином портале, а уведомления о размещении ответов в «личных кабинетах» направляются на адреса электронной почты, указанные заявителями в качестве адресов для ведения переписки.</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57</w:t>
      </w:r>
      <w:r w:rsidRPr="00A65B6A">
        <w:rPr>
          <w:rFonts w:ascii="Arial" w:hAnsi="Arial" w:cs="Arial"/>
          <w:sz w:val="22"/>
          <w:szCs w:val="22"/>
        </w:rPr>
        <w:t xml:space="preserve">. В случае установления в ходе или по результатам </w:t>
      </w:r>
      <w:proofErr w:type="gramStart"/>
      <w:r w:rsidRPr="00A65B6A">
        <w:rPr>
          <w:rFonts w:ascii="Arial" w:hAnsi="Arial" w:cs="Arial"/>
          <w:sz w:val="22"/>
          <w:szCs w:val="22"/>
        </w:rPr>
        <w:t>рассмотрения жалоб признаков составов административных правонарушений</w:t>
      </w:r>
      <w:proofErr w:type="gramEnd"/>
      <w:r w:rsidRPr="00A65B6A">
        <w:rPr>
          <w:rFonts w:ascii="Arial" w:hAnsi="Arial" w:cs="Arial"/>
          <w:sz w:val="22"/>
          <w:szCs w:val="22"/>
        </w:rPr>
        <w:t xml:space="preserve"> или преступлений, должностные лица </w:t>
      </w:r>
      <w:r>
        <w:rPr>
          <w:rFonts w:ascii="Arial" w:hAnsi="Arial" w:cs="Arial"/>
          <w:sz w:val="22"/>
          <w:szCs w:val="22"/>
        </w:rPr>
        <w:t>Администрации</w:t>
      </w:r>
      <w:r w:rsidRPr="00A65B6A">
        <w:rPr>
          <w:rFonts w:ascii="Arial" w:hAnsi="Arial" w:cs="Arial"/>
          <w:sz w:val="22"/>
          <w:szCs w:val="22"/>
        </w:rPr>
        <w:t>, наделенные полномочиями по рассмотрению жалоб, незамедлительно направляют имеющиеся материалы в органы прокуратуры.</w:t>
      </w:r>
    </w:p>
    <w:p w:rsidR="0053469C" w:rsidRPr="00A65B6A" w:rsidRDefault="0053469C" w:rsidP="0053469C">
      <w:pPr>
        <w:autoSpaceDE w:val="0"/>
        <w:autoSpaceDN w:val="0"/>
        <w:adjustRightInd w:val="0"/>
        <w:ind w:firstLine="720"/>
        <w:jc w:val="both"/>
        <w:rPr>
          <w:rFonts w:ascii="Arial" w:hAnsi="Arial" w:cs="Arial"/>
          <w:sz w:val="22"/>
          <w:szCs w:val="22"/>
        </w:rPr>
      </w:pPr>
      <w:r w:rsidRPr="00A65B6A">
        <w:rPr>
          <w:rFonts w:ascii="Arial" w:hAnsi="Arial" w:cs="Arial"/>
          <w:sz w:val="22"/>
          <w:szCs w:val="22"/>
        </w:rPr>
        <w:t>1</w:t>
      </w:r>
      <w:r>
        <w:rPr>
          <w:rFonts w:ascii="Arial" w:hAnsi="Arial" w:cs="Arial"/>
          <w:sz w:val="22"/>
          <w:szCs w:val="22"/>
        </w:rPr>
        <w:t>58</w:t>
      </w:r>
      <w:r w:rsidRPr="00A65B6A">
        <w:rPr>
          <w:rFonts w:ascii="Arial" w:hAnsi="Arial" w:cs="Arial"/>
          <w:sz w:val="22"/>
          <w:szCs w:val="22"/>
        </w:rPr>
        <w:t>. Решения по жалобам могут быть обжалованы в судебном  порядке в соответствии с законодательством.</w:t>
      </w:r>
    </w:p>
    <w:p w:rsidR="0053469C" w:rsidRPr="00A65B6A" w:rsidRDefault="0053469C" w:rsidP="0053469C">
      <w:pPr>
        <w:pStyle w:val="a3"/>
        <w:tabs>
          <w:tab w:val="left" w:pos="1210"/>
        </w:tabs>
        <w:spacing w:before="0" w:beforeAutospacing="0" w:after="0" w:afterAutospacing="0"/>
        <w:ind w:firstLine="720"/>
        <w:jc w:val="both"/>
        <w:rPr>
          <w:rFonts w:ascii="Arial" w:hAnsi="Arial" w:cs="Arial"/>
          <w:sz w:val="22"/>
          <w:szCs w:val="22"/>
        </w:rPr>
      </w:pPr>
    </w:p>
    <w:p w:rsidR="005F4D42" w:rsidRPr="005F4D42" w:rsidRDefault="005F4D42" w:rsidP="005F4D42">
      <w:pPr>
        <w:pageBreakBefore/>
        <w:widowControl w:val="0"/>
        <w:tabs>
          <w:tab w:val="left" w:pos="1260"/>
        </w:tabs>
        <w:ind w:left="5103"/>
        <w:jc w:val="center"/>
        <w:rPr>
          <w:rFonts w:ascii="Arial" w:hAnsi="Arial" w:cs="Arial"/>
          <w:sz w:val="20"/>
          <w:szCs w:val="20"/>
        </w:rPr>
      </w:pPr>
      <w:r w:rsidRPr="005F4D42">
        <w:rPr>
          <w:rFonts w:ascii="Arial" w:hAnsi="Arial" w:cs="Arial"/>
          <w:sz w:val="20"/>
          <w:szCs w:val="20"/>
        </w:rPr>
        <w:lastRenderedPageBreak/>
        <w:t>Приложение 1</w:t>
      </w:r>
    </w:p>
    <w:p w:rsidR="005F4D42" w:rsidRPr="0081560C" w:rsidRDefault="005F4D42" w:rsidP="005F4D42">
      <w:pPr>
        <w:keepNext/>
        <w:keepLines/>
        <w:ind w:left="5103"/>
        <w:jc w:val="center"/>
        <w:outlineLvl w:val="1"/>
        <w:rPr>
          <w:rFonts w:ascii="Arial" w:hAnsi="Arial" w:cs="Arial"/>
          <w:bCs/>
          <w:iCs/>
          <w:sz w:val="20"/>
          <w:szCs w:val="20"/>
        </w:rPr>
      </w:pPr>
      <w:r w:rsidRPr="0081560C">
        <w:rPr>
          <w:rFonts w:ascii="Arial" w:hAnsi="Arial" w:cs="Arial"/>
          <w:sz w:val="20"/>
          <w:szCs w:val="20"/>
        </w:rPr>
        <w:t>к административному регламенту предоставления</w:t>
      </w:r>
      <w:r w:rsidRPr="0081560C">
        <w:rPr>
          <w:rFonts w:ascii="Arial" w:hAnsi="Arial" w:cs="Arial"/>
          <w:i/>
          <w:sz w:val="20"/>
          <w:szCs w:val="20"/>
        </w:rPr>
        <w:t xml:space="preserve"> </w:t>
      </w:r>
      <w:r w:rsidRPr="0081560C">
        <w:rPr>
          <w:rFonts w:ascii="Arial" w:hAnsi="Arial" w:cs="Arial"/>
          <w:sz w:val="20"/>
          <w:szCs w:val="20"/>
        </w:rPr>
        <w:t xml:space="preserve">муниципальной услуги </w:t>
      </w:r>
      <w:r w:rsidRPr="0081560C">
        <w:rPr>
          <w:rFonts w:ascii="Arial" w:hAnsi="Arial" w:cs="Arial"/>
          <w:bCs/>
          <w:sz w:val="20"/>
          <w:szCs w:val="20"/>
        </w:rPr>
        <w:t>«</w:t>
      </w:r>
      <w:r w:rsidR="0081560C" w:rsidRPr="0081560C">
        <w:rPr>
          <w:rFonts w:ascii="Arial" w:hAnsi="Arial" w:cs="Arial"/>
          <w:sz w:val="20"/>
          <w:szCs w:val="20"/>
        </w:rPr>
        <w:t>Заключение соглашения об установлении сервитута в отношении земельного участка, находящегося в муниципальной собственности Спировского района Тверской области</w:t>
      </w:r>
      <w:r w:rsidRPr="0081560C">
        <w:rPr>
          <w:rFonts w:ascii="Arial" w:hAnsi="Arial" w:cs="Arial"/>
          <w:sz w:val="20"/>
          <w:szCs w:val="20"/>
        </w:rPr>
        <w:t>»</w:t>
      </w:r>
    </w:p>
    <w:p w:rsidR="005F4D42" w:rsidRPr="005F4D42" w:rsidRDefault="005F4D42" w:rsidP="005F4D42">
      <w:pPr>
        <w:rPr>
          <w:rFonts w:ascii="Arial" w:hAnsi="Arial" w:cs="Arial"/>
          <w:sz w:val="20"/>
          <w:szCs w:val="20"/>
        </w:rPr>
      </w:pPr>
    </w:p>
    <w:p w:rsidR="005F4D42" w:rsidRPr="00A01D4A" w:rsidRDefault="005F4D42" w:rsidP="005F4D42">
      <w:pPr>
        <w:pStyle w:val="ConsPlusNonformat"/>
        <w:widowControl w:val="0"/>
        <w:jc w:val="center"/>
        <w:rPr>
          <w:rFonts w:ascii="Arial" w:hAnsi="Arial" w:cs="Arial"/>
          <w:sz w:val="22"/>
          <w:szCs w:val="22"/>
        </w:rPr>
      </w:pP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Сведения</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об Администрации Спировского района Тверской области</w:t>
      </w:r>
    </w:p>
    <w:p w:rsidR="005F4D42" w:rsidRPr="00B903C0" w:rsidRDefault="005F4D42" w:rsidP="005F4D42">
      <w:pPr>
        <w:pStyle w:val="ConsPlusNonformat"/>
        <w:widowControl w:val="0"/>
        <w:jc w:val="center"/>
        <w:rPr>
          <w:rFonts w:ascii="Arial" w:hAnsi="Arial" w:cs="Arial"/>
          <w:b/>
          <w:sz w:val="22"/>
          <w:szCs w:val="22"/>
        </w:rPr>
      </w:pPr>
      <w:r w:rsidRPr="00B903C0">
        <w:rPr>
          <w:rFonts w:ascii="Arial" w:hAnsi="Arial" w:cs="Arial"/>
          <w:b/>
          <w:sz w:val="22"/>
          <w:szCs w:val="22"/>
        </w:rPr>
        <w:t xml:space="preserve">(далее – Администрация) </w:t>
      </w:r>
    </w:p>
    <w:p w:rsidR="005F4D42" w:rsidRPr="00A65B6A" w:rsidRDefault="005F4D42" w:rsidP="005F4D42">
      <w:pPr>
        <w:widowControl w:val="0"/>
        <w:rPr>
          <w:rFonts w:ascii="Arial" w:hAnsi="Arial" w:cs="Arial"/>
          <w:sz w:val="22"/>
          <w:szCs w:val="22"/>
        </w:rPr>
      </w:pP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w:t>
      </w:r>
      <w:r>
        <w:rPr>
          <w:rFonts w:ascii="Arial" w:hAnsi="Arial" w:cs="Arial"/>
          <w:sz w:val="22"/>
          <w:szCs w:val="22"/>
        </w:rPr>
        <w:t>Администрации</w:t>
      </w:r>
      <w:r w:rsidRPr="00A65B6A">
        <w:rPr>
          <w:rFonts w:ascii="Arial" w:hAnsi="Arial" w:cs="Arial"/>
          <w:sz w:val="22"/>
          <w:szCs w:val="22"/>
        </w:rPr>
        <w:t>: 17</w:t>
      </w:r>
      <w:r>
        <w:rPr>
          <w:rFonts w:ascii="Arial" w:hAnsi="Arial" w:cs="Arial"/>
          <w:sz w:val="22"/>
          <w:szCs w:val="22"/>
        </w:rPr>
        <w:t>1170</w:t>
      </w:r>
      <w:r w:rsidRPr="00A65B6A">
        <w:rPr>
          <w:rFonts w:ascii="Arial" w:hAnsi="Arial" w:cs="Arial"/>
          <w:sz w:val="22"/>
          <w:szCs w:val="22"/>
        </w:rPr>
        <w:t xml:space="preserve">, </w:t>
      </w:r>
      <w:r>
        <w:rPr>
          <w:rFonts w:ascii="Arial" w:hAnsi="Arial" w:cs="Arial"/>
          <w:sz w:val="22"/>
          <w:szCs w:val="22"/>
        </w:rPr>
        <w:t xml:space="preserve">Тверская область, </w:t>
      </w:r>
      <w:proofErr w:type="spellStart"/>
      <w:r>
        <w:rPr>
          <w:rFonts w:ascii="Arial" w:hAnsi="Arial" w:cs="Arial"/>
          <w:sz w:val="22"/>
          <w:szCs w:val="22"/>
        </w:rPr>
        <w:t>п.Спирово</w:t>
      </w:r>
      <w:proofErr w:type="spellEnd"/>
      <w:r>
        <w:rPr>
          <w:rFonts w:ascii="Arial" w:hAnsi="Arial" w:cs="Arial"/>
          <w:sz w:val="22"/>
          <w:szCs w:val="22"/>
        </w:rPr>
        <w:t xml:space="preserve">, </w:t>
      </w:r>
      <w:proofErr w:type="spellStart"/>
      <w:r>
        <w:rPr>
          <w:rFonts w:ascii="Arial" w:hAnsi="Arial" w:cs="Arial"/>
          <w:sz w:val="22"/>
          <w:szCs w:val="22"/>
        </w:rPr>
        <w:t>пл.Советская</w:t>
      </w:r>
      <w:proofErr w:type="spellEnd"/>
      <w:r>
        <w:rPr>
          <w:rFonts w:ascii="Arial" w:hAnsi="Arial" w:cs="Arial"/>
          <w:sz w:val="22"/>
          <w:szCs w:val="22"/>
        </w:rPr>
        <w:t>, д.5</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Адрес электронной почты </w:t>
      </w:r>
      <w:r>
        <w:rPr>
          <w:rFonts w:ascii="Arial" w:hAnsi="Arial" w:cs="Arial"/>
          <w:sz w:val="22"/>
          <w:szCs w:val="22"/>
        </w:rPr>
        <w:t xml:space="preserve">Администрации: </w:t>
      </w:r>
      <w:proofErr w:type="spellStart"/>
      <w:r>
        <w:rPr>
          <w:rFonts w:ascii="Arial" w:hAnsi="Arial" w:cs="Arial"/>
          <w:sz w:val="22"/>
          <w:szCs w:val="22"/>
          <w:lang w:val="en-US"/>
        </w:rPr>
        <w:t>spirovoraion</w:t>
      </w:r>
      <w:proofErr w:type="spellEnd"/>
      <w:r w:rsidRPr="00A65B6A">
        <w:rPr>
          <w:rFonts w:ascii="Arial" w:hAnsi="Arial" w:cs="Arial"/>
          <w:sz w:val="22"/>
          <w:szCs w:val="22"/>
        </w:rPr>
        <w:t>@</w:t>
      </w:r>
      <w:proofErr w:type="spellStart"/>
      <w:r>
        <w:rPr>
          <w:rFonts w:ascii="Arial" w:hAnsi="Arial" w:cs="Arial"/>
          <w:sz w:val="22"/>
          <w:szCs w:val="22"/>
          <w:lang w:val="en-US"/>
        </w:rPr>
        <w:t>gmail</w:t>
      </w:r>
      <w:proofErr w:type="spellEnd"/>
      <w:r w:rsidRPr="001162B5">
        <w:rPr>
          <w:rFonts w:ascii="Arial" w:hAnsi="Arial" w:cs="Arial"/>
          <w:sz w:val="22"/>
          <w:szCs w:val="22"/>
        </w:rPr>
        <w:t>.</w:t>
      </w:r>
      <w:r>
        <w:rPr>
          <w:rFonts w:ascii="Arial" w:hAnsi="Arial" w:cs="Arial"/>
          <w:sz w:val="22"/>
          <w:szCs w:val="22"/>
          <w:lang w:val="en-US"/>
        </w:rPr>
        <w:t>com</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Сайт </w:t>
      </w:r>
      <w:r>
        <w:rPr>
          <w:rFonts w:ascii="Arial" w:hAnsi="Arial" w:cs="Arial"/>
          <w:sz w:val="22"/>
          <w:szCs w:val="22"/>
        </w:rPr>
        <w:t>Администрации</w:t>
      </w:r>
      <w:r w:rsidRPr="00A65B6A">
        <w:rPr>
          <w:rFonts w:ascii="Arial" w:hAnsi="Arial" w:cs="Arial"/>
          <w:sz w:val="22"/>
          <w:szCs w:val="22"/>
        </w:rPr>
        <w:t xml:space="preserve"> в информационно-телекоммуникационной сети Интернет: </w:t>
      </w:r>
      <w:r w:rsidRPr="001162B5">
        <w:rPr>
          <w:rFonts w:ascii="Arial" w:hAnsi="Arial" w:cs="Arial"/>
          <w:sz w:val="22"/>
          <w:szCs w:val="22"/>
          <w:lang w:val="en-US"/>
        </w:rPr>
        <w:t>http</w:t>
      </w:r>
      <w:r w:rsidRPr="001162B5">
        <w:rPr>
          <w:rFonts w:ascii="Arial" w:hAnsi="Arial" w:cs="Arial"/>
          <w:sz w:val="22"/>
          <w:szCs w:val="22"/>
        </w:rPr>
        <w:t>://</w:t>
      </w:r>
      <w:proofErr w:type="spellStart"/>
      <w:r w:rsidRPr="001162B5">
        <w:rPr>
          <w:rFonts w:ascii="Arial" w:hAnsi="Arial" w:cs="Arial"/>
          <w:sz w:val="22"/>
          <w:szCs w:val="22"/>
          <w:lang w:val="en-US"/>
        </w:rPr>
        <w:t>spirovoraion</w:t>
      </w:r>
      <w:proofErr w:type="spellEnd"/>
      <w:r w:rsidRPr="001162B5">
        <w:rPr>
          <w:rFonts w:ascii="Arial" w:hAnsi="Arial" w:cs="Arial"/>
          <w:sz w:val="22"/>
          <w:szCs w:val="22"/>
        </w:rPr>
        <w:t>.</w:t>
      </w:r>
      <w:proofErr w:type="spellStart"/>
      <w:r w:rsidRPr="001162B5">
        <w:rPr>
          <w:rFonts w:ascii="Arial" w:hAnsi="Arial" w:cs="Arial"/>
          <w:sz w:val="22"/>
          <w:szCs w:val="22"/>
          <w:lang w:val="en-US"/>
        </w:rPr>
        <w:t>ru</w:t>
      </w:r>
      <w:proofErr w:type="spellEnd"/>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Структурные подразделение </w:t>
      </w:r>
      <w:r>
        <w:rPr>
          <w:rFonts w:ascii="Arial" w:hAnsi="Arial" w:cs="Arial"/>
          <w:sz w:val="22"/>
          <w:szCs w:val="22"/>
        </w:rPr>
        <w:t>Администрации</w:t>
      </w:r>
      <w:r w:rsidRPr="00A65B6A">
        <w:rPr>
          <w:rFonts w:ascii="Arial" w:hAnsi="Arial" w:cs="Arial"/>
          <w:sz w:val="22"/>
          <w:szCs w:val="22"/>
        </w:rPr>
        <w:t xml:space="preserve">, обеспечивающее предоставление </w:t>
      </w:r>
      <w:r>
        <w:rPr>
          <w:rFonts w:ascii="Arial" w:hAnsi="Arial" w:cs="Arial"/>
          <w:sz w:val="22"/>
          <w:szCs w:val="22"/>
        </w:rPr>
        <w:t>муниципальной</w:t>
      </w:r>
      <w:r w:rsidRPr="00A65B6A">
        <w:rPr>
          <w:rFonts w:ascii="Arial" w:hAnsi="Arial" w:cs="Arial"/>
          <w:sz w:val="22"/>
          <w:szCs w:val="22"/>
        </w:rPr>
        <w:t xml:space="preserve"> услуги: Отдел </w:t>
      </w:r>
      <w:r>
        <w:rPr>
          <w:rFonts w:ascii="Arial" w:hAnsi="Arial" w:cs="Arial"/>
          <w:sz w:val="22"/>
          <w:szCs w:val="22"/>
        </w:rPr>
        <w:t>по управлению имуществом и земельным отношениям Администрации.</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Контактные телефоны:</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приемной </w:t>
      </w:r>
      <w:r>
        <w:rPr>
          <w:rFonts w:ascii="Arial" w:hAnsi="Arial" w:cs="Arial"/>
          <w:sz w:val="22"/>
          <w:szCs w:val="22"/>
        </w:rPr>
        <w:t>Главы Спировского района</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2 11 39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заведующего отделом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 xml:space="preserve">2 </w:t>
      </w:r>
      <w:r w:rsidR="0081560C">
        <w:rPr>
          <w:rFonts w:ascii="Arial" w:hAnsi="Arial" w:cs="Arial"/>
          <w:sz w:val="22"/>
          <w:szCs w:val="22"/>
        </w:rPr>
        <w:t>14 91</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Телефон </w:t>
      </w:r>
      <w:r>
        <w:rPr>
          <w:rFonts w:ascii="Arial" w:hAnsi="Arial" w:cs="Arial"/>
          <w:sz w:val="22"/>
          <w:szCs w:val="22"/>
        </w:rPr>
        <w:t>специалистов отдела по управлению имуществом и земельным отношениям</w:t>
      </w:r>
      <w:r w:rsidRPr="00A65B6A">
        <w:rPr>
          <w:rFonts w:ascii="Arial" w:hAnsi="Arial" w:cs="Arial"/>
          <w:sz w:val="22"/>
          <w:szCs w:val="22"/>
        </w:rPr>
        <w:t>:       (48</w:t>
      </w:r>
      <w:r>
        <w:rPr>
          <w:rFonts w:ascii="Arial" w:hAnsi="Arial" w:cs="Arial"/>
          <w:sz w:val="22"/>
          <w:szCs w:val="22"/>
        </w:rPr>
        <w:t>276</w:t>
      </w:r>
      <w:r w:rsidRPr="00A65B6A">
        <w:rPr>
          <w:rFonts w:ascii="Arial" w:hAnsi="Arial" w:cs="Arial"/>
          <w:sz w:val="22"/>
          <w:szCs w:val="22"/>
        </w:rPr>
        <w:t xml:space="preserve">) </w:t>
      </w:r>
      <w:r>
        <w:rPr>
          <w:rFonts w:ascii="Arial" w:hAnsi="Arial" w:cs="Arial"/>
          <w:sz w:val="22"/>
          <w:szCs w:val="22"/>
        </w:rPr>
        <w:t>2 15 29</w:t>
      </w:r>
      <w:r w:rsidRPr="00A65B6A">
        <w:rPr>
          <w:rFonts w:ascii="Arial" w:hAnsi="Arial" w:cs="Arial"/>
          <w:sz w:val="22"/>
          <w:szCs w:val="22"/>
        </w:rPr>
        <w:t>;</w:t>
      </w:r>
    </w:p>
    <w:p w:rsidR="005F4D42" w:rsidRPr="00A65B6A" w:rsidRDefault="005F4D42" w:rsidP="005F4D42">
      <w:pPr>
        <w:widowControl w:val="0"/>
        <w:jc w:val="both"/>
        <w:rPr>
          <w:rFonts w:ascii="Arial" w:hAnsi="Arial" w:cs="Arial"/>
          <w:sz w:val="22"/>
          <w:szCs w:val="22"/>
        </w:rPr>
      </w:pPr>
      <w:r w:rsidRPr="00A65B6A">
        <w:rPr>
          <w:rFonts w:ascii="Arial" w:hAnsi="Arial" w:cs="Arial"/>
          <w:sz w:val="22"/>
          <w:szCs w:val="22"/>
        </w:rPr>
        <w:t xml:space="preserve">Время работы </w:t>
      </w:r>
      <w:r>
        <w:rPr>
          <w:rFonts w:ascii="Arial" w:hAnsi="Arial" w:cs="Arial"/>
          <w:sz w:val="22"/>
          <w:szCs w:val="22"/>
        </w:rPr>
        <w:t>Администрации</w:t>
      </w:r>
      <w:r w:rsidRPr="00A65B6A">
        <w:rPr>
          <w:rFonts w:ascii="Arial" w:hAnsi="Arial" w:cs="Arial"/>
          <w:sz w:val="22"/>
          <w:szCs w:val="22"/>
        </w:rPr>
        <w:t xml:space="preserve">: понедельник – четверг с </w:t>
      </w:r>
      <w:r>
        <w:rPr>
          <w:rFonts w:ascii="Arial" w:hAnsi="Arial" w:cs="Arial"/>
          <w:sz w:val="22"/>
          <w:szCs w:val="22"/>
        </w:rPr>
        <w:t>8</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до 1</w:t>
      </w:r>
      <w:r>
        <w:rPr>
          <w:rFonts w:ascii="Arial" w:hAnsi="Arial" w:cs="Arial"/>
          <w:sz w:val="22"/>
          <w:szCs w:val="22"/>
        </w:rPr>
        <w:t>7</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 xml:space="preserve">0, пятница с </w:t>
      </w:r>
      <w:r>
        <w:rPr>
          <w:rFonts w:ascii="Arial" w:hAnsi="Arial" w:cs="Arial"/>
          <w:sz w:val="22"/>
          <w:szCs w:val="22"/>
        </w:rPr>
        <w:t>8-3</w:t>
      </w:r>
      <w:r w:rsidRPr="00A65B6A">
        <w:rPr>
          <w:rFonts w:ascii="Arial" w:hAnsi="Arial" w:cs="Arial"/>
          <w:sz w:val="22"/>
          <w:szCs w:val="22"/>
        </w:rPr>
        <w:t>0 до 1</w:t>
      </w:r>
      <w:r>
        <w:rPr>
          <w:rFonts w:ascii="Arial" w:hAnsi="Arial" w:cs="Arial"/>
          <w:sz w:val="22"/>
          <w:szCs w:val="22"/>
        </w:rPr>
        <w:t>6</w:t>
      </w:r>
      <w:r w:rsidRPr="00A65B6A">
        <w:rPr>
          <w:rFonts w:ascii="Arial" w:hAnsi="Arial" w:cs="Arial"/>
          <w:sz w:val="22"/>
          <w:szCs w:val="22"/>
        </w:rPr>
        <w:t>-</w:t>
      </w:r>
      <w:r>
        <w:rPr>
          <w:rFonts w:ascii="Arial" w:hAnsi="Arial" w:cs="Arial"/>
          <w:sz w:val="22"/>
          <w:szCs w:val="22"/>
        </w:rPr>
        <w:t>3</w:t>
      </w:r>
      <w:r w:rsidRPr="00A65B6A">
        <w:rPr>
          <w:rFonts w:ascii="Arial" w:hAnsi="Arial" w:cs="Arial"/>
          <w:sz w:val="22"/>
          <w:szCs w:val="22"/>
        </w:rPr>
        <w:t>0, перерыв с 1</w:t>
      </w:r>
      <w:r>
        <w:rPr>
          <w:rFonts w:ascii="Arial" w:hAnsi="Arial" w:cs="Arial"/>
          <w:sz w:val="22"/>
          <w:szCs w:val="22"/>
        </w:rPr>
        <w:t>3</w:t>
      </w:r>
      <w:r w:rsidRPr="00A65B6A">
        <w:rPr>
          <w:rFonts w:ascii="Arial" w:hAnsi="Arial" w:cs="Arial"/>
          <w:sz w:val="22"/>
          <w:szCs w:val="22"/>
        </w:rPr>
        <w:t>-</w:t>
      </w:r>
      <w:r>
        <w:rPr>
          <w:rFonts w:ascii="Arial" w:hAnsi="Arial" w:cs="Arial"/>
          <w:sz w:val="22"/>
          <w:szCs w:val="22"/>
        </w:rPr>
        <w:t>0</w:t>
      </w:r>
      <w:r w:rsidRPr="00A65B6A">
        <w:rPr>
          <w:rFonts w:ascii="Arial" w:hAnsi="Arial" w:cs="Arial"/>
          <w:sz w:val="22"/>
          <w:szCs w:val="22"/>
        </w:rPr>
        <w:t>0 до 1</w:t>
      </w:r>
      <w:r>
        <w:rPr>
          <w:rFonts w:ascii="Arial" w:hAnsi="Arial" w:cs="Arial"/>
          <w:sz w:val="22"/>
          <w:szCs w:val="22"/>
        </w:rPr>
        <w:t>3</w:t>
      </w:r>
      <w:r w:rsidRPr="00A65B6A">
        <w:rPr>
          <w:rFonts w:ascii="Arial" w:hAnsi="Arial" w:cs="Arial"/>
          <w:sz w:val="22"/>
          <w:szCs w:val="22"/>
        </w:rPr>
        <w:t>-</w:t>
      </w:r>
      <w:r>
        <w:rPr>
          <w:rFonts w:ascii="Arial" w:hAnsi="Arial" w:cs="Arial"/>
          <w:sz w:val="22"/>
          <w:szCs w:val="22"/>
        </w:rPr>
        <w:t>4</w:t>
      </w:r>
      <w:r w:rsidRPr="00A65B6A">
        <w:rPr>
          <w:rFonts w:ascii="Arial" w:hAnsi="Arial" w:cs="Arial"/>
          <w:sz w:val="22"/>
          <w:szCs w:val="22"/>
        </w:rPr>
        <w:t>8.</w:t>
      </w:r>
    </w:p>
    <w:p w:rsidR="005F4D42" w:rsidRPr="00A65B6A" w:rsidRDefault="005F4D42" w:rsidP="005F4D42">
      <w:pPr>
        <w:pStyle w:val="Pro-Gramma"/>
        <w:widowControl w:val="0"/>
        <w:spacing w:before="0" w:line="240" w:lineRule="auto"/>
        <w:ind w:firstLine="0"/>
        <w:jc w:val="center"/>
        <w:rPr>
          <w:rStyle w:val="TextNPA"/>
          <w:rFonts w:ascii="Arial" w:hAnsi="Arial" w:cs="Arial"/>
          <w:sz w:val="22"/>
          <w:szCs w:val="22"/>
        </w:rPr>
      </w:pPr>
    </w:p>
    <w:p w:rsidR="00E07B20" w:rsidRPr="00E07B20" w:rsidRDefault="00E07B20" w:rsidP="00E07B20">
      <w:pPr>
        <w:pStyle w:val="ConsPlusNormal"/>
        <w:ind w:firstLine="0"/>
        <w:jc w:val="center"/>
        <w:outlineLvl w:val="2"/>
        <w:rPr>
          <w:b/>
          <w:sz w:val="22"/>
          <w:szCs w:val="22"/>
        </w:rPr>
      </w:pPr>
      <w:r w:rsidRPr="00E07B20">
        <w:rPr>
          <w:b/>
          <w:sz w:val="22"/>
          <w:szCs w:val="22"/>
        </w:rPr>
        <w:t>Сведения о государственном автономном учреждении</w:t>
      </w:r>
    </w:p>
    <w:p w:rsidR="00E07B20" w:rsidRPr="00E07B20" w:rsidRDefault="00E07B20" w:rsidP="00E07B20">
      <w:pPr>
        <w:pStyle w:val="ConsPlusNormal"/>
        <w:ind w:firstLine="0"/>
        <w:jc w:val="center"/>
        <w:rPr>
          <w:b/>
          <w:sz w:val="22"/>
          <w:szCs w:val="22"/>
        </w:rPr>
      </w:pPr>
      <w:r w:rsidRPr="00E07B20">
        <w:rPr>
          <w:b/>
          <w:sz w:val="22"/>
          <w:szCs w:val="22"/>
        </w:rPr>
        <w:t>Тверской области "Многофункциональный центр предоставления</w:t>
      </w:r>
    </w:p>
    <w:p w:rsidR="00E07B20" w:rsidRPr="00E07B20" w:rsidRDefault="00E07B20" w:rsidP="00E07B20">
      <w:pPr>
        <w:pStyle w:val="ConsPlusNormal"/>
        <w:ind w:firstLine="0"/>
        <w:jc w:val="center"/>
        <w:rPr>
          <w:b/>
          <w:sz w:val="22"/>
          <w:szCs w:val="22"/>
        </w:rPr>
      </w:pPr>
      <w:r w:rsidRPr="00E07B20">
        <w:rPr>
          <w:b/>
          <w:sz w:val="22"/>
          <w:szCs w:val="22"/>
        </w:rPr>
        <w:t>государственных и муниципальных услуг" (далее - ГАУ "МФЦ")</w:t>
      </w:r>
    </w:p>
    <w:p w:rsidR="00E07B20" w:rsidRDefault="00E07B20" w:rsidP="00E07B20">
      <w:pPr>
        <w:pStyle w:val="ConsPlusNormal"/>
        <w:jc w:val="both"/>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098"/>
        <w:gridCol w:w="1021"/>
        <w:gridCol w:w="1928"/>
        <w:gridCol w:w="2466"/>
      </w:tblGrid>
      <w:tr w:rsidR="00E07B20" w:rsidTr="00E07B20">
        <w:tc>
          <w:tcPr>
            <w:tcW w:w="1905" w:type="dxa"/>
          </w:tcPr>
          <w:p w:rsidR="00E07B20" w:rsidRDefault="00E07B20" w:rsidP="00E07B20">
            <w:pPr>
              <w:pStyle w:val="ConsPlusNormal"/>
              <w:ind w:firstLine="0"/>
              <w:jc w:val="center"/>
            </w:pPr>
            <w:r>
              <w:t>Наименование</w:t>
            </w:r>
          </w:p>
        </w:tc>
        <w:tc>
          <w:tcPr>
            <w:tcW w:w="2098" w:type="dxa"/>
          </w:tcPr>
          <w:p w:rsidR="00E07B20" w:rsidRDefault="00E07B20" w:rsidP="00E07B20">
            <w:pPr>
              <w:pStyle w:val="ConsPlusNormal"/>
              <w:ind w:firstLine="0"/>
              <w:jc w:val="center"/>
            </w:pPr>
            <w:r>
              <w:t>Почтовый адрес</w:t>
            </w:r>
          </w:p>
        </w:tc>
        <w:tc>
          <w:tcPr>
            <w:tcW w:w="1021" w:type="dxa"/>
          </w:tcPr>
          <w:p w:rsidR="00E07B20" w:rsidRDefault="00E07B20" w:rsidP="00E07B20">
            <w:pPr>
              <w:pStyle w:val="ConsPlusNormal"/>
              <w:ind w:firstLine="0"/>
              <w:jc w:val="center"/>
            </w:pPr>
            <w:r>
              <w:t>Контактный телефон</w:t>
            </w:r>
          </w:p>
        </w:tc>
        <w:tc>
          <w:tcPr>
            <w:tcW w:w="1928" w:type="dxa"/>
          </w:tcPr>
          <w:p w:rsidR="00E07B20" w:rsidRDefault="00E07B20" w:rsidP="00E07B20">
            <w:pPr>
              <w:pStyle w:val="ConsPlusNormal"/>
              <w:ind w:firstLine="0"/>
              <w:jc w:val="center"/>
            </w:pPr>
            <w:r>
              <w:t>Адрес официального сайта, e-</w:t>
            </w:r>
            <w:proofErr w:type="spellStart"/>
            <w:r>
              <w:t>mail</w:t>
            </w:r>
            <w:proofErr w:type="spellEnd"/>
          </w:p>
        </w:tc>
        <w:tc>
          <w:tcPr>
            <w:tcW w:w="2466" w:type="dxa"/>
          </w:tcPr>
          <w:p w:rsidR="00E07B20" w:rsidRDefault="00E07B20" w:rsidP="00E07B20">
            <w:pPr>
              <w:pStyle w:val="ConsPlusNormal"/>
              <w:ind w:firstLine="0"/>
              <w:jc w:val="center"/>
            </w:pPr>
            <w:r>
              <w:t>График работы</w:t>
            </w:r>
          </w:p>
        </w:tc>
      </w:tr>
      <w:tr w:rsidR="00E07B20" w:rsidTr="00E07B20">
        <w:tc>
          <w:tcPr>
            <w:tcW w:w="1905" w:type="dxa"/>
          </w:tcPr>
          <w:p w:rsidR="00E07B20" w:rsidRDefault="00E07B20" w:rsidP="00E07B20">
            <w:pPr>
              <w:pStyle w:val="ConsPlusNormal"/>
              <w:ind w:firstLine="0"/>
            </w:pPr>
            <w:bookmarkStart w:id="22" w:name="P700"/>
            <w:bookmarkEnd w:id="22"/>
            <w:r>
              <w:t>Центральный офис ГАУ "МФЦ" в Твери (государственных услуг не предоставляет)</w:t>
            </w:r>
          </w:p>
        </w:tc>
        <w:tc>
          <w:tcPr>
            <w:tcW w:w="2098" w:type="dxa"/>
          </w:tcPr>
          <w:p w:rsidR="00E07B20" w:rsidRDefault="00E07B20" w:rsidP="00E07B20">
            <w:pPr>
              <w:pStyle w:val="ConsPlusNormal"/>
              <w:ind w:firstLine="0"/>
            </w:pPr>
            <w:r>
              <w:t>170026, г. Тверь, Комсомольский проспект, д. 4/4</w:t>
            </w:r>
          </w:p>
        </w:tc>
        <w:tc>
          <w:tcPr>
            <w:tcW w:w="1021" w:type="dxa"/>
          </w:tcPr>
          <w:p w:rsidR="00E07B20" w:rsidRDefault="00E07B20" w:rsidP="00E07B20">
            <w:pPr>
              <w:pStyle w:val="ConsPlusNormal"/>
              <w:ind w:firstLine="0"/>
            </w:pPr>
            <w:r>
              <w:t>(4822)</w:t>
            </w:r>
          </w:p>
          <w:p w:rsidR="00E07B20" w:rsidRDefault="00E07B20" w:rsidP="00E07B20">
            <w:pPr>
              <w:pStyle w:val="ConsPlusNormal"/>
              <w:ind w:firstLine="0"/>
            </w:pPr>
            <w:r>
              <w:t>50-18-45,</w:t>
            </w:r>
          </w:p>
          <w:p w:rsidR="00E07B20" w:rsidRDefault="00E07B20" w:rsidP="00E07B20">
            <w:pPr>
              <w:pStyle w:val="ConsPlusNormal"/>
              <w:ind w:firstLine="0"/>
            </w:pPr>
            <w:r>
              <w:t>50-02-55 (факс)</w:t>
            </w:r>
          </w:p>
        </w:tc>
        <w:tc>
          <w:tcPr>
            <w:tcW w:w="1928" w:type="dxa"/>
          </w:tcPr>
          <w:p w:rsidR="00E07B20" w:rsidRDefault="00E07B20" w:rsidP="00E07B20">
            <w:pPr>
              <w:pStyle w:val="ConsPlusNormal"/>
              <w:ind w:firstLine="0"/>
            </w:pPr>
            <w:r>
              <w:t>www.mfc-tver.ru,</w:t>
            </w:r>
          </w:p>
          <w:p w:rsidR="00E07B20" w:rsidRDefault="00E07B20" w:rsidP="00E07B20">
            <w:pPr>
              <w:pStyle w:val="ConsPlusNormal"/>
              <w:ind w:firstLine="0"/>
            </w:pPr>
            <w:r>
              <w:t>mail@mfc-tver.ru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Перерыв на обед: 13.00 - 14.00.</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r>
              <w:t xml:space="preserve"> ГАУ "МФЦ" N 1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(4822)</w:t>
            </w:r>
          </w:p>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 xml:space="preserve"> ГАУ "МФЦ" N 2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 xml:space="preserve"> ГАУ "МФЦ" N 3 в г. Твери</w:t>
            </w:r>
          </w:p>
        </w:tc>
        <w:tc>
          <w:tcPr>
            <w:tcW w:w="2098" w:type="dxa"/>
          </w:tcPr>
          <w:p w:rsidR="00E07B20" w:rsidRDefault="00E07B20" w:rsidP="00E07B20">
            <w:pPr>
              <w:pStyle w:val="ConsPlusNormal"/>
              <w:ind w:firstLine="0"/>
            </w:pPr>
            <w:r>
              <w:t xml:space="preserve">170100, Тверская область, г. Тверь, ул. </w:t>
            </w:r>
            <w:proofErr w:type="spellStart"/>
            <w:r>
              <w:t>Трехсвятская</w:t>
            </w:r>
            <w:proofErr w:type="spellEnd"/>
            <w:r>
              <w:t>, д. 6</w:t>
            </w:r>
          </w:p>
        </w:tc>
        <w:tc>
          <w:tcPr>
            <w:tcW w:w="1021" w:type="dxa"/>
          </w:tcPr>
          <w:p w:rsidR="00E07B20" w:rsidRDefault="00E07B20" w:rsidP="00E07B20">
            <w:pPr>
              <w:pStyle w:val="ConsPlusNormal"/>
              <w:ind w:firstLine="0"/>
            </w:pPr>
            <w:r>
              <w:t>33-98-23,</w:t>
            </w:r>
          </w:p>
          <w:p w:rsidR="00E07B20" w:rsidRDefault="00E07B20" w:rsidP="00E07B20">
            <w:pPr>
              <w:pStyle w:val="ConsPlusNormal"/>
              <w:ind w:firstLine="0"/>
            </w:pPr>
            <w:r>
              <w:t>33-98-24,</w:t>
            </w:r>
          </w:p>
          <w:p w:rsidR="00E07B20" w:rsidRDefault="00E07B20" w:rsidP="00E07B20">
            <w:pPr>
              <w:pStyle w:val="ConsPlusNormal"/>
              <w:ind w:firstLine="0"/>
            </w:pPr>
            <w:r>
              <w:t>33-98-09,</w:t>
            </w:r>
          </w:p>
          <w:p w:rsidR="00E07B20" w:rsidRDefault="00E07B20" w:rsidP="00E07B20">
            <w:pPr>
              <w:pStyle w:val="ConsPlusNormal"/>
              <w:ind w:firstLine="0"/>
            </w:pPr>
            <w:r>
              <w:t>33-98-63</w:t>
            </w:r>
          </w:p>
        </w:tc>
        <w:tc>
          <w:tcPr>
            <w:tcW w:w="1928" w:type="dxa"/>
          </w:tcPr>
          <w:p w:rsidR="00E07B20" w:rsidRDefault="00E07B20" w:rsidP="00E07B20">
            <w:pPr>
              <w:pStyle w:val="ConsPlusNormal"/>
              <w:ind w:firstLine="0"/>
            </w:pPr>
            <w:r>
              <w:t>tver@mfc-tver.ru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lastRenderedPageBreak/>
              <w:t>Андреапольский</w:t>
            </w:r>
            <w:proofErr w:type="spellEnd"/>
            <w:r>
              <w:t xml:space="preserve">  ГАУ "МФЦ"</w:t>
            </w:r>
          </w:p>
        </w:tc>
        <w:tc>
          <w:tcPr>
            <w:tcW w:w="2098" w:type="dxa"/>
          </w:tcPr>
          <w:p w:rsidR="00E07B20" w:rsidRDefault="00E07B20" w:rsidP="00E07B20">
            <w:pPr>
              <w:pStyle w:val="ConsPlusNormal"/>
              <w:ind w:firstLine="0"/>
            </w:pPr>
            <w:r>
              <w:t xml:space="preserve">172800, Тверская область, г. </w:t>
            </w:r>
            <w:proofErr w:type="spellStart"/>
            <w:r>
              <w:t>Андреаполь</w:t>
            </w:r>
            <w:proofErr w:type="spellEnd"/>
            <w:r>
              <w:t>, ул. Авиаторов, д. 59</w:t>
            </w:r>
          </w:p>
        </w:tc>
        <w:tc>
          <w:tcPr>
            <w:tcW w:w="1021" w:type="dxa"/>
          </w:tcPr>
          <w:p w:rsidR="00E07B20" w:rsidRDefault="00E07B20" w:rsidP="00E07B20">
            <w:pPr>
              <w:pStyle w:val="ConsPlusNormal"/>
              <w:ind w:firstLine="0"/>
            </w:pPr>
            <w:r>
              <w:t>(48267)</w:t>
            </w:r>
          </w:p>
          <w:p w:rsidR="00E07B20" w:rsidRDefault="00E07B20" w:rsidP="00E07B20">
            <w:pPr>
              <w:pStyle w:val="ConsPlusNormal"/>
              <w:ind w:firstLine="0"/>
            </w:pPr>
            <w:r>
              <w:t>3-23-20,</w:t>
            </w:r>
          </w:p>
          <w:p w:rsidR="00E07B20" w:rsidRDefault="00E07B20" w:rsidP="00E07B20">
            <w:pPr>
              <w:pStyle w:val="ConsPlusNormal"/>
              <w:ind w:firstLine="0"/>
            </w:pPr>
            <w:r>
              <w:t>3-24-45</w:t>
            </w:r>
          </w:p>
        </w:tc>
        <w:tc>
          <w:tcPr>
            <w:tcW w:w="1928" w:type="dxa"/>
          </w:tcPr>
          <w:p w:rsidR="00E07B20" w:rsidRDefault="00E07B20" w:rsidP="00E07B20">
            <w:pPr>
              <w:pStyle w:val="ConsPlusNormal"/>
              <w:ind w:firstLine="0"/>
            </w:pPr>
            <w:r>
              <w:t>andreapol@mfc-tver.ru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Бежецкий</w:t>
            </w:r>
            <w:proofErr w:type="spellEnd"/>
            <w:r>
              <w:t xml:space="preserve">  ГАУ "МФЦ"</w:t>
            </w:r>
          </w:p>
        </w:tc>
        <w:tc>
          <w:tcPr>
            <w:tcW w:w="2098" w:type="dxa"/>
          </w:tcPr>
          <w:p w:rsidR="00E07B20" w:rsidRDefault="00E07B20" w:rsidP="00E07B20">
            <w:pPr>
              <w:pStyle w:val="ConsPlusNormal"/>
              <w:ind w:firstLine="0"/>
            </w:pPr>
            <w:r>
              <w:t>171988, Тверская область, г. Бежецк, ул. М.И. Кузнецова, д. 26</w:t>
            </w:r>
          </w:p>
        </w:tc>
        <w:tc>
          <w:tcPr>
            <w:tcW w:w="1021" w:type="dxa"/>
          </w:tcPr>
          <w:p w:rsidR="00E07B20" w:rsidRDefault="00E07B20" w:rsidP="00E07B20">
            <w:pPr>
              <w:pStyle w:val="ConsPlusNormal"/>
              <w:ind w:firstLine="0"/>
            </w:pPr>
            <w:r>
              <w:t>8-920-174-09-96</w:t>
            </w:r>
          </w:p>
        </w:tc>
        <w:tc>
          <w:tcPr>
            <w:tcW w:w="1928" w:type="dxa"/>
          </w:tcPr>
          <w:p w:rsidR="00E07B20" w:rsidRDefault="00E07B20" w:rsidP="00E07B20">
            <w:pPr>
              <w:pStyle w:val="ConsPlusNormal"/>
              <w:ind w:firstLine="0"/>
            </w:pPr>
            <w:r>
              <w:t>bezheck@mfc-tver.ru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Бологовский</w:t>
            </w:r>
            <w:proofErr w:type="spellEnd"/>
            <w:r>
              <w:t xml:space="preserve">  ГАУ "МФЦ"</w:t>
            </w:r>
          </w:p>
        </w:tc>
        <w:tc>
          <w:tcPr>
            <w:tcW w:w="2098" w:type="dxa"/>
          </w:tcPr>
          <w:p w:rsidR="00E07B20" w:rsidRDefault="00E07B20" w:rsidP="00E07B20">
            <w:pPr>
              <w:pStyle w:val="ConsPlusNormal"/>
              <w:ind w:firstLine="0"/>
            </w:pPr>
            <w:r>
              <w:t>171080, Тверская область, г. Бологое, ул. Кирова, д. 4</w:t>
            </w:r>
          </w:p>
        </w:tc>
        <w:tc>
          <w:tcPr>
            <w:tcW w:w="1021" w:type="dxa"/>
          </w:tcPr>
          <w:p w:rsidR="00E07B20" w:rsidRDefault="00E07B20" w:rsidP="00E07B20">
            <w:pPr>
              <w:pStyle w:val="ConsPlusNormal"/>
              <w:ind w:firstLine="0"/>
            </w:pPr>
            <w:r>
              <w:t>8-920-150-40-90</w:t>
            </w:r>
          </w:p>
        </w:tc>
        <w:tc>
          <w:tcPr>
            <w:tcW w:w="1928" w:type="dxa"/>
          </w:tcPr>
          <w:p w:rsidR="00E07B20" w:rsidRDefault="00E07B20" w:rsidP="00E07B20">
            <w:pPr>
              <w:pStyle w:val="ConsPlusNormal"/>
              <w:ind w:firstLine="0"/>
            </w:pPr>
            <w:r>
              <w:t>bologoe@mfc-tver.ru</w:t>
            </w:r>
          </w:p>
        </w:tc>
        <w:tc>
          <w:tcPr>
            <w:tcW w:w="2466" w:type="dxa"/>
          </w:tcPr>
          <w:p w:rsidR="00E07B20" w:rsidRDefault="00E07B20" w:rsidP="00E07B20">
            <w:pPr>
              <w:pStyle w:val="ConsPlusNormal"/>
              <w:ind w:firstLine="0"/>
            </w:pPr>
            <w:r>
              <w:t>Понедельник, вторник, четверг,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Весьегонский  ГАУ "МФЦ"</w:t>
            </w:r>
          </w:p>
        </w:tc>
        <w:tc>
          <w:tcPr>
            <w:tcW w:w="2098" w:type="dxa"/>
          </w:tcPr>
          <w:p w:rsidR="00E07B20" w:rsidRDefault="00E07B20" w:rsidP="00E07B20">
            <w:pPr>
              <w:pStyle w:val="ConsPlusNormal"/>
              <w:ind w:firstLine="0"/>
            </w:pPr>
            <w:r>
              <w:t>171720, Тверская область, г. Весьегонск, ул. Коммунистическая, д. 16</w:t>
            </w:r>
          </w:p>
        </w:tc>
        <w:tc>
          <w:tcPr>
            <w:tcW w:w="1021" w:type="dxa"/>
          </w:tcPr>
          <w:p w:rsidR="00E07B20" w:rsidRDefault="00E07B20" w:rsidP="00E07B20">
            <w:pPr>
              <w:pStyle w:val="ConsPlusNormal"/>
              <w:ind w:firstLine="0"/>
            </w:pPr>
            <w:r>
              <w:t>8-930-160-08-18</w:t>
            </w:r>
          </w:p>
        </w:tc>
        <w:tc>
          <w:tcPr>
            <w:tcW w:w="1928" w:type="dxa"/>
          </w:tcPr>
          <w:p w:rsidR="00E07B20" w:rsidRDefault="00E07B20" w:rsidP="00E07B20">
            <w:pPr>
              <w:pStyle w:val="ConsPlusNormal"/>
              <w:ind w:firstLine="0"/>
            </w:pPr>
            <w:r>
              <w:t>vesjegonsk@mfc-tver.ru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Вышневолоцкий</w:t>
            </w:r>
            <w:proofErr w:type="spellEnd"/>
            <w:r>
              <w:t xml:space="preserve">  ГАУ "МФЦ"</w:t>
            </w:r>
          </w:p>
        </w:tc>
        <w:tc>
          <w:tcPr>
            <w:tcW w:w="2098" w:type="dxa"/>
          </w:tcPr>
          <w:p w:rsidR="00E07B20" w:rsidRDefault="00E07B20" w:rsidP="00E07B20">
            <w:pPr>
              <w:pStyle w:val="ConsPlusNormal"/>
              <w:ind w:firstLine="0"/>
            </w:pPr>
            <w:r>
              <w:t>170026, Тверская область, г. Вышний Волочек, ул. Московская, д. 9</w:t>
            </w:r>
          </w:p>
        </w:tc>
        <w:tc>
          <w:tcPr>
            <w:tcW w:w="1021" w:type="dxa"/>
          </w:tcPr>
          <w:p w:rsidR="00E07B20" w:rsidRDefault="00E07B20" w:rsidP="00E07B20">
            <w:pPr>
              <w:pStyle w:val="ConsPlusNormal"/>
              <w:ind w:firstLine="0"/>
            </w:pPr>
            <w:r>
              <w:t>(48233)</w:t>
            </w:r>
          </w:p>
          <w:p w:rsidR="00E07B20" w:rsidRDefault="00E07B20" w:rsidP="00E07B20">
            <w:pPr>
              <w:pStyle w:val="ConsPlusNormal"/>
              <w:ind w:firstLine="0"/>
            </w:pPr>
            <w:r>
              <w:t>5-34-46</w:t>
            </w:r>
          </w:p>
        </w:tc>
        <w:tc>
          <w:tcPr>
            <w:tcW w:w="1928" w:type="dxa"/>
          </w:tcPr>
          <w:p w:rsidR="00E07B20" w:rsidRDefault="00E07B20" w:rsidP="00E07B20">
            <w:pPr>
              <w:pStyle w:val="ConsPlusNormal"/>
              <w:ind w:firstLine="0"/>
            </w:pPr>
            <w:r>
              <w:t>vvlochek@mfc-tver.ru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Жарковский  ГАУ "МФЦ"</w:t>
            </w:r>
          </w:p>
        </w:tc>
        <w:tc>
          <w:tcPr>
            <w:tcW w:w="2098" w:type="dxa"/>
          </w:tcPr>
          <w:p w:rsidR="00E07B20" w:rsidRDefault="00E07B20" w:rsidP="00E07B20">
            <w:pPr>
              <w:pStyle w:val="ConsPlusNormal"/>
              <w:ind w:firstLine="0"/>
            </w:pPr>
            <w:r>
              <w:t xml:space="preserve">172460, Тверская область, пос. Жарковский, ул. </w:t>
            </w:r>
            <w:proofErr w:type="spellStart"/>
            <w:r>
              <w:t>Доватора</w:t>
            </w:r>
            <w:proofErr w:type="spellEnd"/>
            <w:r>
              <w:t>, д. 16а</w:t>
            </w:r>
          </w:p>
        </w:tc>
        <w:tc>
          <w:tcPr>
            <w:tcW w:w="1021" w:type="dxa"/>
          </w:tcPr>
          <w:p w:rsidR="00E07B20" w:rsidRDefault="00E07B20" w:rsidP="00E07B20">
            <w:pPr>
              <w:pStyle w:val="ConsPlusNormal"/>
              <w:ind w:firstLine="0"/>
            </w:pPr>
            <w:r>
              <w:t>(48273)</w:t>
            </w:r>
          </w:p>
          <w:p w:rsidR="00E07B20" w:rsidRDefault="00E07B20" w:rsidP="00E07B20">
            <w:pPr>
              <w:pStyle w:val="ConsPlusNormal"/>
              <w:ind w:firstLine="0"/>
            </w:pPr>
            <w:r>
              <w:t>2-12-22,</w:t>
            </w:r>
          </w:p>
          <w:p w:rsidR="00E07B20" w:rsidRDefault="00E07B20" w:rsidP="00E07B20">
            <w:pPr>
              <w:pStyle w:val="ConsPlusNormal"/>
              <w:ind w:firstLine="0"/>
            </w:pPr>
            <w:r>
              <w:t>2-11-08</w:t>
            </w:r>
          </w:p>
        </w:tc>
        <w:tc>
          <w:tcPr>
            <w:tcW w:w="1928" w:type="dxa"/>
          </w:tcPr>
          <w:p w:rsidR="00E07B20" w:rsidRDefault="00E07B20" w:rsidP="00E07B20">
            <w:pPr>
              <w:pStyle w:val="ConsPlusNormal"/>
              <w:ind w:firstLine="0"/>
            </w:pPr>
            <w:r>
              <w:t>zharki@mfc-tver.ru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Завидовский</w:t>
            </w:r>
            <w:proofErr w:type="spellEnd"/>
            <w:r>
              <w:t xml:space="preserve">  ГАУ "МФЦ"</w:t>
            </w:r>
          </w:p>
        </w:tc>
        <w:tc>
          <w:tcPr>
            <w:tcW w:w="2098" w:type="dxa"/>
          </w:tcPr>
          <w:p w:rsidR="00E07B20" w:rsidRDefault="00E07B20" w:rsidP="00E07B20">
            <w:pPr>
              <w:pStyle w:val="ConsPlusNormal"/>
              <w:ind w:firstLine="0"/>
            </w:pPr>
            <w:r>
              <w:t xml:space="preserve">171266, Тверская область, Конаковский район, д. </w:t>
            </w:r>
            <w:proofErr w:type="spellStart"/>
            <w:r>
              <w:t>Мокшино</w:t>
            </w:r>
            <w:proofErr w:type="spellEnd"/>
            <w:r>
              <w:t>, ул. Парковая, д. 8</w:t>
            </w:r>
          </w:p>
        </w:tc>
        <w:tc>
          <w:tcPr>
            <w:tcW w:w="1021" w:type="dxa"/>
          </w:tcPr>
          <w:p w:rsidR="00E07B20" w:rsidRDefault="00E07B20" w:rsidP="00E07B20">
            <w:pPr>
              <w:pStyle w:val="ConsPlusNormal"/>
              <w:ind w:firstLine="0"/>
            </w:pPr>
            <w:r>
              <w:t>(48242)</w:t>
            </w:r>
          </w:p>
          <w:p w:rsidR="00E07B20" w:rsidRDefault="00E07B20" w:rsidP="00E07B20">
            <w:pPr>
              <w:pStyle w:val="ConsPlusNormal"/>
              <w:ind w:firstLine="0"/>
            </w:pPr>
            <w:r>
              <w:t>2-53-35,</w:t>
            </w:r>
          </w:p>
          <w:p w:rsidR="00E07B20" w:rsidRDefault="00E07B20" w:rsidP="00E07B20">
            <w:pPr>
              <w:pStyle w:val="ConsPlusNormal"/>
              <w:ind w:firstLine="0"/>
            </w:pPr>
            <w:r>
              <w:t>2-53-30</w:t>
            </w:r>
          </w:p>
        </w:tc>
        <w:tc>
          <w:tcPr>
            <w:tcW w:w="1928" w:type="dxa"/>
          </w:tcPr>
          <w:p w:rsidR="00E07B20" w:rsidRDefault="00E07B20" w:rsidP="00E07B20">
            <w:pPr>
              <w:pStyle w:val="ConsPlusNormal"/>
              <w:ind w:firstLine="0"/>
            </w:pPr>
            <w:r>
              <w:t>zavidovo@mfc-tver.ru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Западнодвинский</w:t>
            </w:r>
            <w:proofErr w:type="spellEnd"/>
            <w:r>
              <w:t xml:space="preserve">  ГАУ "МФЦ"</w:t>
            </w:r>
          </w:p>
        </w:tc>
        <w:tc>
          <w:tcPr>
            <w:tcW w:w="2098" w:type="dxa"/>
          </w:tcPr>
          <w:p w:rsidR="00E07B20" w:rsidRDefault="00E07B20" w:rsidP="00E07B20">
            <w:pPr>
              <w:pStyle w:val="ConsPlusNormal"/>
              <w:ind w:firstLine="0"/>
            </w:pPr>
            <w:r>
              <w:t>172610, Тверская область, г. Западная Двина, ул. Мира, д. 13</w:t>
            </w:r>
          </w:p>
        </w:tc>
        <w:tc>
          <w:tcPr>
            <w:tcW w:w="1021" w:type="dxa"/>
          </w:tcPr>
          <w:p w:rsidR="00E07B20" w:rsidRDefault="00E07B20" w:rsidP="00E07B20">
            <w:pPr>
              <w:pStyle w:val="ConsPlusNormal"/>
              <w:ind w:firstLine="0"/>
            </w:pPr>
            <w:r>
              <w:t>(48265)</w:t>
            </w:r>
          </w:p>
          <w:p w:rsidR="00E07B20" w:rsidRDefault="00E07B20" w:rsidP="00E07B20">
            <w:pPr>
              <w:pStyle w:val="ConsPlusNormal"/>
              <w:ind w:firstLine="0"/>
            </w:pPr>
            <w:r>
              <w:t>2-37-33</w:t>
            </w:r>
          </w:p>
        </w:tc>
        <w:tc>
          <w:tcPr>
            <w:tcW w:w="1928" w:type="dxa"/>
          </w:tcPr>
          <w:p w:rsidR="00E07B20" w:rsidRDefault="00E07B20" w:rsidP="00E07B20">
            <w:pPr>
              <w:pStyle w:val="ConsPlusNormal"/>
              <w:ind w:firstLine="0"/>
            </w:pPr>
            <w:r>
              <w:t>zdvina@mfc-tver.ru</w:t>
            </w:r>
          </w:p>
        </w:tc>
        <w:tc>
          <w:tcPr>
            <w:tcW w:w="2466" w:type="dxa"/>
          </w:tcPr>
          <w:p w:rsidR="00E07B20" w:rsidRDefault="00E07B20" w:rsidP="00E07B20">
            <w:pPr>
              <w:pStyle w:val="ConsPlusNormal"/>
              <w:ind w:firstLine="0"/>
            </w:pPr>
            <w:r>
              <w:t>Понедельник - пятница: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Зубцовский</w:t>
            </w:r>
            <w:proofErr w:type="spellEnd"/>
            <w:r>
              <w:t xml:space="preserve">  ГАУ "МФЦ"</w:t>
            </w:r>
          </w:p>
        </w:tc>
        <w:tc>
          <w:tcPr>
            <w:tcW w:w="2098" w:type="dxa"/>
          </w:tcPr>
          <w:p w:rsidR="00E07B20" w:rsidRDefault="00E07B20" w:rsidP="00E07B20">
            <w:pPr>
              <w:pStyle w:val="ConsPlusNormal"/>
              <w:ind w:firstLine="0"/>
            </w:pPr>
            <w:r>
              <w:t>172333, Тверская область, г. Зубцов, ул. Московская, д. 8</w:t>
            </w:r>
          </w:p>
        </w:tc>
        <w:tc>
          <w:tcPr>
            <w:tcW w:w="1021" w:type="dxa"/>
          </w:tcPr>
          <w:p w:rsidR="00E07B20" w:rsidRDefault="00E07B20" w:rsidP="00E07B20">
            <w:pPr>
              <w:pStyle w:val="ConsPlusNormal"/>
              <w:ind w:firstLine="0"/>
            </w:pPr>
            <w:r>
              <w:t>8-952-086-19-32</w:t>
            </w:r>
          </w:p>
        </w:tc>
        <w:tc>
          <w:tcPr>
            <w:tcW w:w="1928" w:type="dxa"/>
          </w:tcPr>
          <w:p w:rsidR="00E07B20" w:rsidRDefault="00E07B20" w:rsidP="00E07B20">
            <w:pPr>
              <w:pStyle w:val="ConsPlusNormal"/>
              <w:ind w:firstLine="0"/>
            </w:pPr>
            <w:r>
              <w:t>zubcov@mfc-tver.ru</w:t>
            </w:r>
          </w:p>
        </w:tc>
        <w:tc>
          <w:tcPr>
            <w:tcW w:w="2466" w:type="dxa"/>
          </w:tcPr>
          <w:p w:rsidR="00E07B20" w:rsidRDefault="00E07B20" w:rsidP="00E07B20">
            <w:pPr>
              <w:pStyle w:val="ConsPlusNormal"/>
              <w:ind w:firstLine="0"/>
            </w:pPr>
            <w:r>
              <w:t>Понедельник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Калязинский</w:t>
            </w:r>
            <w:proofErr w:type="spellEnd"/>
            <w:r>
              <w:t xml:space="preserve">  ГАУ "МФЦ"</w:t>
            </w:r>
          </w:p>
        </w:tc>
        <w:tc>
          <w:tcPr>
            <w:tcW w:w="2098" w:type="dxa"/>
          </w:tcPr>
          <w:p w:rsidR="00E07B20" w:rsidRDefault="00E07B20" w:rsidP="00E07B20">
            <w:pPr>
              <w:pStyle w:val="ConsPlusNormal"/>
              <w:ind w:firstLine="0"/>
            </w:pPr>
            <w:r>
              <w:t>171573, Тверская область, г. Калязин, ул. Коминтерна, д. 77</w:t>
            </w:r>
          </w:p>
        </w:tc>
        <w:tc>
          <w:tcPr>
            <w:tcW w:w="1021" w:type="dxa"/>
          </w:tcPr>
          <w:p w:rsidR="00E07B20" w:rsidRDefault="00E07B20" w:rsidP="00E07B20">
            <w:pPr>
              <w:pStyle w:val="ConsPlusNormal"/>
              <w:ind w:firstLine="0"/>
            </w:pPr>
            <w:r>
              <w:t>(48249)</w:t>
            </w:r>
          </w:p>
          <w:p w:rsidR="00E07B20" w:rsidRDefault="00E07B20" w:rsidP="00E07B20">
            <w:pPr>
              <w:pStyle w:val="ConsPlusNormal"/>
              <w:ind w:firstLine="0"/>
            </w:pPr>
            <w:r>
              <w:t>2-30-96,</w:t>
            </w:r>
          </w:p>
          <w:p w:rsidR="00E07B20" w:rsidRDefault="00E07B20" w:rsidP="00E07B20">
            <w:pPr>
              <w:pStyle w:val="ConsPlusNormal"/>
              <w:ind w:firstLine="0"/>
            </w:pPr>
            <w:r>
              <w:t>2-30-97,</w:t>
            </w:r>
          </w:p>
          <w:p w:rsidR="00E07B20" w:rsidRDefault="00E07B20" w:rsidP="00E07B20">
            <w:pPr>
              <w:pStyle w:val="ConsPlusNormal"/>
              <w:ind w:firstLine="0"/>
            </w:pPr>
            <w:r>
              <w:t>2-30-98,</w:t>
            </w:r>
          </w:p>
          <w:p w:rsidR="00E07B20" w:rsidRDefault="00E07B20" w:rsidP="00E07B20">
            <w:pPr>
              <w:pStyle w:val="ConsPlusNormal"/>
              <w:ind w:firstLine="0"/>
            </w:pPr>
            <w:r>
              <w:lastRenderedPageBreak/>
              <w:t>2-31-12</w:t>
            </w:r>
          </w:p>
        </w:tc>
        <w:tc>
          <w:tcPr>
            <w:tcW w:w="1928" w:type="dxa"/>
          </w:tcPr>
          <w:p w:rsidR="00E07B20" w:rsidRDefault="00E07B20" w:rsidP="00E07B20">
            <w:pPr>
              <w:pStyle w:val="ConsPlusNormal"/>
              <w:ind w:firstLine="0"/>
            </w:pPr>
            <w:r>
              <w:lastRenderedPageBreak/>
              <w:t>kalyazin@mfc-tver.ru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lastRenderedPageBreak/>
              <w:t>Выходной: воскресенье</w:t>
            </w:r>
          </w:p>
        </w:tc>
      </w:tr>
      <w:tr w:rsidR="00E07B20" w:rsidTr="00E07B20">
        <w:tc>
          <w:tcPr>
            <w:tcW w:w="1905" w:type="dxa"/>
          </w:tcPr>
          <w:p w:rsidR="00E07B20" w:rsidRDefault="00E07B20" w:rsidP="00E07B20">
            <w:pPr>
              <w:pStyle w:val="ConsPlusNormal"/>
              <w:ind w:firstLine="0"/>
            </w:pPr>
            <w:proofErr w:type="spellStart"/>
            <w:r>
              <w:lastRenderedPageBreak/>
              <w:t>Кашинский</w:t>
            </w:r>
            <w:proofErr w:type="spellEnd"/>
            <w:r>
              <w:t xml:space="preserve">  ГАУ "МФЦ"</w:t>
            </w:r>
          </w:p>
        </w:tc>
        <w:tc>
          <w:tcPr>
            <w:tcW w:w="2098" w:type="dxa"/>
          </w:tcPr>
          <w:p w:rsidR="00E07B20" w:rsidRDefault="00E07B20" w:rsidP="00E07B20">
            <w:pPr>
              <w:pStyle w:val="ConsPlusNormal"/>
              <w:ind w:firstLine="0"/>
            </w:pPr>
            <w:r>
              <w:t>171640, Тверская область, г. Кашин, Пролетарская площадь, д. 6</w:t>
            </w:r>
          </w:p>
        </w:tc>
        <w:tc>
          <w:tcPr>
            <w:tcW w:w="1021" w:type="dxa"/>
          </w:tcPr>
          <w:p w:rsidR="00E07B20" w:rsidRDefault="00E07B20" w:rsidP="00E07B20">
            <w:pPr>
              <w:pStyle w:val="ConsPlusNormal"/>
              <w:ind w:firstLine="0"/>
            </w:pPr>
            <w:r>
              <w:t>8 (48234)</w:t>
            </w:r>
          </w:p>
          <w:p w:rsidR="00E07B20" w:rsidRDefault="00E07B20" w:rsidP="00E07B20">
            <w:pPr>
              <w:pStyle w:val="ConsPlusNormal"/>
              <w:ind w:firstLine="0"/>
            </w:pPr>
            <w:r>
              <w:t>2-06-55,</w:t>
            </w:r>
          </w:p>
          <w:p w:rsidR="00E07B20" w:rsidRDefault="00E07B20" w:rsidP="00E07B20">
            <w:pPr>
              <w:pStyle w:val="ConsPlusNormal"/>
              <w:ind w:firstLine="0"/>
            </w:pPr>
            <w:r>
              <w:t>2-05-55</w:t>
            </w:r>
          </w:p>
        </w:tc>
        <w:tc>
          <w:tcPr>
            <w:tcW w:w="1928" w:type="dxa"/>
          </w:tcPr>
          <w:p w:rsidR="00E07B20" w:rsidRDefault="00E07B20" w:rsidP="00E07B20">
            <w:pPr>
              <w:pStyle w:val="ConsPlusNormal"/>
              <w:ind w:firstLine="0"/>
            </w:pPr>
            <w:r>
              <w:t>kashin@mfc-tver.ru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Кесовогорский</w:t>
            </w:r>
            <w:proofErr w:type="spellEnd"/>
            <w:r>
              <w:t xml:space="preserve">  ГАУ "МФЦ"</w:t>
            </w:r>
          </w:p>
        </w:tc>
        <w:tc>
          <w:tcPr>
            <w:tcW w:w="2098" w:type="dxa"/>
          </w:tcPr>
          <w:p w:rsidR="00E07B20" w:rsidRDefault="00E07B20" w:rsidP="00E07B20">
            <w:pPr>
              <w:pStyle w:val="ConsPlusNormal"/>
              <w:ind w:firstLine="0"/>
            </w:pPr>
            <w:r>
              <w:t xml:space="preserve">171470, Тверская область, </w:t>
            </w:r>
            <w:proofErr w:type="spellStart"/>
            <w:r>
              <w:t>пгт</w:t>
            </w:r>
            <w:proofErr w:type="spellEnd"/>
            <w:r>
              <w:t xml:space="preserve"> Кесова Гора, ул. Кооперативная, д. 7</w:t>
            </w:r>
          </w:p>
        </w:tc>
        <w:tc>
          <w:tcPr>
            <w:tcW w:w="1021" w:type="dxa"/>
          </w:tcPr>
          <w:p w:rsidR="00E07B20" w:rsidRDefault="00E07B20" w:rsidP="00E07B20">
            <w:pPr>
              <w:pStyle w:val="ConsPlusNormal"/>
              <w:ind w:firstLine="0"/>
            </w:pPr>
            <w:r>
              <w:t>(48274)</w:t>
            </w:r>
          </w:p>
          <w:p w:rsidR="00E07B20" w:rsidRDefault="00E07B20" w:rsidP="00E07B20">
            <w:pPr>
              <w:pStyle w:val="ConsPlusNormal"/>
              <w:ind w:firstLine="0"/>
            </w:pPr>
            <w:r>
              <w:t>2-21-56,</w:t>
            </w:r>
          </w:p>
          <w:p w:rsidR="00E07B20" w:rsidRDefault="00E07B20" w:rsidP="00E07B20">
            <w:pPr>
              <w:pStyle w:val="ConsPlusNormal"/>
              <w:ind w:firstLine="0"/>
            </w:pPr>
            <w:r>
              <w:t>2-22-20</w:t>
            </w:r>
          </w:p>
        </w:tc>
        <w:tc>
          <w:tcPr>
            <w:tcW w:w="1928" w:type="dxa"/>
          </w:tcPr>
          <w:p w:rsidR="00E07B20" w:rsidRDefault="00E07B20" w:rsidP="00E07B20">
            <w:pPr>
              <w:pStyle w:val="ConsPlusNormal"/>
              <w:ind w:firstLine="0"/>
            </w:pPr>
            <w:r>
              <w:t>kesovagora@mfc-tver.ru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9.00 - 13.00.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Кимрский  ГАУ "МФЦ"</w:t>
            </w:r>
          </w:p>
        </w:tc>
        <w:tc>
          <w:tcPr>
            <w:tcW w:w="2098" w:type="dxa"/>
          </w:tcPr>
          <w:p w:rsidR="00E07B20" w:rsidRDefault="00E07B20" w:rsidP="00E07B20">
            <w:pPr>
              <w:pStyle w:val="ConsPlusNormal"/>
              <w:ind w:firstLine="0"/>
            </w:pPr>
            <w:r>
              <w:t>171507, Тверская область, г. Кимры, ул. К. Либкнехта, д. 43</w:t>
            </w:r>
          </w:p>
        </w:tc>
        <w:tc>
          <w:tcPr>
            <w:tcW w:w="1021" w:type="dxa"/>
          </w:tcPr>
          <w:p w:rsidR="00E07B20" w:rsidRDefault="00E07B20" w:rsidP="00E07B20">
            <w:pPr>
              <w:pStyle w:val="ConsPlusNormal"/>
              <w:ind w:firstLine="0"/>
            </w:pPr>
            <w:r>
              <w:t>8-930-160-08-52</w:t>
            </w:r>
          </w:p>
        </w:tc>
        <w:tc>
          <w:tcPr>
            <w:tcW w:w="1928" w:type="dxa"/>
          </w:tcPr>
          <w:p w:rsidR="00E07B20" w:rsidRDefault="00E07B20" w:rsidP="00E07B20">
            <w:pPr>
              <w:pStyle w:val="ConsPlusNormal"/>
              <w:ind w:firstLine="0"/>
            </w:pPr>
            <w:r>
              <w:t>kimry@mfc-tver.ru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Конаковский  ГАУ "МФЦ"</w:t>
            </w:r>
          </w:p>
        </w:tc>
        <w:tc>
          <w:tcPr>
            <w:tcW w:w="2098" w:type="dxa"/>
          </w:tcPr>
          <w:p w:rsidR="00E07B20" w:rsidRDefault="00E07B20" w:rsidP="00E07B20">
            <w:pPr>
              <w:pStyle w:val="ConsPlusNormal"/>
              <w:ind w:firstLine="0"/>
            </w:pPr>
            <w:r>
              <w:t>171252, Тверская область, г. Конаково, ул. Учебная, д. 15</w:t>
            </w:r>
          </w:p>
        </w:tc>
        <w:tc>
          <w:tcPr>
            <w:tcW w:w="1021" w:type="dxa"/>
          </w:tcPr>
          <w:p w:rsidR="00E07B20" w:rsidRDefault="00E07B20" w:rsidP="00E07B20">
            <w:pPr>
              <w:pStyle w:val="ConsPlusNormal"/>
              <w:ind w:firstLine="0"/>
            </w:pPr>
            <w:r>
              <w:t>8-920-174-12-72</w:t>
            </w:r>
          </w:p>
        </w:tc>
        <w:tc>
          <w:tcPr>
            <w:tcW w:w="1928" w:type="dxa"/>
          </w:tcPr>
          <w:p w:rsidR="00E07B20" w:rsidRDefault="00E07B20" w:rsidP="00E07B20">
            <w:pPr>
              <w:pStyle w:val="ConsPlusNormal"/>
              <w:ind w:firstLine="0"/>
            </w:pPr>
            <w:r>
              <w:t>konakovo@mfc-tver.ru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Кувшиновский</w:t>
            </w:r>
            <w:proofErr w:type="spellEnd"/>
            <w:r>
              <w:t xml:space="preserve">  ГАУ "МФЦ"</w:t>
            </w:r>
          </w:p>
        </w:tc>
        <w:tc>
          <w:tcPr>
            <w:tcW w:w="2098" w:type="dxa"/>
          </w:tcPr>
          <w:p w:rsidR="00E07B20" w:rsidRDefault="00E07B20" w:rsidP="00E07B20">
            <w:pPr>
              <w:pStyle w:val="ConsPlusNormal"/>
              <w:ind w:firstLine="0"/>
            </w:pPr>
            <w:r>
              <w:t>172112, Тверская область, г. Кувшиново, ул. Коммунальная, д. 7</w:t>
            </w:r>
          </w:p>
        </w:tc>
        <w:tc>
          <w:tcPr>
            <w:tcW w:w="1021" w:type="dxa"/>
          </w:tcPr>
          <w:p w:rsidR="00E07B20" w:rsidRDefault="00E07B20" w:rsidP="00E07B20">
            <w:pPr>
              <w:pStyle w:val="ConsPlusNormal"/>
              <w:ind w:firstLine="0"/>
            </w:pPr>
            <w:r>
              <w:t>8-930-160-08-31</w:t>
            </w:r>
          </w:p>
        </w:tc>
        <w:tc>
          <w:tcPr>
            <w:tcW w:w="1928" w:type="dxa"/>
          </w:tcPr>
          <w:p w:rsidR="00E07B20" w:rsidRDefault="00E07B20" w:rsidP="00E07B20">
            <w:pPr>
              <w:pStyle w:val="ConsPlusNormal"/>
              <w:ind w:firstLine="0"/>
            </w:pPr>
            <w:r>
              <w:t>kuvshinovo@mfc-tver.ru</w:t>
            </w:r>
          </w:p>
        </w:tc>
        <w:tc>
          <w:tcPr>
            <w:tcW w:w="2466" w:type="dxa"/>
          </w:tcPr>
          <w:p w:rsidR="00E07B20" w:rsidRDefault="00E07B20" w:rsidP="00E07B20">
            <w:pPr>
              <w:pStyle w:val="ConsPlusNormal"/>
              <w:ind w:firstLine="0"/>
            </w:pPr>
            <w:r>
              <w:t>Понедельник - пятница: 8.30 - 18.30.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Лихославльский</w:t>
            </w:r>
            <w:proofErr w:type="spellEnd"/>
            <w:r>
              <w:t xml:space="preserve">  ГАУ "МФЦ"</w:t>
            </w:r>
          </w:p>
        </w:tc>
        <w:tc>
          <w:tcPr>
            <w:tcW w:w="2098" w:type="dxa"/>
          </w:tcPr>
          <w:p w:rsidR="00E07B20" w:rsidRDefault="00E07B20" w:rsidP="00E07B20">
            <w:pPr>
              <w:pStyle w:val="ConsPlusNormal"/>
              <w:ind w:firstLine="0"/>
            </w:pPr>
            <w:r>
              <w:t>171210, Тверская область, г. Лихославль, ул. Комсомольская, д. 67</w:t>
            </w:r>
          </w:p>
        </w:tc>
        <w:tc>
          <w:tcPr>
            <w:tcW w:w="1021" w:type="dxa"/>
          </w:tcPr>
          <w:p w:rsidR="00E07B20" w:rsidRDefault="00E07B20" w:rsidP="00E07B20">
            <w:pPr>
              <w:pStyle w:val="ConsPlusNormal"/>
              <w:ind w:firstLine="0"/>
            </w:pPr>
            <w:r>
              <w:t>8-930-160-08-53</w:t>
            </w:r>
          </w:p>
        </w:tc>
        <w:tc>
          <w:tcPr>
            <w:tcW w:w="1928" w:type="dxa"/>
          </w:tcPr>
          <w:p w:rsidR="00E07B20" w:rsidRDefault="00E07B20" w:rsidP="00E07B20">
            <w:pPr>
              <w:pStyle w:val="ConsPlusNormal"/>
              <w:ind w:firstLine="0"/>
            </w:pPr>
            <w:r>
              <w:t>lihoslavl@mfc-tver.ru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Максатихинский</w:t>
            </w:r>
            <w:proofErr w:type="spellEnd"/>
            <w:r>
              <w:t xml:space="preserve">  ГАУ "МФЦ"</w:t>
            </w:r>
          </w:p>
        </w:tc>
        <w:tc>
          <w:tcPr>
            <w:tcW w:w="2098" w:type="dxa"/>
          </w:tcPr>
          <w:p w:rsidR="00E07B20" w:rsidRDefault="00E07B20" w:rsidP="00E07B20">
            <w:pPr>
              <w:pStyle w:val="ConsPlusNormal"/>
              <w:ind w:firstLine="0"/>
            </w:pPr>
            <w:r>
              <w:t xml:space="preserve">171901, Тверская область, </w:t>
            </w:r>
            <w:proofErr w:type="spellStart"/>
            <w:r>
              <w:t>пгт</w:t>
            </w:r>
            <w:proofErr w:type="spellEnd"/>
            <w:r>
              <w:t xml:space="preserve"> </w:t>
            </w:r>
            <w:proofErr w:type="spellStart"/>
            <w:r>
              <w:t>Максатиха</w:t>
            </w:r>
            <w:proofErr w:type="spellEnd"/>
            <w:r>
              <w:t>, ул. Пролетарская, д. 4</w:t>
            </w:r>
          </w:p>
        </w:tc>
        <w:tc>
          <w:tcPr>
            <w:tcW w:w="1021" w:type="dxa"/>
          </w:tcPr>
          <w:p w:rsidR="00E07B20" w:rsidRDefault="00E07B20" w:rsidP="00E07B20">
            <w:pPr>
              <w:pStyle w:val="ConsPlusNormal"/>
              <w:ind w:firstLine="0"/>
            </w:pPr>
            <w:r>
              <w:t>(48253)</w:t>
            </w:r>
          </w:p>
          <w:p w:rsidR="00E07B20" w:rsidRDefault="00E07B20" w:rsidP="00E07B20">
            <w:pPr>
              <w:pStyle w:val="ConsPlusNormal"/>
              <w:ind w:firstLine="0"/>
            </w:pPr>
            <w:r>
              <w:t>5-19-54,</w:t>
            </w:r>
          </w:p>
          <w:p w:rsidR="00E07B20" w:rsidRDefault="00E07B20" w:rsidP="00E07B20">
            <w:pPr>
              <w:pStyle w:val="ConsPlusNormal"/>
              <w:ind w:firstLine="0"/>
            </w:pPr>
            <w:r>
              <w:t>5-13-89</w:t>
            </w:r>
          </w:p>
        </w:tc>
        <w:tc>
          <w:tcPr>
            <w:tcW w:w="1928" w:type="dxa"/>
          </w:tcPr>
          <w:p w:rsidR="00E07B20" w:rsidRDefault="00E07B20" w:rsidP="00E07B20">
            <w:pPr>
              <w:pStyle w:val="ConsPlusNormal"/>
              <w:ind w:firstLine="0"/>
            </w:pPr>
            <w:r>
              <w:t>maksatiha@mfc-tver.ru</w:t>
            </w:r>
          </w:p>
        </w:tc>
        <w:tc>
          <w:tcPr>
            <w:tcW w:w="2466" w:type="dxa"/>
          </w:tcPr>
          <w:p w:rsidR="00E07B20" w:rsidRDefault="00E07B20" w:rsidP="00E07B20">
            <w:pPr>
              <w:pStyle w:val="ConsPlusNormal"/>
              <w:ind w:firstLine="0"/>
            </w:pPr>
            <w:r>
              <w:t>Понедельник, вторник, четверг,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9.00 - 20.00.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Нелидовский</w:t>
            </w:r>
            <w:proofErr w:type="spellEnd"/>
            <w:r>
              <w:t xml:space="preserve">  ГАУ "МФЦ"</w:t>
            </w:r>
          </w:p>
        </w:tc>
        <w:tc>
          <w:tcPr>
            <w:tcW w:w="2098" w:type="dxa"/>
          </w:tcPr>
          <w:p w:rsidR="00E07B20" w:rsidRDefault="00E07B20" w:rsidP="00E07B20">
            <w:pPr>
              <w:pStyle w:val="ConsPlusNormal"/>
              <w:ind w:firstLine="0"/>
            </w:pPr>
            <w:r>
              <w:t>172500, Тверская область, г. Нелидово, ул. Куйбышева, д. 10</w:t>
            </w:r>
          </w:p>
        </w:tc>
        <w:tc>
          <w:tcPr>
            <w:tcW w:w="1021" w:type="dxa"/>
          </w:tcPr>
          <w:p w:rsidR="00E07B20" w:rsidRDefault="00E07B20" w:rsidP="00E07B20">
            <w:pPr>
              <w:pStyle w:val="ConsPlusNormal"/>
              <w:ind w:firstLine="0"/>
            </w:pPr>
            <w:r>
              <w:t>(48266)</w:t>
            </w:r>
          </w:p>
          <w:p w:rsidR="00E07B20" w:rsidRDefault="00E07B20" w:rsidP="00E07B20">
            <w:pPr>
              <w:pStyle w:val="ConsPlusNormal"/>
              <w:ind w:firstLine="0"/>
            </w:pPr>
            <w:r>
              <w:t>5-50-73,</w:t>
            </w:r>
          </w:p>
          <w:p w:rsidR="00E07B20" w:rsidRDefault="00E07B20" w:rsidP="00E07B20">
            <w:pPr>
              <w:pStyle w:val="ConsPlusNormal"/>
              <w:ind w:firstLine="0"/>
            </w:pPr>
            <w:r>
              <w:t>5-59-58</w:t>
            </w:r>
          </w:p>
        </w:tc>
        <w:tc>
          <w:tcPr>
            <w:tcW w:w="1928" w:type="dxa"/>
          </w:tcPr>
          <w:p w:rsidR="00E07B20" w:rsidRDefault="00E07B20" w:rsidP="00E07B20">
            <w:pPr>
              <w:pStyle w:val="ConsPlusNormal"/>
              <w:ind w:firstLine="0"/>
            </w:pPr>
            <w:r>
              <w:t>nelidovo@mfc-tver.ru</w:t>
            </w:r>
          </w:p>
        </w:tc>
        <w:tc>
          <w:tcPr>
            <w:tcW w:w="2466" w:type="dxa"/>
          </w:tcPr>
          <w:p w:rsidR="00E07B20" w:rsidRDefault="00E07B20" w:rsidP="00E07B20">
            <w:pPr>
              <w:pStyle w:val="ConsPlusNormal"/>
              <w:ind w:firstLine="0"/>
            </w:pPr>
            <w:r>
              <w:t>Понедельник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Оленинский</w:t>
            </w:r>
            <w:proofErr w:type="spellEnd"/>
            <w:r>
              <w:t xml:space="preserve">  ГАУ "МФЦ"</w:t>
            </w:r>
          </w:p>
        </w:tc>
        <w:tc>
          <w:tcPr>
            <w:tcW w:w="2098" w:type="dxa"/>
          </w:tcPr>
          <w:p w:rsidR="00E07B20" w:rsidRDefault="00E07B20" w:rsidP="00E07B20">
            <w:pPr>
              <w:pStyle w:val="ConsPlusNormal"/>
              <w:ind w:firstLine="0"/>
            </w:pPr>
            <w:r>
              <w:t xml:space="preserve">172400, Тверская область, </w:t>
            </w:r>
            <w:proofErr w:type="spellStart"/>
            <w:r>
              <w:t>пгт</w:t>
            </w:r>
            <w:proofErr w:type="spellEnd"/>
            <w:r>
              <w:t xml:space="preserve"> Оленино, ул. Ленина, д. 64</w:t>
            </w:r>
          </w:p>
        </w:tc>
        <w:tc>
          <w:tcPr>
            <w:tcW w:w="1021" w:type="dxa"/>
          </w:tcPr>
          <w:p w:rsidR="00E07B20" w:rsidRDefault="00E07B20" w:rsidP="00E07B20">
            <w:pPr>
              <w:pStyle w:val="ConsPlusNormal"/>
              <w:ind w:firstLine="0"/>
            </w:pPr>
            <w:r>
              <w:t>8-930-160-08-19</w:t>
            </w:r>
          </w:p>
        </w:tc>
        <w:tc>
          <w:tcPr>
            <w:tcW w:w="1928" w:type="dxa"/>
          </w:tcPr>
          <w:p w:rsidR="00E07B20" w:rsidRDefault="00E07B20" w:rsidP="00E07B20">
            <w:pPr>
              <w:pStyle w:val="ConsPlusNormal"/>
              <w:ind w:firstLine="0"/>
            </w:pPr>
            <w:r>
              <w:t>olenino@mfc-tver.ru</w:t>
            </w:r>
          </w:p>
        </w:tc>
        <w:tc>
          <w:tcPr>
            <w:tcW w:w="2466" w:type="dxa"/>
          </w:tcPr>
          <w:p w:rsidR="00E07B20" w:rsidRDefault="00E07B20" w:rsidP="00E07B20">
            <w:pPr>
              <w:pStyle w:val="ConsPlusNormal"/>
              <w:ind w:firstLine="0"/>
            </w:pPr>
            <w:r>
              <w:t>Понедельник - пятница: 9.00 - 19.00.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Осташковский</w:t>
            </w:r>
            <w:proofErr w:type="spellEnd"/>
            <w:r>
              <w:t xml:space="preserve">  ГАУ "МФЦ"</w:t>
            </w:r>
          </w:p>
        </w:tc>
        <w:tc>
          <w:tcPr>
            <w:tcW w:w="2098" w:type="dxa"/>
          </w:tcPr>
          <w:p w:rsidR="00E07B20" w:rsidRDefault="00E07B20" w:rsidP="00E07B20">
            <w:pPr>
              <w:pStyle w:val="ConsPlusNormal"/>
              <w:ind w:firstLine="0"/>
            </w:pPr>
            <w:r>
              <w:t>172730, Тверская область, г. Осташков, проспект Ленинский, д. 44</w:t>
            </w:r>
          </w:p>
        </w:tc>
        <w:tc>
          <w:tcPr>
            <w:tcW w:w="1021" w:type="dxa"/>
          </w:tcPr>
          <w:p w:rsidR="00E07B20" w:rsidRDefault="00E07B20" w:rsidP="00E07B20">
            <w:pPr>
              <w:pStyle w:val="ConsPlusNormal"/>
              <w:ind w:firstLine="0"/>
            </w:pPr>
            <w:r>
              <w:t>(48235)</w:t>
            </w:r>
          </w:p>
          <w:p w:rsidR="00E07B20" w:rsidRDefault="00E07B20" w:rsidP="00E07B20">
            <w:pPr>
              <w:pStyle w:val="ConsPlusNormal"/>
              <w:ind w:firstLine="0"/>
            </w:pPr>
            <w:r>
              <w:t>5-12-86,</w:t>
            </w:r>
          </w:p>
          <w:p w:rsidR="00E07B20" w:rsidRDefault="00E07B20" w:rsidP="00E07B20">
            <w:pPr>
              <w:pStyle w:val="ConsPlusNormal"/>
              <w:ind w:firstLine="0"/>
            </w:pPr>
            <w:r>
              <w:t>5-47-86,</w:t>
            </w:r>
          </w:p>
          <w:p w:rsidR="00E07B20" w:rsidRDefault="00E07B20" w:rsidP="00E07B20">
            <w:pPr>
              <w:pStyle w:val="ConsPlusNormal"/>
              <w:ind w:firstLine="0"/>
            </w:pPr>
            <w:r>
              <w:t>5-17-41,</w:t>
            </w:r>
          </w:p>
          <w:p w:rsidR="00E07B20" w:rsidRDefault="00E07B20" w:rsidP="00E07B20">
            <w:pPr>
              <w:pStyle w:val="ConsPlusNormal"/>
              <w:ind w:firstLine="0"/>
            </w:pPr>
            <w:r>
              <w:lastRenderedPageBreak/>
              <w:t>5-43-74</w:t>
            </w:r>
          </w:p>
        </w:tc>
        <w:tc>
          <w:tcPr>
            <w:tcW w:w="1928" w:type="dxa"/>
          </w:tcPr>
          <w:p w:rsidR="00E07B20" w:rsidRDefault="00E07B20" w:rsidP="00E07B20">
            <w:pPr>
              <w:pStyle w:val="ConsPlusNormal"/>
              <w:ind w:firstLine="0"/>
            </w:pPr>
            <w:r>
              <w:lastRenderedPageBreak/>
              <w:t>ostashkov@mfc-tver.ru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lastRenderedPageBreak/>
              <w:t>Выходной: воскресенье</w:t>
            </w:r>
          </w:p>
        </w:tc>
      </w:tr>
      <w:tr w:rsidR="00E07B20" w:rsidTr="00E07B20">
        <w:tc>
          <w:tcPr>
            <w:tcW w:w="1905" w:type="dxa"/>
          </w:tcPr>
          <w:p w:rsidR="00E07B20" w:rsidRDefault="00E07B20" w:rsidP="00E07B20">
            <w:pPr>
              <w:pStyle w:val="ConsPlusNormal"/>
              <w:ind w:firstLine="0"/>
            </w:pPr>
            <w:proofErr w:type="spellStart"/>
            <w:r>
              <w:lastRenderedPageBreak/>
              <w:t>Рамешковский</w:t>
            </w:r>
            <w:proofErr w:type="spellEnd"/>
            <w:r>
              <w:t xml:space="preserve">  ГАУ "МФЦ"</w:t>
            </w:r>
          </w:p>
        </w:tc>
        <w:tc>
          <w:tcPr>
            <w:tcW w:w="2098" w:type="dxa"/>
          </w:tcPr>
          <w:p w:rsidR="00E07B20" w:rsidRDefault="00E07B20" w:rsidP="00E07B20">
            <w:pPr>
              <w:pStyle w:val="ConsPlusNormal"/>
              <w:ind w:firstLine="0"/>
            </w:pPr>
            <w:r>
              <w:t xml:space="preserve">171400, Тверская область, </w:t>
            </w:r>
            <w:proofErr w:type="spellStart"/>
            <w:r>
              <w:t>пгт</w:t>
            </w:r>
            <w:proofErr w:type="spellEnd"/>
            <w:r>
              <w:t xml:space="preserve"> Рамешки, ул. Советская, д. 17</w:t>
            </w:r>
          </w:p>
        </w:tc>
        <w:tc>
          <w:tcPr>
            <w:tcW w:w="1021" w:type="dxa"/>
          </w:tcPr>
          <w:p w:rsidR="00E07B20" w:rsidRDefault="00E07B20" w:rsidP="00E07B20">
            <w:pPr>
              <w:pStyle w:val="ConsPlusNormal"/>
              <w:ind w:firstLine="0"/>
            </w:pPr>
            <w:r>
              <w:t>8-930-160-08-54</w:t>
            </w:r>
          </w:p>
        </w:tc>
        <w:tc>
          <w:tcPr>
            <w:tcW w:w="1928" w:type="dxa"/>
          </w:tcPr>
          <w:p w:rsidR="00E07B20" w:rsidRDefault="00E07B20" w:rsidP="00E07B20">
            <w:pPr>
              <w:pStyle w:val="ConsPlusNormal"/>
              <w:ind w:firstLine="0"/>
            </w:pPr>
            <w:r>
              <w:t>rameshki@mfc-tver.ru</w:t>
            </w:r>
          </w:p>
        </w:tc>
        <w:tc>
          <w:tcPr>
            <w:tcW w:w="2466" w:type="dxa"/>
          </w:tcPr>
          <w:p w:rsidR="00E07B20" w:rsidRDefault="00E07B20" w:rsidP="00E07B20">
            <w:pPr>
              <w:pStyle w:val="ConsPlusNormal"/>
              <w:ind w:firstLine="0"/>
            </w:pPr>
            <w:r>
              <w:t>Понедельник: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 четверг: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Пятница: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Ржевский  ГАУ "МФЦ"</w:t>
            </w:r>
          </w:p>
        </w:tc>
        <w:tc>
          <w:tcPr>
            <w:tcW w:w="2098" w:type="dxa"/>
          </w:tcPr>
          <w:p w:rsidR="00E07B20" w:rsidRDefault="00E07B20" w:rsidP="00E07B20">
            <w:pPr>
              <w:pStyle w:val="ConsPlusNormal"/>
              <w:ind w:firstLine="0"/>
            </w:pPr>
            <w:r>
              <w:t>172381, Тверская область, г. Ржев, ул. Тимирязева, д. 5/25</w:t>
            </w:r>
          </w:p>
        </w:tc>
        <w:tc>
          <w:tcPr>
            <w:tcW w:w="1021" w:type="dxa"/>
          </w:tcPr>
          <w:p w:rsidR="00E07B20" w:rsidRDefault="00E07B20" w:rsidP="00E07B20">
            <w:pPr>
              <w:pStyle w:val="ConsPlusNormal"/>
              <w:ind w:firstLine="0"/>
            </w:pPr>
            <w:r>
              <w:t>(48232)</w:t>
            </w:r>
          </w:p>
          <w:p w:rsidR="00E07B20" w:rsidRDefault="00E07B20" w:rsidP="00E07B20">
            <w:pPr>
              <w:pStyle w:val="ConsPlusNormal"/>
              <w:ind w:firstLine="0"/>
            </w:pPr>
            <w:r>
              <w:t>2-04-11,</w:t>
            </w:r>
          </w:p>
          <w:p w:rsidR="00E07B20" w:rsidRDefault="00E07B20" w:rsidP="00E07B20">
            <w:pPr>
              <w:pStyle w:val="ConsPlusNormal"/>
              <w:ind w:firstLine="0"/>
            </w:pPr>
            <w:r>
              <w:t>2-07-97,</w:t>
            </w:r>
          </w:p>
          <w:p w:rsidR="00E07B20" w:rsidRDefault="00E07B20" w:rsidP="00E07B20">
            <w:pPr>
              <w:pStyle w:val="ConsPlusNormal"/>
              <w:ind w:firstLine="0"/>
            </w:pPr>
            <w:r>
              <w:t>2-11-66,</w:t>
            </w:r>
          </w:p>
          <w:p w:rsidR="00E07B20" w:rsidRDefault="00E07B20" w:rsidP="00E07B20">
            <w:pPr>
              <w:pStyle w:val="ConsPlusNormal"/>
              <w:ind w:firstLine="0"/>
            </w:pPr>
            <w:r>
              <w:t>2-13-07</w:t>
            </w:r>
          </w:p>
        </w:tc>
        <w:tc>
          <w:tcPr>
            <w:tcW w:w="1928" w:type="dxa"/>
          </w:tcPr>
          <w:p w:rsidR="00E07B20" w:rsidRDefault="00E07B20" w:rsidP="00E07B20">
            <w:pPr>
              <w:pStyle w:val="ConsPlusNormal"/>
              <w:ind w:firstLine="0"/>
            </w:pPr>
            <w:r>
              <w:t>rzhev@mfc-tver.ru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Сандовский</w:t>
            </w:r>
            <w:proofErr w:type="spellEnd"/>
            <w:r>
              <w:t xml:space="preserve">  ГАУ "МФЦ"</w:t>
            </w:r>
          </w:p>
        </w:tc>
        <w:tc>
          <w:tcPr>
            <w:tcW w:w="2098" w:type="dxa"/>
          </w:tcPr>
          <w:p w:rsidR="00E07B20" w:rsidRDefault="00E07B20" w:rsidP="00E07B20">
            <w:pPr>
              <w:pStyle w:val="ConsPlusNormal"/>
              <w:ind w:firstLine="0"/>
            </w:pPr>
            <w:r>
              <w:t xml:space="preserve">171750, </w:t>
            </w:r>
            <w:proofErr w:type="spellStart"/>
            <w:r>
              <w:t>пгт</w:t>
            </w:r>
            <w:proofErr w:type="spellEnd"/>
            <w:r>
              <w:t xml:space="preserve"> Сандово, ул. </w:t>
            </w:r>
            <w:proofErr w:type="gramStart"/>
            <w:r>
              <w:t>Лесная</w:t>
            </w:r>
            <w:proofErr w:type="gramEnd"/>
            <w:r>
              <w:t>, д. 4</w:t>
            </w:r>
          </w:p>
        </w:tc>
        <w:tc>
          <w:tcPr>
            <w:tcW w:w="1021" w:type="dxa"/>
          </w:tcPr>
          <w:p w:rsidR="00E07B20" w:rsidRDefault="00E07B20" w:rsidP="00E07B20">
            <w:pPr>
              <w:pStyle w:val="ConsPlusNormal"/>
              <w:ind w:firstLine="0"/>
            </w:pPr>
            <w:r>
              <w:t>(48272)</w:t>
            </w:r>
          </w:p>
          <w:p w:rsidR="00E07B20" w:rsidRDefault="00E07B20" w:rsidP="00E07B20">
            <w:pPr>
              <w:pStyle w:val="ConsPlusNormal"/>
              <w:ind w:firstLine="0"/>
            </w:pPr>
            <w:r>
              <w:t>2-10-10,</w:t>
            </w:r>
          </w:p>
          <w:p w:rsidR="00E07B20" w:rsidRDefault="00E07B20" w:rsidP="00E07B20">
            <w:pPr>
              <w:pStyle w:val="ConsPlusNormal"/>
              <w:ind w:firstLine="0"/>
            </w:pPr>
            <w:r>
              <w:t>2-11-12</w:t>
            </w:r>
          </w:p>
        </w:tc>
        <w:tc>
          <w:tcPr>
            <w:tcW w:w="1928" w:type="dxa"/>
          </w:tcPr>
          <w:p w:rsidR="00E07B20" w:rsidRDefault="00E07B20" w:rsidP="00E07B20">
            <w:pPr>
              <w:pStyle w:val="ConsPlusNormal"/>
              <w:ind w:firstLine="0"/>
            </w:pPr>
            <w:r>
              <w:t>sandovo@mfc-tver.ru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proofErr w:type="spellStart"/>
            <w:r>
              <w:t>Селижаровский</w:t>
            </w:r>
            <w:proofErr w:type="spellEnd"/>
            <w:r>
              <w:t xml:space="preserve">  ГАУ "МФЦ"</w:t>
            </w:r>
          </w:p>
        </w:tc>
        <w:tc>
          <w:tcPr>
            <w:tcW w:w="2098" w:type="dxa"/>
          </w:tcPr>
          <w:p w:rsidR="00E07B20" w:rsidRDefault="00E07B20" w:rsidP="00E07B20">
            <w:pPr>
              <w:pStyle w:val="ConsPlusNormal"/>
              <w:ind w:firstLine="0"/>
            </w:pPr>
            <w:r>
              <w:t xml:space="preserve">172200, Тверская область, </w:t>
            </w:r>
            <w:proofErr w:type="spellStart"/>
            <w:r>
              <w:t>пгт</w:t>
            </w:r>
            <w:proofErr w:type="spellEnd"/>
            <w:r>
              <w:t xml:space="preserve"> Селижарово, ул. Пушкина, д. 58</w:t>
            </w:r>
          </w:p>
        </w:tc>
        <w:tc>
          <w:tcPr>
            <w:tcW w:w="1021" w:type="dxa"/>
          </w:tcPr>
          <w:p w:rsidR="00E07B20" w:rsidRDefault="00E07B20" w:rsidP="00E07B20">
            <w:pPr>
              <w:pStyle w:val="ConsPlusNormal"/>
              <w:ind w:firstLine="0"/>
            </w:pPr>
            <w:r>
              <w:t>(48269)</w:t>
            </w:r>
          </w:p>
          <w:p w:rsidR="00E07B20" w:rsidRDefault="00E07B20" w:rsidP="00E07B20">
            <w:pPr>
              <w:pStyle w:val="ConsPlusNormal"/>
              <w:ind w:firstLine="0"/>
            </w:pPr>
            <w:r>
              <w:t>2-22-85,</w:t>
            </w:r>
          </w:p>
          <w:p w:rsidR="00E07B20" w:rsidRDefault="00E07B20" w:rsidP="00E07B20">
            <w:pPr>
              <w:pStyle w:val="ConsPlusNormal"/>
              <w:ind w:firstLine="0"/>
            </w:pPr>
            <w:r>
              <w:t>2-22-87</w:t>
            </w:r>
          </w:p>
        </w:tc>
        <w:tc>
          <w:tcPr>
            <w:tcW w:w="1928" w:type="dxa"/>
          </w:tcPr>
          <w:p w:rsidR="00E07B20" w:rsidRDefault="00E07B20" w:rsidP="00E07B20">
            <w:pPr>
              <w:pStyle w:val="ConsPlusNormal"/>
              <w:ind w:firstLine="0"/>
            </w:pPr>
            <w:r>
              <w:t>selijarovo@mfc-tver.ru</w:t>
            </w:r>
          </w:p>
        </w:tc>
        <w:tc>
          <w:tcPr>
            <w:tcW w:w="2466" w:type="dxa"/>
          </w:tcPr>
          <w:p w:rsidR="00E07B20" w:rsidRDefault="00E07B20" w:rsidP="00E07B20">
            <w:pPr>
              <w:pStyle w:val="ConsPlusNormal"/>
              <w:ind w:firstLine="0"/>
            </w:pPr>
            <w:r>
              <w:t>Понедельник - пятница: 8.00 - 17.00.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суббота, воскресенье</w:t>
            </w:r>
          </w:p>
        </w:tc>
      </w:tr>
      <w:tr w:rsidR="00E07B20" w:rsidTr="00E07B20">
        <w:tc>
          <w:tcPr>
            <w:tcW w:w="1905" w:type="dxa"/>
          </w:tcPr>
          <w:p w:rsidR="00E07B20" w:rsidRDefault="00E07B20" w:rsidP="00E07B20">
            <w:pPr>
              <w:pStyle w:val="ConsPlusNormal"/>
              <w:ind w:firstLine="0"/>
            </w:pPr>
            <w:r>
              <w:t>Старицкий  ГАУ "МФЦ"</w:t>
            </w:r>
          </w:p>
        </w:tc>
        <w:tc>
          <w:tcPr>
            <w:tcW w:w="2098" w:type="dxa"/>
          </w:tcPr>
          <w:p w:rsidR="00E07B20" w:rsidRDefault="00E07B20" w:rsidP="00E07B20">
            <w:pPr>
              <w:pStyle w:val="ConsPlusNormal"/>
              <w:ind w:firstLine="0"/>
            </w:pPr>
            <w:r>
              <w:t>171360, Тверская область, г. Старица, ул. Советская, д. 1</w:t>
            </w:r>
          </w:p>
        </w:tc>
        <w:tc>
          <w:tcPr>
            <w:tcW w:w="1021" w:type="dxa"/>
          </w:tcPr>
          <w:p w:rsidR="00E07B20" w:rsidRDefault="00E07B20" w:rsidP="00E07B20">
            <w:pPr>
              <w:pStyle w:val="ConsPlusNormal"/>
              <w:ind w:firstLine="0"/>
            </w:pPr>
            <w:r>
              <w:t>(48263)</w:t>
            </w:r>
          </w:p>
          <w:p w:rsidR="00E07B20" w:rsidRDefault="00E07B20" w:rsidP="00E07B20">
            <w:pPr>
              <w:pStyle w:val="ConsPlusNormal"/>
              <w:ind w:firstLine="0"/>
            </w:pPr>
            <w:r>
              <w:t>2-31-78,</w:t>
            </w:r>
          </w:p>
          <w:p w:rsidR="00E07B20" w:rsidRDefault="00E07B20" w:rsidP="00E07B20">
            <w:pPr>
              <w:pStyle w:val="ConsPlusNormal"/>
              <w:ind w:firstLine="0"/>
            </w:pPr>
            <w:r>
              <w:t>2-39-10,</w:t>
            </w:r>
          </w:p>
          <w:p w:rsidR="00E07B20" w:rsidRDefault="00E07B20" w:rsidP="00E07B20">
            <w:pPr>
              <w:pStyle w:val="ConsPlusNormal"/>
              <w:ind w:firstLine="0"/>
            </w:pPr>
            <w:r>
              <w:t>2-13-17,</w:t>
            </w:r>
          </w:p>
          <w:p w:rsidR="00E07B20" w:rsidRDefault="00E07B20" w:rsidP="00E07B20">
            <w:pPr>
              <w:pStyle w:val="ConsPlusNormal"/>
              <w:ind w:firstLine="0"/>
            </w:pPr>
            <w:r>
              <w:t>2-40-19</w:t>
            </w:r>
          </w:p>
        </w:tc>
        <w:tc>
          <w:tcPr>
            <w:tcW w:w="1928" w:type="dxa"/>
          </w:tcPr>
          <w:p w:rsidR="00E07B20" w:rsidRDefault="00E07B20" w:rsidP="00E07B20">
            <w:pPr>
              <w:pStyle w:val="ConsPlusNormal"/>
              <w:ind w:firstLine="0"/>
            </w:pPr>
            <w:r>
              <w:t>starica@mfc-tver.ru</w:t>
            </w:r>
          </w:p>
        </w:tc>
        <w:tc>
          <w:tcPr>
            <w:tcW w:w="2466" w:type="dxa"/>
          </w:tcPr>
          <w:p w:rsidR="00E07B20" w:rsidRDefault="00E07B20" w:rsidP="00E07B20">
            <w:pPr>
              <w:pStyle w:val="ConsPlusNormal"/>
              <w:ind w:firstLine="0"/>
            </w:pPr>
            <w:r>
              <w:t>Понедельник - пятница: 8.00 - 20.00.</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t>Спировский  ГАУ "МФЦ"</w:t>
            </w:r>
          </w:p>
        </w:tc>
        <w:tc>
          <w:tcPr>
            <w:tcW w:w="2098" w:type="dxa"/>
          </w:tcPr>
          <w:p w:rsidR="00E07B20" w:rsidRDefault="00E07B20" w:rsidP="00E07B20">
            <w:pPr>
              <w:pStyle w:val="ConsPlusNormal"/>
              <w:ind w:firstLine="0"/>
            </w:pPr>
            <w:r>
              <w:t xml:space="preserve">171170, Тверская область, </w:t>
            </w:r>
            <w:proofErr w:type="spellStart"/>
            <w:r>
              <w:t>пгт</w:t>
            </w:r>
            <w:proofErr w:type="spellEnd"/>
            <w:r>
              <w:t xml:space="preserve"> Спирово, пл. Советская, д. 7</w:t>
            </w:r>
          </w:p>
        </w:tc>
        <w:tc>
          <w:tcPr>
            <w:tcW w:w="1021" w:type="dxa"/>
          </w:tcPr>
          <w:p w:rsidR="00E07B20" w:rsidRDefault="00E07B20" w:rsidP="00E07B20">
            <w:pPr>
              <w:pStyle w:val="ConsPlusNormal"/>
              <w:ind w:firstLine="0"/>
            </w:pPr>
            <w:r>
              <w:t>8-930-160-08-22</w:t>
            </w:r>
          </w:p>
        </w:tc>
        <w:tc>
          <w:tcPr>
            <w:tcW w:w="1928" w:type="dxa"/>
          </w:tcPr>
          <w:p w:rsidR="00E07B20" w:rsidRDefault="00E07B20" w:rsidP="00E07B20">
            <w:pPr>
              <w:pStyle w:val="ConsPlusNormal"/>
              <w:ind w:firstLine="0"/>
            </w:pPr>
            <w:r>
              <w:t>spirovo@mfc-tver.ru</w:t>
            </w:r>
          </w:p>
        </w:tc>
        <w:tc>
          <w:tcPr>
            <w:tcW w:w="2466" w:type="dxa"/>
          </w:tcPr>
          <w:p w:rsidR="00E07B20" w:rsidRDefault="00E07B20" w:rsidP="00E07B20">
            <w:pPr>
              <w:pStyle w:val="ConsPlusNormal"/>
              <w:ind w:firstLine="0"/>
            </w:pPr>
            <w:r>
              <w:t>Понедельник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Торжокский</w:t>
            </w:r>
            <w:proofErr w:type="spellEnd"/>
            <w:r>
              <w:t xml:space="preserve">  ГАУ "МФЦ"</w:t>
            </w:r>
          </w:p>
        </w:tc>
        <w:tc>
          <w:tcPr>
            <w:tcW w:w="2098" w:type="dxa"/>
          </w:tcPr>
          <w:p w:rsidR="00E07B20" w:rsidRDefault="00E07B20" w:rsidP="00E07B20">
            <w:pPr>
              <w:pStyle w:val="ConsPlusNormal"/>
              <w:ind w:firstLine="0"/>
            </w:pPr>
            <w:r>
              <w:t>172003, Тверская область, г. Торжок, ул. Металлистов, д. 7</w:t>
            </w:r>
          </w:p>
        </w:tc>
        <w:tc>
          <w:tcPr>
            <w:tcW w:w="1021" w:type="dxa"/>
          </w:tcPr>
          <w:p w:rsidR="00E07B20" w:rsidRDefault="00E07B20" w:rsidP="00E07B20">
            <w:pPr>
              <w:pStyle w:val="ConsPlusNormal"/>
              <w:ind w:firstLine="0"/>
            </w:pPr>
            <w:r>
              <w:t>8 (48251)</w:t>
            </w:r>
          </w:p>
          <w:p w:rsidR="00E07B20" w:rsidRDefault="00E07B20" w:rsidP="00E07B20">
            <w:pPr>
              <w:pStyle w:val="ConsPlusNormal"/>
              <w:ind w:firstLine="0"/>
            </w:pPr>
            <w:r>
              <w:t>4-18-67,</w:t>
            </w:r>
          </w:p>
          <w:p w:rsidR="00E07B20" w:rsidRDefault="00E07B20" w:rsidP="00E07B20">
            <w:pPr>
              <w:pStyle w:val="ConsPlusNormal"/>
              <w:ind w:firstLine="0"/>
            </w:pPr>
            <w:r>
              <w:t>4-19-09</w:t>
            </w:r>
          </w:p>
        </w:tc>
        <w:tc>
          <w:tcPr>
            <w:tcW w:w="1928" w:type="dxa"/>
          </w:tcPr>
          <w:p w:rsidR="00E07B20" w:rsidRDefault="00E07B20" w:rsidP="00E07B20">
            <w:pPr>
              <w:pStyle w:val="ConsPlusNormal"/>
              <w:ind w:firstLine="0"/>
            </w:pPr>
            <w:r>
              <w:t>torzhok@mfc-tver.ru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Суббота: 9.00 - 15.00.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Торопецкий</w:t>
            </w:r>
            <w:proofErr w:type="spellEnd"/>
            <w:r>
              <w:t xml:space="preserve">  ГАУ "МФЦ"</w:t>
            </w:r>
          </w:p>
        </w:tc>
        <w:tc>
          <w:tcPr>
            <w:tcW w:w="2098" w:type="dxa"/>
          </w:tcPr>
          <w:p w:rsidR="00E07B20" w:rsidRDefault="00E07B20" w:rsidP="00E07B20">
            <w:pPr>
              <w:pStyle w:val="ConsPlusNormal"/>
              <w:ind w:firstLine="0"/>
            </w:pPr>
            <w:r>
              <w:t>172840, Тверская область, г. Торопец, ул. Маркса, д. 63</w:t>
            </w:r>
          </w:p>
        </w:tc>
        <w:tc>
          <w:tcPr>
            <w:tcW w:w="1021" w:type="dxa"/>
          </w:tcPr>
          <w:p w:rsidR="00E07B20" w:rsidRDefault="00E07B20" w:rsidP="00E07B20">
            <w:pPr>
              <w:pStyle w:val="ConsPlusNormal"/>
              <w:ind w:firstLine="0"/>
            </w:pPr>
            <w:r>
              <w:t>(48268)</w:t>
            </w:r>
          </w:p>
          <w:p w:rsidR="00E07B20" w:rsidRDefault="00E07B20" w:rsidP="00E07B20">
            <w:pPr>
              <w:pStyle w:val="ConsPlusNormal"/>
              <w:ind w:firstLine="0"/>
            </w:pPr>
            <w:r>
              <w:t>2-20-57,</w:t>
            </w:r>
          </w:p>
          <w:p w:rsidR="00E07B20" w:rsidRDefault="00E07B20" w:rsidP="00E07B20">
            <w:pPr>
              <w:pStyle w:val="ConsPlusNormal"/>
              <w:ind w:firstLine="0"/>
            </w:pPr>
            <w:r>
              <w:t>2-20-02</w:t>
            </w:r>
          </w:p>
        </w:tc>
        <w:tc>
          <w:tcPr>
            <w:tcW w:w="1928" w:type="dxa"/>
          </w:tcPr>
          <w:p w:rsidR="00E07B20" w:rsidRDefault="00E07B20" w:rsidP="00E07B20">
            <w:pPr>
              <w:pStyle w:val="ConsPlusNormal"/>
              <w:ind w:firstLine="0"/>
            </w:pPr>
            <w:r>
              <w:t>toropec@mfc-tver.ru</w:t>
            </w:r>
          </w:p>
        </w:tc>
        <w:tc>
          <w:tcPr>
            <w:tcW w:w="2466" w:type="dxa"/>
          </w:tcPr>
          <w:p w:rsidR="00E07B20" w:rsidRDefault="00E07B20" w:rsidP="00E07B20">
            <w:pPr>
              <w:pStyle w:val="ConsPlusNormal"/>
              <w:ind w:firstLine="0"/>
            </w:pPr>
            <w:r>
              <w:t>Понедельник - пятница: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9.00 - 13.00.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proofErr w:type="spellStart"/>
            <w:r>
              <w:t>Удомельский</w:t>
            </w:r>
            <w:proofErr w:type="spellEnd"/>
            <w:r>
              <w:t xml:space="preserve">  ГАУ "МФЦ"</w:t>
            </w:r>
          </w:p>
        </w:tc>
        <w:tc>
          <w:tcPr>
            <w:tcW w:w="2098" w:type="dxa"/>
          </w:tcPr>
          <w:p w:rsidR="00E07B20" w:rsidRDefault="00E07B20" w:rsidP="00E07B20">
            <w:pPr>
              <w:pStyle w:val="ConsPlusNormal"/>
              <w:ind w:firstLine="0"/>
            </w:pPr>
            <w:r>
              <w:t xml:space="preserve">171841, Тверская область, г. Удомля, </w:t>
            </w:r>
            <w:r>
              <w:lastRenderedPageBreak/>
              <w:t>ул. Попова, д. 22</w:t>
            </w:r>
          </w:p>
        </w:tc>
        <w:tc>
          <w:tcPr>
            <w:tcW w:w="1021" w:type="dxa"/>
          </w:tcPr>
          <w:p w:rsidR="00E07B20" w:rsidRDefault="00E07B20" w:rsidP="00E07B20">
            <w:pPr>
              <w:pStyle w:val="ConsPlusNormal"/>
              <w:ind w:firstLine="0"/>
            </w:pPr>
            <w:r>
              <w:lastRenderedPageBreak/>
              <w:t>8 (48255)</w:t>
            </w:r>
          </w:p>
          <w:p w:rsidR="00E07B20" w:rsidRDefault="00E07B20" w:rsidP="00E07B20">
            <w:pPr>
              <w:pStyle w:val="ConsPlusNormal"/>
              <w:ind w:firstLine="0"/>
            </w:pPr>
            <w:r>
              <w:t>5-15-63,</w:t>
            </w:r>
          </w:p>
          <w:p w:rsidR="00E07B20" w:rsidRDefault="00E07B20" w:rsidP="00E07B20">
            <w:pPr>
              <w:pStyle w:val="ConsPlusNormal"/>
              <w:ind w:firstLine="0"/>
            </w:pPr>
            <w:r>
              <w:lastRenderedPageBreak/>
              <w:t>5-13-88</w:t>
            </w:r>
          </w:p>
        </w:tc>
        <w:tc>
          <w:tcPr>
            <w:tcW w:w="1928" w:type="dxa"/>
          </w:tcPr>
          <w:p w:rsidR="00E07B20" w:rsidRDefault="00E07B20" w:rsidP="00E07B20">
            <w:pPr>
              <w:pStyle w:val="ConsPlusNormal"/>
              <w:ind w:firstLine="0"/>
            </w:pPr>
            <w:r>
              <w:lastRenderedPageBreak/>
              <w:t>udomlya@mfc-tver.ru</w:t>
            </w:r>
          </w:p>
        </w:tc>
        <w:tc>
          <w:tcPr>
            <w:tcW w:w="2466" w:type="dxa"/>
          </w:tcPr>
          <w:p w:rsidR="00E07B20" w:rsidRDefault="00E07B20" w:rsidP="00E07B20">
            <w:pPr>
              <w:pStyle w:val="ConsPlusNormal"/>
              <w:ind w:firstLine="0"/>
            </w:pPr>
            <w:r>
              <w:t>Понедельник, среда - пятница: 8.00 - 18.00.</w:t>
            </w:r>
          </w:p>
          <w:p w:rsidR="00E07B20" w:rsidRDefault="00E07B20" w:rsidP="00E07B20">
            <w:pPr>
              <w:pStyle w:val="ConsPlusNormal"/>
              <w:ind w:firstLine="0"/>
            </w:pPr>
            <w:r>
              <w:lastRenderedPageBreak/>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r w:rsidR="00E07B20" w:rsidTr="00E07B20">
        <w:tc>
          <w:tcPr>
            <w:tcW w:w="1905" w:type="dxa"/>
          </w:tcPr>
          <w:p w:rsidR="00E07B20" w:rsidRDefault="00E07B20" w:rsidP="00E07B20">
            <w:pPr>
              <w:pStyle w:val="ConsPlusNormal"/>
              <w:ind w:firstLine="0"/>
            </w:pPr>
            <w:r>
              <w:lastRenderedPageBreak/>
              <w:t xml:space="preserve"> ГАУ "МФЦ" </w:t>
            </w:r>
            <w:proofErr w:type="gramStart"/>
            <w:r>
              <w:t>в</w:t>
            </w:r>
            <w:proofErr w:type="gramEnd"/>
            <w:r>
              <w:t xml:space="preserve"> ЗАТО Озерный</w:t>
            </w:r>
          </w:p>
        </w:tc>
        <w:tc>
          <w:tcPr>
            <w:tcW w:w="2098" w:type="dxa"/>
          </w:tcPr>
          <w:p w:rsidR="00E07B20" w:rsidRDefault="00E07B20" w:rsidP="00E07B20">
            <w:pPr>
              <w:pStyle w:val="ConsPlusNormal"/>
              <w:ind w:firstLine="0"/>
            </w:pPr>
            <w:r>
              <w:t xml:space="preserve">171090, Тверская область, </w:t>
            </w:r>
            <w:proofErr w:type="spellStart"/>
            <w:r>
              <w:t>пгт</w:t>
            </w:r>
            <w:proofErr w:type="spellEnd"/>
            <w:r>
              <w:t xml:space="preserve"> </w:t>
            </w:r>
            <w:proofErr w:type="gramStart"/>
            <w:r>
              <w:t>Озерный</w:t>
            </w:r>
            <w:proofErr w:type="gramEnd"/>
            <w:r>
              <w:t>, ул. Киевская, д. 1</w:t>
            </w:r>
          </w:p>
        </w:tc>
        <w:tc>
          <w:tcPr>
            <w:tcW w:w="1021" w:type="dxa"/>
          </w:tcPr>
          <w:p w:rsidR="00E07B20" w:rsidRDefault="00E07B20" w:rsidP="00E07B20">
            <w:pPr>
              <w:pStyle w:val="ConsPlusNormal"/>
              <w:ind w:firstLine="0"/>
            </w:pPr>
            <w:r>
              <w:t>(48238)</w:t>
            </w:r>
          </w:p>
          <w:p w:rsidR="00E07B20" w:rsidRDefault="00E07B20" w:rsidP="00E07B20">
            <w:pPr>
              <w:pStyle w:val="ConsPlusNormal"/>
              <w:ind w:firstLine="0"/>
            </w:pPr>
            <w:r>
              <w:t>4-10-87,</w:t>
            </w:r>
          </w:p>
          <w:p w:rsidR="00E07B20" w:rsidRDefault="00E07B20" w:rsidP="00E07B20">
            <w:pPr>
              <w:pStyle w:val="ConsPlusNormal"/>
              <w:ind w:firstLine="0"/>
            </w:pPr>
            <w:r>
              <w:t>4-10-78,</w:t>
            </w:r>
          </w:p>
          <w:p w:rsidR="00E07B20" w:rsidRDefault="00E07B20" w:rsidP="00E07B20">
            <w:pPr>
              <w:pStyle w:val="ConsPlusNormal"/>
              <w:ind w:firstLine="0"/>
            </w:pPr>
            <w:r>
              <w:t>4-10-79,</w:t>
            </w:r>
          </w:p>
          <w:p w:rsidR="00E07B20" w:rsidRDefault="00E07B20" w:rsidP="00E07B20">
            <w:pPr>
              <w:pStyle w:val="ConsPlusNormal"/>
              <w:ind w:firstLine="0"/>
            </w:pPr>
            <w:r>
              <w:t>4-10-85</w:t>
            </w:r>
          </w:p>
        </w:tc>
        <w:tc>
          <w:tcPr>
            <w:tcW w:w="1928" w:type="dxa"/>
          </w:tcPr>
          <w:p w:rsidR="00E07B20" w:rsidRDefault="00E07B20" w:rsidP="00E07B20">
            <w:pPr>
              <w:pStyle w:val="ConsPlusNormal"/>
              <w:ind w:firstLine="0"/>
            </w:pPr>
            <w:r>
              <w:t>ozer@mfc-tver.ru</w:t>
            </w:r>
          </w:p>
        </w:tc>
        <w:tc>
          <w:tcPr>
            <w:tcW w:w="2466" w:type="dxa"/>
          </w:tcPr>
          <w:p w:rsidR="00E07B20" w:rsidRDefault="00E07B20" w:rsidP="00E07B20">
            <w:pPr>
              <w:pStyle w:val="ConsPlusNormal"/>
              <w:ind w:firstLine="0"/>
            </w:pPr>
            <w:r>
              <w:t>Понедельник: 9.00 - 18.00.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Вторник: 8.00 - 20.00.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Среда, четверг: 8.00 - 19.00.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Пятница: 8.00 - 18.00.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Суббота: 9.00 - 14.00.</w:t>
            </w:r>
          </w:p>
          <w:p w:rsidR="00E07B20" w:rsidRDefault="00E07B20" w:rsidP="00E07B20">
            <w:pPr>
              <w:pStyle w:val="ConsPlusNormal"/>
              <w:ind w:firstLine="0"/>
            </w:pPr>
            <w:r>
              <w:t>Без перерыва на обед.</w:t>
            </w:r>
          </w:p>
          <w:p w:rsidR="00E07B20" w:rsidRDefault="00E07B20" w:rsidP="00E07B20">
            <w:pPr>
              <w:pStyle w:val="ConsPlusNormal"/>
              <w:ind w:firstLine="0"/>
            </w:pPr>
            <w:r>
              <w:t>Выходной: воскресенье</w:t>
            </w:r>
          </w:p>
        </w:tc>
      </w:tr>
    </w:tbl>
    <w:p w:rsidR="00E07B20" w:rsidRDefault="00E07B20" w:rsidP="005F4D42">
      <w:pPr>
        <w:jc w:val="both"/>
        <w:rPr>
          <w:rFonts w:ascii="Arial" w:hAnsi="Arial" w:cs="Arial"/>
          <w:sz w:val="22"/>
          <w:szCs w:val="22"/>
        </w:rPr>
      </w:pPr>
    </w:p>
    <w:p w:rsidR="005F4D42" w:rsidRPr="00A65B6A" w:rsidRDefault="005F4D42" w:rsidP="005F4D42">
      <w:pPr>
        <w:jc w:val="both"/>
        <w:rPr>
          <w:rFonts w:ascii="Arial" w:hAnsi="Arial" w:cs="Arial"/>
          <w:sz w:val="22"/>
          <w:szCs w:val="22"/>
        </w:rPr>
      </w:pPr>
      <w:r>
        <w:rPr>
          <w:rFonts w:ascii="Arial" w:hAnsi="Arial" w:cs="Arial"/>
          <w:sz w:val="22"/>
          <w:szCs w:val="22"/>
        </w:rPr>
        <w:t xml:space="preserve">          </w:t>
      </w:r>
      <w:r w:rsidRPr="00A65B6A">
        <w:rPr>
          <w:rFonts w:ascii="Arial" w:hAnsi="Arial" w:cs="Arial"/>
          <w:sz w:val="22"/>
          <w:szCs w:val="22"/>
        </w:rPr>
        <w:t>Телефон Центра телефонного обслуживания населения: 8-800-450-00-20</w:t>
      </w:r>
    </w:p>
    <w:p w:rsidR="007B1D3F" w:rsidRPr="00625E33" w:rsidRDefault="007B1D3F" w:rsidP="005F4D42">
      <w:pPr>
        <w:ind w:firstLine="709"/>
        <w:jc w:val="both"/>
        <w:rPr>
          <w:rStyle w:val="TextNPA"/>
          <w:rFonts w:ascii="Arial" w:hAnsi="Arial" w:cs="Arial"/>
          <w:sz w:val="22"/>
          <w:szCs w:val="22"/>
        </w:rPr>
      </w:pPr>
    </w:p>
    <w:p w:rsidR="007B1D3F" w:rsidRPr="00625E33" w:rsidRDefault="007B1D3F" w:rsidP="007B1D3F">
      <w:pPr>
        <w:pStyle w:val="ConsPlusNonformat"/>
        <w:widowControl w:val="0"/>
        <w:jc w:val="center"/>
        <w:rPr>
          <w:rFonts w:ascii="Arial" w:hAnsi="Arial" w:cs="Arial"/>
          <w:sz w:val="22"/>
          <w:szCs w:val="22"/>
        </w:rPr>
      </w:pPr>
    </w:p>
    <w:p w:rsidR="001827A0" w:rsidRPr="00625E33" w:rsidRDefault="001827A0" w:rsidP="00F43297">
      <w:pPr>
        <w:pStyle w:val="ConsPlusNonformat"/>
        <w:widowControl w:val="0"/>
        <w:jc w:val="center"/>
        <w:rPr>
          <w:rFonts w:ascii="Arial" w:hAnsi="Arial" w:cs="Arial"/>
          <w:sz w:val="22"/>
          <w:szCs w:val="22"/>
        </w:rPr>
      </w:pPr>
      <w:r w:rsidRPr="00625E33">
        <w:rPr>
          <w:rFonts w:ascii="Arial" w:hAnsi="Arial" w:cs="Arial"/>
          <w:sz w:val="22"/>
          <w:szCs w:val="22"/>
        </w:rPr>
        <w:t xml:space="preserve"> </w:t>
      </w:r>
    </w:p>
    <w:p w:rsidR="005F4D42" w:rsidRPr="005F4D42" w:rsidRDefault="005F4D42" w:rsidP="005F4D42">
      <w:pPr>
        <w:pageBreakBefore/>
        <w:widowControl w:val="0"/>
        <w:tabs>
          <w:tab w:val="left" w:pos="1260"/>
        </w:tabs>
        <w:ind w:left="5103"/>
        <w:jc w:val="center"/>
        <w:rPr>
          <w:rFonts w:ascii="Arial" w:hAnsi="Arial" w:cs="Arial"/>
          <w:sz w:val="20"/>
          <w:szCs w:val="20"/>
        </w:rPr>
      </w:pPr>
      <w:r>
        <w:rPr>
          <w:rFonts w:ascii="Arial" w:hAnsi="Arial" w:cs="Arial"/>
          <w:sz w:val="20"/>
          <w:szCs w:val="20"/>
        </w:rPr>
        <w:lastRenderedPageBreak/>
        <w:t>Приложение 2</w:t>
      </w:r>
    </w:p>
    <w:p w:rsidR="0081560C" w:rsidRPr="0081560C" w:rsidRDefault="005F4D42" w:rsidP="0081560C">
      <w:pPr>
        <w:keepNext/>
        <w:keepLines/>
        <w:ind w:left="5103"/>
        <w:jc w:val="center"/>
        <w:outlineLvl w:val="1"/>
        <w:rPr>
          <w:rFonts w:ascii="Arial" w:hAnsi="Arial" w:cs="Arial"/>
          <w:bCs/>
          <w:iCs/>
          <w:sz w:val="20"/>
          <w:szCs w:val="20"/>
        </w:rPr>
      </w:pPr>
      <w:r w:rsidRPr="005F4D42">
        <w:rPr>
          <w:rFonts w:ascii="Arial" w:hAnsi="Arial" w:cs="Arial"/>
          <w:sz w:val="20"/>
          <w:szCs w:val="20"/>
        </w:rPr>
        <w:t>к административному регламенту предоставления</w:t>
      </w:r>
      <w:r w:rsidRPr="005F4D42">
        <w:rPr>
          <w:rFonts w:ascii="Arial" w:hAnsi="Arial" w:cs="Arial"/>
          <w:i/>
          <w:sz w:val="20"/>
          <w:szCs w:val="20"/>
        </w:rPr>
        <w:t xml:space="preserve"> </w:t>
      </w:r>
      <w:r w:rsidRPr="005F4D42">
        <w:rPr>
          <w:rFonts w:ascii="Arial" w:hAnsi="Arial" w:cs="Arial"/>
          <w:sz w:val="20"/>
          <w:szCs w:val="20"/>
        </w:rPr>
        <w:t xml:space="preserve">муниципальной услуги </w:t>
      </w:r>
      <w:r w:rsidR="0081560C" w:rsidRPr="0081560C">
        <w:rPr>
          <w:rFonts w:ascii="Arial" w:hAnsi="Arial" w:cs="Arial"/>
          <w:bCs/>
          <w:sz w:val="20"/>
          <w:szCs w:val="20"/>
        </w:rPr>
        <w:t>«</w:t>
      </w:r>
      <w:r w:rsidR="0081560C" w:rsidRPr="0081560C">
        <w:rPr>
          <w:rFonts w:ascii="Arial" w:hAnsi="Arial" w:cs="Arial"/>
          <w:sz w:val="20"/>
          <w:szCs w:val="20"/>
        </w:rPr>
        <w:t>Заключение соглашения об установлении сервитута в отношении земельного участка, находящегося в муниципальной собственности Спировского района Тверской области»</w:t>
      </w:r>
    </w:p>
    <w:p w:rsidR="004D6484" w:rsidRPr="00625E33" w:rsidRDefault="00272501" w:rsidP="0081560C">
      <w:pPr>
        <w:keepNext/>
        <w:keepLines/>
        <w:ind w:left="5103"/>
        <w:jc w:val="center"/>
        <w:outlineLvl w:val="1"/>
        <w:rPr>
          <w:rFonts w:ascii="Arial" w:hAnsi="Arial" w:cs="Arial"/>
          <w:b/>
          <w:sz w:val="22"/>
          <w:szCs w:val="22"/>
        </w:rPr>
      </w:pPr>
      <w:r w:rsidRPr="00625E33">
        <w:rPr>
          <w:rFonts w:ascii="Arial" w:hAnsi="Arial" w:cs="Arial"/>
          <w:sz w:val="22"/>
          <w:szCs w:val="22"/>
        </w:rPr>
        <w:t xml:space="preserve"> </w:t>
      </w:r>
      <w:r w:rsidR="004D6484" w:rsidRPr="00625E33">
        <w:rPr>
          <w:rFonts w:ascii="Arial" w:hAnsi="Arial" w:cs="Arial"/>
          <w:sz w:val="22"/>
          <w:szCs w:val="22"/>
        </w:rPr>
        <w:t xml:space="preserve">                                                                              </w:t>
      </w:r>
    </w:p>
    <w:p w:rsidR="005F4D42" w:rsidRPr="00625E33" w:rsidRDefault="00DA6F2D" w:rsidP="005F4D42">
      <w:pPr>
        <w:pStyle w:val="ConsPlusNonformat"/>
        <w:tabs>
          <w:tab w:val="left" w:pos="3780"/>
        </w:tabs>
        <w:ind w:left="2835"/>
        <w:jc w:val="both"/>
        <w:rPr>
          <w:rFonts w:ascii="Arial" w:hAnsi="Arial" w:cs="Arial"/>
          <w:sz w:val="22"/>
          <w:szCs w:val="22"/>
        </w:rPr>
      </w:pPr>
      <w:r w:rsidRPr="00625E33">
        <w:rPr>
          <w:rFonts w:ascii="Arial" w:hAnsi="Arial" w:cs="Arial"/>
          <w:sz w:val="22"/>
          <w:szCs w:val="22"/>
        </w:rPr>
        <w:t xml:space="preserve">                                                       </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tblGrid>
      <w:tr w:rsidR="005F4D42" w:rsidTr="00DF2496">
        <w:trPr>
          <w:trHeight w:val="213"/>
        </w:trPr>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Главе Спировского района Михайлову Д.С.</w:t>
            </w:r>
          </w:p>
        </w:tc>
      </w:tr>
      <w:tr w:rsidR="005F4D42" w:rsidTr="00DF2496">
        <w:trPr>
          <w:trHeight w:val="470"/>
        </w:trPr>
        <w:tc>
          <w:tcPr>
            <w:tcW w:w="4927" w:type="dxa"/>
            <w:tcBorders>
              <w:bottom w:val="single" w:sz="4" w:space="0" w:color="auto"/>
            </w:tcBorders>
            <w:shd w:val="clear" w:color="auto" w:fill="auto"/>
          </w:tcPr>
          <w:p w:rsidR="005F4D42" w:rsidRPr="00F11178" w:rsidRDefault="005F4D42" w:rsidP="00DF2496">
            <w:pPr>
              <w:rPr>
                <w:rFonts w:ascii="Arial" w:hAnsi="Arial" w:cs="Arial"/>
                <w:sz w:val="22"/>
                <w:szCs w:val="22"/>
              </w:rPr>
            </w:pPr>
          </w:p>
          <w:p w:rsidR="005F4D42" w:rsidRPr="00F11178" w:rsidRDefault="005F4D42" w:rsidP="00DF2496">
            <w:pPr>
              <w:rPr>
                <w:rFonts w:ascii="Arial" w:hAnsi="Arial" w:cs="Arial"/>
                <w:sz w:val="22"/>
                <w:szCs w:val="22"/>
              </w:rPr>
            </w:pPr>
            <w:r w:rsidRPr="00F11178">
              <w:rPr>
                <w:rFonts w:ascii="Arial" w:hAnsi="Arial" w:cs="Arial"/>
                <w:sz w:val="22"/>
                <w:szCs w:val="22"/>
              </w:rPr>
              <w:t>от</w:t>
            </w:r>
          </w:p>
        </w:tc>
      </w:tr>
      <w:tr w:rsidR="005F4D42" w:rsidTr="00DF2496">
        <w:trPr>
          <w:trHeight w:val="447"/>
        </w:trPr>
        <w:tc>
          <w:tcPr>
            <w:tcW w:w="4927" w:type="dxa"/>
            <w:tcBorders>
              <w:bottom w:val="single" w:sz="4" w:space="0" w:color="auto"/>
            </w:tcBorders>
            <w:shd w:val="clear" w:color="auto" w:fill="auto"/>
          </w:tcPr>
          <w:p w:rsidR="005F4D42" w:rsidRPr="00F11178" w:rsidRDefault="005F4D42" w:rsidP="00DF2496">
            <w:pPr>
              <w:ind w:firstLine="34"/>
              <w:jc w:val="center"/>
              <w:rPr>
                <w:rFonts w:ascii="Arial" w:hAnsi="Arial" w:cs="Arial"/>
                <w:sz w:val="22"/>
                <w:szCs w:val="22"/>
              </w:rPr>
            </w:pPr>
            <w:r w:rsidRPr="00F11178">
              <w:rPr>
                <w:rFonts w:ascii="Arial" w:hAnsi="Arial" w:cs="Arial"/>
                <w:sz w:val="22"/>
                <w:szCs w:val="22"/>
              </w:rPr>
              <w:t>(наименование юридического лица, его ОГРН, ИНН или Ф.И.О., реквизиты документа, удостоверяющего личность, гражданина)</w:t>
            </w:r>
          </w:p>
        </w:tc>
      </w:tr>
      <w:tr w:rsidR="005F4D42" w:rsidTr="00DF2496">
        <w:tc>
          <w:tcPr>
            <w:tcW w:w="4927" w:type="dxa"/>
            <w:shd w:val="clear" w:color="auto" w:fill="auto"/>
          </w:tcPr>
          <w:p w:rsidR="005F4D42" w:rsidRPr="00F11178" w:rsidRDefault="005F4D42" w:rsidP="00DF2496">
            <w:pPr>
              <w:jc w:val="both"/>
              <w:rPr>
                <w:rFonts w:ascii="Arial" w:hAnsi="Arial" w:cs="Arial"/>
                <w:sz w:val="22"/>
                <w:szCs w:val="22"/>
              </w:rPr>
            </w:pPr>
            <w:r w:rsidRPr="00F11178">
              <w:rPr>
                <w:rFonts w:ascii="Arial" w:hAnsi="Arial" w:cs="Arial"/>
                <w:sz w:val="22"/>
                <w:szCs w:val="22"/>
              </w:rPr>
              <w:t>адрес:</w:t>
            </w:r>
          </w:p>
        </w:tc>
      </w:tr>
      <w:tr w:rsidR="005F4D42" w:rsidTr="00DF2496">
        <w:trPr>
          <w:trHeight w:val="447"/>
        </w:trPr>
        <w:tc>
          <w:tcPr>
            <w:tcW w:w="4927" w:type="dxa"/>
            <w:tcBorders>
              <w:bottom w:val="single" w:sz="4" w:space="0" w:color="auto"/>
            </w:tcBorders>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(места нахождения юридического лица или места жительства гражданина)</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почтовый адрес:</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тел.</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lang w:val="en-US"/>
              </w:rPr>
              <w:t>e</w:t>
            </w:r>
            <w:r w:rsidRPr="00F11178">
              <w:rPr>
                <w:rFonts w:ascii="Arial" w:hAnsi="Arial" w:cs="Arial"/>
                <w:sz w:val="22"/>
                <w:szCs w:val="22"/>
              </w:rPr>
              <w:t>-</w:t>
            </w:r>
            <w:r w:rsidRPr="00F11178">
              <w:rPr>
                <w:rFonts w:ascii="Arial" w:hAnsi="Arial" w:cs="Arial"/>
                <w:sz w:val="22"/>
                <w:szCs w:val="22"/>
                <w:lang w:val="en-US"/>
              </w:rPr>
              <w:t>mail</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proofErr w:type="gramStart"/>
            <w:r w:rsidRPr="00F11178">
              <w:rPr>
                <w:rFonts w:ascii="Arial" w:hAnsi="Arial" w:cs="Arial"/>
                <w:sz w:val="22"/>
                <w:szCs w:val="22"/>
              </w:rPr>
              <w:t>действующий</w:t>
            </w:r>
            <w:proofErr w:type="gramEnd"/>
            <w:r w:rsidRPr="00F11178">
              <w:rPr>
                <w:rFonts w:ascii="Arial" w:hAnsi="Arial" w:cs="Arial"/>
                <w:sz w:val="22"/>
                <w:szCs w:val="22"/>
              </w:rPr>
              <w:t xml:space="preserve"> от имени</w:t>
            </w:r>
          </w:p>
        </w:tc>
      </w:tr>
      <w:tr w:rsidR="005F4D42" w:rsidTr="00DF2496">
        <w:tc>
          <w:tcPr>
            <w:tcW w:w="4927" w:type="dxa"/>
            <w:shd w:val="clear" w:color="auto" w:fill="auto"/>
          </w:tcPr>
          <w:p w:rsidR="005F4D42" w:rsidRPr="00F11178" w:rsidRDefault="005F4D42" w:rsidP="00DF2496">
            <w:pPr>
              <w:rPr>
                <w:rFonts w:ascii="Arial" w:hAnsi="Arial" w:cs="Arial"/>
                <w:sz w:val="22"/>
                <w:szCs w:val="22"/>
              </w:rPr>
            </w:pPr>
            <w:r w:rsidRPr="00F11178">
              <w:rPr>
                <w:rFonts w:ascii="Arial" w:hAnsi="Arial" w:cs="Arial"/>
                <w:sz w:val="22"/>
                <w:szCs w:val="22"/>
              </w:rPr>
              <w:t xml:space="preserve">на основании доверенности </w:t>
            </w:r>
          </w:p>
          <w:p w:rsidR="005F4D42" w:rsidRPr="00F11178" w:rsidRDefault="005F4D42" w:rsidP="00DF2496">
            <w:pPr>
              <w:rPr>
                <w:rFonts w:ascii="Arial" w:hAnsi="Arial" w:cs="Arial"/>
                <w:sz w:val="22"/>
                <w:szCs w:val="22"/>
              </w:rPr>
            </w:pPr>
          </w:p>
        </w:tc>
      </w:tr>
    </w:tbl>
    <w:p w:rsidR="00DA6F2D" w:rsidRPr="00625E33" w:rsidRDefault="00DA6F2D" w:rsidP="005F4D42">
      <w:pPr>
        <w:pStyle w:val="ConsPlusNonformat"/>
        <w:tabs>
          <w:tab w:val="left" w:pos="3780"/>
        </w:tabs>
        <w:ind w:left="2835"/>
        <w:jc w:val="both"/>
        <w:rPr>
          <w:rFonts w:ascii="Arial" w:hAnsi="Arial" w:cs="Arial"/>
          <w:sz w:val="22"/>
          <w:szCs w:val="22"/>
        </w:rPr>
      </w:pPr>
      <w:r w:rsidRPr="00625E33">
        <w:rPr>
          <w:rFonts w:ascii="Arial" w:hAnsi="Arial" w:cs="Arial"/>
          <w:sz w:val="22"/>
          <w:szCs w:val="22"/>
        </w:rPr>
        <w:t xml:space="preserve">                                </w:t>
      </w:r>
    </w:p>
    <w:p w:rsidR="00DA6F2D" w:rsidRPr="0081560C" w:rsidRDefault="005F4D42" w:rsidP="0081560C">
      <w:pPr>
        <w:pStyle w:val="ConsPlusNonformat"/>
        <w:jc w:val="center"/>
        <w:rPr>
          <w:rFonts w:ascii="Arial" w:hAnsi="Arial" w:cs="Arial"/>
          <w:b/>
          <w:sz w:val="22"/>
          <w:szCs w:val="22"/>
        </w:rPr>
      </w:pPr>
      <w:r>
        <w:rPr>
          <w:rFonts w:ascii="Arial" w:hAnsi="Arial" w:cs="Arial"/>
          <w:b/>
          <w:sz w:val="22"/>
          <w:szCs w:val="22"/>
        </w:rPr>
        <w:t>Типовая форма з</w:t>
      </w:r>
      <w:r w:rsidRPr="00A65B6A">
        <w:rPr>
          <w:rFonts w:ascii="Arial" w:hAnsi="Arial" w:cs="Arial"/>
          <w:b/>
          <w:sz w:val="22"/>
          <w:szCs w:val="22"/>
        </w:rPr>
        <w:t>аявлени</w:t>
      </w:r>
      <w:r>
        <w:rPr>
          <w:rFonts w:ascii="Arial" w:hAnsi="Arial" w:cs="Arial"/>
          <w:b/>
          <w:sz w:val="22"/>
          <w:szCs w:val="22"/>
        </w:rPr>
        <w:t>я</w:t>
      </w:r>
      <w:r w:rsidR="00DA6F2D" w:rsidRPr="00625E33">
        <w:rPr>
          <w:rFonts w:ascii="Arial" w:hAnsi="Arial" w:cs="Arial"/>
          <w:b/>
          <w:sz w:val="22"/>
          <w:szCs w:val="22"/>
        </w:rPr>
        <w:t xml:space="preserve"> о заключении </w:t>
      </w:r>
      <w:r w:rsidR="00DA6F2D" w:rsidRPr="0081560C">
        <w:rPr>
          <w:rFonts w:ascii="Arial" w:hAnsi="Arial" w:cs="Arial"/>
          <w:b/>
          <w:sz w:val="22"/>
          <w:szCs w:val="22"/>
        </w:rPr>
        <w:t xml:space="preserve">соглашения </w:t>
      </w:r>
      <w:r w:rsidR="0081560C" w:rsidRPr="0081560C">
        <w:rPr>
          <w:rFonts w:ascii="Arial" w:hAnsi="Arial" w:cs="Arial"/>
          <w:b/>
          <w:sz w:val="22"/>
          <w:szCs w:val="22"/>
        </w:rPr>
        <w:t>об установлении сервитута в отношении земельного участка, находящегося в муниципальной собственности Спировского района Тверской области</w:t>
      </w:r>
    </w:p>
    <w:p w:rsidR="00DA6F2D" w:rsidRPr="0081560C" w:rsidRDefault="00DA6F2D" w:rsidP="00DA6F2D">
      <w:pPr>
        <w:pStyle w:val="ConsPlusNonformat"/>
        <w:rPr>
          <w:rFonts w:ascii="Arial" w:hAnsi="Arial" w:cs="Arial"/>
          <w:b/>
          <w:sz w:val="22"/>
          <w:szCs w:val="22"/>
        </w:rPr>
      </w:pPr>
      <w:r w:rsidRPr="0081560C">
        <w:rPr>
          <w:rFonts w:ascii="Arial" w:hAnsi="Arial" w:cs="Arial"/>
          <w:b/>
          <w:sz w:val="22"/>
          <w:szCs w:val="22"/>
        </w:rPr>
        <w:t xml:space="preserve">    </w:t>
      </w:r>
    </w:p>
    <w:p w:rsidR="00E07B20" w:rsidRPr="00E07B20" w:rsidRDefault="00E07B20" w:rsidP="00E07B20">
      <w:pPr>
        <w:pStyle w:val="ConsPlusNonformat"/>
        <w:jc w:val="both"/>
        <w:rPr>
          <w:rFonts w:ascii="Arial" w:hAnsi="Arial" w:cs="Arial"/>
          <w:sz w:val="22"/>
          <w:szCs w:val="22"/>
        </w:rPr>
      </w:pPr>
      <w:r>
        <w:t xml:space="preserve">    </w:t>
      </w:r>
      <w:r w:rsidRPr="00E07B20">
        <w:rPr>
          <w:rFonts w:ascii="Arial" w:hAnsi="Arial" w:cs="Arial"/>
          <w:sz w:val="22"/>
          <w:szCs w:val="22"/>
        </w:rPr>
        <w:t xml:space="preserve">На  основании  </w:t>
      </w:r>
      <w:hyperlink r:id="rId16" w:history="1">
        <w:r w:rsidRPr="00E07B20">
          <w:rPr>
            <w:rFonts w:ascii="Arial" w:hAnsi="Arial" w:cs="Arial"/>
            <w:color w:val="0000FF"/>
            <w:sz w:val="22"/>
            <w:szCs w:val="22"/>
          </w:rPr>
          <w:t>ст. 39.26</w:t>
        </w:r>
      </w:hyperlink>
      <w:r w:rsidRPr="00E07B20">
        <w:rPr>
          <w:rFonts w:ascii="Arial" w:hAnsi="Arial" w:cs="Arial"/>
          <w:sz w:val="22"/>
          <w:szCs w:val="22"/>
        </w:rPr>
        <w:t xml:space="preserve">   Земельного  кодекса   Российской   Федерации</w:t>
      </w:r>
    </w:p>
    <w:p w:rsidR="00E07B20" w:rsidRPr="00E07B20" w:rsidRDefault="00E07B20" w:rsidP="00E07B20">
      <w:pPr>
        <w:pStyle w:val="ConsPlusNonformat"/>
        <w:jc w:val="both"/>
        <w:rPr>
          <w:rFonts w:ascii="Arial" w:hAnsi="Arial" w:cs="Arial"/>
          <w:sz w:val="22"/>
          <w:szCs w:val="22"/>
        </w:rPr>
      </w:pPr>
      <w:r w:rsidRPr="00E07B20">
        <w:rPr>
          <w:rFonts w:ascii="Arial" w:hAnsi="Arial" w:cs="Arial"/>
          <w:sz w:val="22"/>
          <w:szCs w:val="22"/>
        </w:rPr>
        <w:t>____________________________________________ просит заключить соглашение об    (наименование организации или Ф.И.О.)</w:t>
      </w:r>
    </w:p>
    <w:p w:rsidR="00E07B20" w:rsidRPr="00E07B20" w:rsidRDefault="00E07B20" w:rsidP="00E07B20">
      <w:pPr>
        <w:pStyle w:val="ConsPlusNonformat"/>
        <w:jc w:val="both"/>
        <w:rPr>
          <w:rFonts w:ascii="Arial" w:hAnsi="Arial" w:cs="Arial"/>
          <w:sz w:val="22"/>
          <w:szCs w:val="22"/>
        </w:rPr>
      </w:pPr>
      <w:proofErr w:type="gramStart"/>
      <w:r w:rsidRPr="00E07B20">
        <w:rPr>
          <w:rFonts w:ascii="Arial" w:hAnsi="Arial" w:cs="Arial"/>
          <w:sz w:val="22"/>
          <w:szCs w:val="22"/>
        </w:rPr>
        <w:t>установлении  сервитута  в  отношении  земельного  участка/части земельного</w:t>
      </w:r>
      <w:r>
        <w:rPr>
          <w:rFonts w:ascii="Arial" w:hAnsi="Arial" w:cs="Arial"/>
          <w:sz w:val="22"/>
          <w:szCs w:val="22"/>
        </w:rPr>
        <w:t xml:space="preserve"> </w:t>
      </w:r>
      <w:r w:rsidRPr="00E07B20">
        <w:rPr>
          <w:rFonts w:ascii="Arial" w:hAnsi="Arial" w:cs="Arial"/>
          <w:sz w:val="22"/>
          <w:szCs w:val="22"/>
        </w:rPr>
        <w:t>участка с кадастровым номером ___________________________/с учетным номером</w:t>
      </w:r>
      <w:r>
        <w:rPr>
          <w:rFonts w:ascii="Arial" w:hAnsi="Arial" w:cs="Arial"/>
          <w:sz w:val="22"/>
          <w:szCs w:val="22"/>
        </w:rPr>
        <w:t xml:space="preserve"> </w:t>
      </w:r>
      <w:r w:rsidRPr="00E07B20">
        <w:rPr>
          <w:rFonts w:ascii="Arial" w:hAnsi="Arial" w:cs="Arial"/>
          <w:sz w:val="22"/>
          <w:szCs w:val="22"/>
        </w:rPr>
        <w:t>_________________, расположенного по адресу: ___________________________, в</w:t>
      </w:r>
      <w:r>
        <w:rPr>
          <w:rFonts w:ascii="Arial" w:hAnsi="Arial" w:cs="Arial"/>
          <w:sz w:val="22"/>
          <w:szCs w:val="22"/>
        </w:rPr>
        <w:t xml:space="preserve"> </w:t>
      </w:r>
      <w:r w:rsidRPr="00E07B20">
        <w:rPr>
          <w:rFonts w:ascii="Arial" w:hAnsi="Arial" w:cs="Arial"/>
          <w:sz w:val="22"/>
          <w:szCs w:val="22"/>
        </w:rPr>
        <w:t>соответствии  с  прилагаемой  схемой  границ сервитута на кадастровом плане</w:t>
      </w:r>
      <w:r>
        <w:rPr>
          <w:rFonts w:ascii="Arial" w:hAnsi="Arial" w:cs="Arial"/>
          <w:sz w:val="22"/>
          <w:szCs w:val="22"/>
        </w:rPr>
        <w:t xml:space="preserve"> </w:t>
      </w:r>
      <w:r w:rsidRPr="00E07B20">
        <w:rPr>
          <w:rFonts w:ascii="Arial" w:hAnsi="Arial" w:cs="Arial"/>
          <w:sz w:val="22"/>
          <w:szCs w:val="22"/>
        </w:rPr>
        <w:t>территории   (если   установление   сервитута  предусматривается  на  часть</w:t>
      </w:r>
      <w:r>
        <w:rPr>
          <w:rFonts w:ascii="Arial" w:hAnsi="Arial" w:cs="Arial"/>
          <w:sz w:val="22"/>
          <w:szCs w:val="22"/>
        </w:rPr>
        <w:t xml:space="preserve"> </w:t>
      </w:r>
      <w:r w:rsidRPr="00E07B20">
        <w:rPr>
          <w:rFonts w:ascii="Arial" w:hAnsi="Arial" w:cs="Arial"/>
          <w:sz w:val="22"/>
          <w:szCs w:val="22"/>
        </w:rPr>
        <w:t>земельного участка).</w:t>
      </w:r>
      <w:proofErr w:type="gramEnd"/>
    </w:p>
    <w:p w:rsidR="00E07B20" w:rsidRPr="00E07B20" w:rsidRDefault="00E07B20" w:rsidP="00E07B20">
      <w:pPr>
        <w:pStyle w:val="ConsPlusNonformat"/>
        <w:jc w:val="both"/>
        <w:rPr>
          <w:rFonts w:ascii="Arial" w:hAnsi="Arial" w:cs="Arial"/>
          <w:sz w:val="22"/>
          <w:szCs w:val="22"/>
        </w:rPr>
      </w:pPr>
      <w:r w:rsidRPr="00E07B20">
        <w:rPr>
          <w:rFonts w:ascii="Arial" w:hAnsi="Arial" w:cs="Arial"/>
          <w:sz w:val="22"/>
          <w:szCs w:val="22"/>
        </w:rPr>
        <w:t xml:space="preserve">    Цель установления сервитута __________________________________________.</w:t>
      </w:r>
    </w:p>
    <w:p w:rsidR="00E07B20" w:rsidRDefault="00E07B20" w:rsidP="00E07B20">
      <w:pPr>
        <w:pStyle w:val="ConsPlusNonformat"/>
        <w:jc w:val="both"/>
        <w:rPr>
          <w:rFonts w:ascii="Arial" w:hAnsi="Arial" w:cs="Arial"/>
          <w:sz w:val="22"/>
          <w:szCs w:val="22"/>
        </w:rPr>
      </w:pPr>
      <w:r w:rsidRPr="00E07B20">
        <w:rPr>
          <w:rFonts w:ascii="Arial" w:hAnsi="Arial" w:cs="Arial"/>
          <w:sz w:val="22"/>
          <w:szCs w:val="22"/>
        </w:rPr>
        <w:t xml:space="preserve">    Срок установления сервитута __________________________________________.</w:t>
      </w:r>
    </w:p>
    <w:p w:rsidR="00E07B20" w:rsidRPr="00E07B20" w:rsidRDefault="00E07B20" w:rsidP="00E07B20">
      <w:pPr>
        <w:pStyle w:val="ConsPlusNonformat"/>
        <w:jc w:val="both"/>
        <w:rPr>
          <w:rFonts w:ascii="Arial" w:hAnsi="Arial" w:cs="Arial"/>
          <w:sz w:val="22"/>
          <w:szCs w:val="22"/>
        </w:rPr>
      </w:pPr>
    </w:p>
    <w:p w:rsidR="00DA6F2D" w:rsidRPr="00625E33" w:rsidRDefault="00DA6F2D" w:rsidP="007B3640">
      <w:pPr>
        <w:pStyle w:val="ConsPlusNonformat"/>
        <w:rPr>
          <w:rFonts w:ascii="Arial" w:hAnsi="Arial" w:cs="Arial"/>
          <w:sz w:val="22"/>
          <w:szCs w:val="22"/>
        </w:rPr>
      </w:pPr>
      <w:r w:rsidRPr="007B3640">
        <w:rPr>
          <w:rFonts w:ascii="Arial" w:hAnsi="Arial" w:cs="Arial"/>
        </w:rPr>
        <w:t xml:space="preserve">     </w:t>
      </w:r>
      <w:r w:rsidRPr="00625E33">
        <w:rPr>
          <w:rFonts w:ascii="Arial" w:hAnsi="Arial" w:cs="Arial"/>
          <w:sz w:val="22"/>
          <w:szCs w:val="22"/>
        </w:rPr>
        <w:t xml:space="preserve">Результат рассмотрения настоящего заявления прошу предоставить в виде (выбрать  способ предоставления результатов): </w:t>
      </w:r>
    </w:p>
    <w:p w:rsidR="00DA6F2D" w:rsidRPr="00625E33" w:rsidRDefault="00DA6F2D"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   бумажного документа, который заявитель получает непосредственно при личном обращении;</w:t>
      </w:r>
    </w:p>
    <w:p w:rsidR="00DA6F2D" w:rsidRPr="00625E33" w:rsidRDefault="00DA6F2D"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 бумажного документа, который направляется уполномоченным органом заявителю посредством почтового отправления;</w:t>
      </w:r>
    </w:p>
    <w:p w:rsidR="00F63749" w:rsidRPr="00625E33" w:rsidRDefault="00DA6F2D"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 электронного документа, </w:t>
      </w:r>
      <w:r w:rsidR="008D0BCB" w:rsidRPr="00625E33">
        <w:rPr>
          <w:rFonts w:ascii="Arial" w:hAnsi="Arial" w:cs="Arial"/>
          <w:sz w:val="22"/>
          <w:szCs w:val="22"/>
        </w:rPr>
        <w:t>который размещается уполномоченным органом</w:t>
      </w:r>
      <w:r w:rsidR="00F63749" w:rsidRPr="00625E33">
        <w:rPr>
          <w:rFonts w:ascii="Arial" w:hAnsi="Arial" w:cs="Arial"/>
          <w:sz w:val="22"/>
          <w:szCs w:val="22"/>
        </w:rPr>
        <w:t xml:space="preserve"> на официальном сайте уполномоченного органа в информационно-телекоммуникационной сети Интернет, ссылка на который направляется заявителю посредством электронной почты;</w:t>
      </w:r>
    </w:p>
    <w:p w:rsidR="00F63749" w:rsidRPr="00625E33" w:rsidRDefault="00F63749"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 xml:space="preserve">электронного документа, который размещается уполномоченным органом в «личном кабинете» заявителя в федеральной </w:t>
      </w:r>
      <w:r w:rsidR="005319A4">
        <w:rPr>
          <w:rFonts w:ascii="Arial" w:hAnsi="Arial" w:cs="Arial"/>
          <w:sz w:val="22"/>
          <w:szCs w:val="22"/>
        </w:rPr>
        <w:t>муниципальной услуги</w:t>
      </w:r>
      <w:r w:rsidRPr="00625E33">
        <w:rPr>
          <w:rFonts w:ascii="Arial" w:hAnsi="Arial" w:cs="Arial"/>
          <w:sz w:val="22"/>
          <w:szCs w:val="22"/>
        </w:rPr>
        <w:t xml:space="preserve"> информационной системе «Единый портал государственных и муниципальных услуг (функций)»;</w:t>
      </w:r>
    </w:p>
    <w:p w:rsidR="00DA6F2D" w:rsidRPr="00625E33" w:rsidRDefault="00F63749" w:rsidP="00DA6F2D">
      <w:pPr>
        <w:autoSpaceDE w:val="0"/>
        <w:autoSpaceDN w:val="0"/>
        <w:adjustRightInd w:val="0"/>
        <w:ind w:firstLine="540"/>
        <w:jc w:val="both"/>
        <w:rPr>
          <w:rFonts w:ascii="Arial" w:hAnsi="Arial" w:cs="Arial"/>
          <w:sz w:val="22"/>
          <w:szCs w:val="22"/>
        </w:rPr>
      </w:pPr>
      <w:r w:rsidRPr="00625E33">
        <w:rPr>
          <w:rFonts w:ascii="Arial" w:hAnsi="Arial" w:cs="Arial"/>
          <w:sz w:val="22"/>
          <w:szCs w:val="22"/>
        </w:rPr>
        <w:t>электронного документа, который направляется</w:t>
      </w:r>
      <w:r w:rsidR="00DA6F2D" w:rsidRPr="00625E33">
        <w:rPr>
          <w:rFonts w:ascii="Arial" w:hAnsi="Arial" w:cs="Arial"/>
          <w:sz w:val="22"/>
          <w:szCs w:val="22"/>
        </w:rPr>
        <w:t xml:space="preserve"> уполномоченным органом заявителю посредством электронной почты.</w:t>
      </w:r>
    </w:p>
    <w:p w:rsidR="00DA6F2D" w:rsidRPr="00625E33" w:rsidRDefault="00DA6F2D" w:rsidP="00DA6F2D">
      <w:pPr>
        <w:pStyle w:val="ConsPlusNonformat"/>
        <w:rPr>
          <w:rFonts w:ascii="Arial" w:hAnsi="Arial" w:cs="Arial"/>
          <w:sz w:val="22"/>
          <w:szCs w:val="22"/>
        </w:rPr>
      </w:pPr>
    </w:p>
    <w:p w:rsidR="007B3640" w:rsidRPr="005739D1" w:rsidRDefault="007B3640" w:rsidP="007B3640">
      <w:pPr>
        <w:pStyle w:val="ConsPlusNonformat"/>
        <w:jc w:val="both"/>
        <w:rPr>
          <w:rFonts w:ascii="Arial" w:hAnsi="Arial" w:cs="Arial"/>
          <w:sz w:val="22"/>
          <w:szCs w:val="22"/>
        </w:rPr>
      </w:pPr>
      <w:r w:rsidRPr="005739D1">
        <w:rPr>
          <w:rFonts w:ascii="Arial" w:hAnsi="Arial" w:cs="Arial"/>
          <w:sz w:val="22"/>
          <w:szCs w:val="22"/>
        </w:rPr>
        <w:lastRenderedPageBreak/>
        <w:t>Мною подтверждается:</w:t>
      </w:r>
    </w:p>
    <w:p w:rsidR="007B3640" w:rsidRPr="005739D1" w:rsidRDefault="007B3640" w:rsidP="007B3640">
      <w:pPr>
        <w:pStyle w:val="ConsPlusNonformat"/>
        <w:jc w:val="both"/>
        <w:rPr>
          <w:rFonts w:ascii="Arial" w:hAnsi="Arial" w:cs="Arial"/>
          <w:sz w:val="22"/>
          <w:szCs w:val="22"/>
        </w:rPr>
      </w:pPr>
      <w:r w:rsidRPr="005739D1">
        <w:rPr>
          <w:rFonts w:ascii="Arial" w:hAnsi="Arial" w:cs="Arial"/>
          <w:sz w:val="22"/>
          <w:szCs w:val="22"/>
        </w:rPr>
        <w:t xml:space="preserve">    представленные документы получены в порядке, установленном  действующим законодательством;</w:t>
      </w:r>
    </w:p>
    <w:p w:rsidR="007B3640" w:rsidRPr="005739D1" w:rsidRDefault="007B3640" w:rsidP="007B3640">
      <w:pPr>
        <w:pStyle w:val="ConsPlusNonformat"/>
        <w:jc w:val="both"/>
        <w:rPr>
          <w:rFonts w:ascii="Arial" w:hAnsi="Arial" w:cs="Arial"/>
          <w:sz w:val="22"/>
          <w:szCs w:val="22"/>
        </w:rPr>
      </w:pPr>
      <w:r w:rsidRPr="005739D1">
        <w:rPr>
          <w:rFonts w:ascii="Arial" w:hAnsi="Arial" w:cs="Arial"/>
          <w:sz w:val="22"/>
          <w:szCs w:val="22"/>
        </w:rPr>
        <w:t xml:space="preserve">    сведения, содержащиеся в представленных документах, являются достоверными.</w:t>
      </w:r>
    </w:p>
    <w:p w:rsidR="007B3640" w:rsidRPr="005739D1" w:rsidRDefault="007B3640" w:rsidP="007B3640">
      <w:pPr>
        <w:pStyle w:val="ConsPlusNonformat"/>
        <w:jc w:val="both"/>
        <w:rPr>
          <w:rFonts w:ascii="Arial" w:hAnsi="Arial" w:cs="Arial"/>
          <w:sz w:val="22"/>
          <w:szCs w:val="22"/>
        </w:rPr>
      </w:pPr>
      <w:r w:rsidRPr="005739D1">
        <w:rPr>
          <w:rFonts w:ascii="Arial" w:hAnsi="Arial" w:cs="Arial"/>
          <w:sz w:val="22"/>
          <w:szCs w:val="22"/>
        </w:rPr>
        <w:t xml:space="preserve">    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7B3640" w:rsidRPr="005739D1" w:rsidRDefault="007B3640" w:rsidP="007B3640">
      <w:pPr>
        <w:ind w:firstLine="708"/>
        <w:jc w:val="both"/>
        <w:rPr>
          <w:rFonts w:ascii="Arial" w:hAnsi="Arial" w:cs="Arial"/>
          <w:sz w:val="22"/>
          <w:szCs w:val="22"/>
        </w:rPr>
      </w:pPr>
      <w:r w:rsidRPr="005739D1">
        <w:rPr>
          <w:rFonts w:ascii="Arial" w:hAnsi="Arial" w:cs="Arial"/>
          <w:sz w:val="22"/>
          <w:szCs w:val="22"/>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(предоставление, доступ) такой информации лицам, привлекаемым к исполнению указанных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7B3640" w:rsidRDefault="007B3640" w:rsidP="007B3640">
      <w:pPr>
        <w:ind w:firstLine="540"/>
        <w:jc w:val="both"/>
        <w:rPr>
          <w:sz w:val="20"/>
          <w:szCs w:val="20"/>
        </w:rPr>
      </w:pPr>
    </w:p>
    <w:p w:rsidR="007B3640" w:rsidRPr="00A65B6A" w:rsidRDefault="007B3640" w:rsidP="007B3640">
      <w:pPr>
        <w:pStyle w:val="ConsPlusNonformat"/>
        <w:jc w:val="both"/>
        <w:rPr>
          <w:rFonts w:ascii="Arial" w:hAnsi="Arial" w:cs="Arial"/>
          <w:sz w:val="22"/>
          <w:szCs w:val="22"/>
        </w:rPr>
      </w:pPr>
      <w:r w:rsidRPr="00A65B6A">
        <w:rPr>
          <w:rFonts w:ascii="Arial" w:hAnsi="Arial" w:cs="Arial"/>
          <w:sz w:val="22"/>
          <w:szCs w:val="22"/>
        </w:rPr>
        <w:t>Приложения:</w:t>
      </w:r>
    </w:p>
    <w:p w:rsidR="007B3640" w:rsidRPr="00A65B6A" w:rsidRDefault="007B3640" w:rsidP="007B3640">
      <w:pPr>
        <w:widowControl w:val="0"/>
        <w:autoSpaceDE w:val="0"/>
        <w:autoSpaceDN w:val="0"/>
        <w:adjustRightInd w:val="0"/>
        <w:ind w:firstLine="540"/>
        <w:jc w:val="both"/>
        <w:rPr>
          <w:rFonts w:ascii="Arial" w:hAnsi="Arial" w:cs="Arial"/>
          <w:sz w:val="22"/>
          <w:szCs w:val="22"/>
        </w:rPr>
      </w:pPr>
    </w:p>
    <w:p w:rsidR="007B3640" w:rsidRPr="00A65B6A" w:rsidRDefault="007B3640" w:rsidP="007B3640">
      <w:pPr>
        <w:widowControl w:val="0"/>
        <w:autoSpaceDE w:val="0"/>
        <w:autoSpaceDN w:val="0"/>
        <w:adjustRightInd w:val="0"/>
        <w:ind w:firstLine="540"/>
        <w:jc w:val="both"/>
        <w:rPr>
          <w:rFonts w:ascii="Arial" w:hAnsi="Arial" w:cs="Arial"/>
          <w:sz w:val="22"/>
          <w:szCs w:val="22"/>
        </w:rPr>
      </w:pPr>
    </w:p>
    <w:p w:rsidR="007B3640" w:rsidRPr="00A65B6A" w:rsidRDefault="007B3640" w:rsidP="007B3640">
      <w:pPr>
        <w:widowControl w:val="0"/>
        <w:autoSpaceDE w:val="0"/>
        <w:autoSpaceDN w:val="0"/>
        <w:adjustRightInd w:val="0"/>
        <w:jc w:val="both"/>
        <w:rPr>
          <w:rFonts w:ascii="Arial" w:hAnsi="Arial" w:cs="Arial"/>
          <w:sz w:val="22"/>
          <w:szCs w:val="22"/>
        </w:rPr>
      </w:pPr>
      <w:r w:rsidRPr="00A65B6A">
        <w:rPr>
          <w:rFonts w:ascii="Arial" w:hAnsi="Arial" w:cs="Arial"/>
          <w:sz w:val="22"/>
          <w:szCs w:val="22"/>
        </w:rPr>
        <w:t>"___"________ ____ г.                                                                       ___________________</w:t>
      </w:r>
    </w:p>
    <w:p w:rsidR="007B3640" w:rsidRPr="00A65B6A" w:rsidRDefault="007B3640" w:rsidP="007B3640">
      <w:pPr>
        <w:pStyle w:val="ConsPlusNonformat"/>
        <w:rPr>
          <w:rFonts w:ascii="Arial" w:hAnsi="Arial" w:cs="Arial"/>
          <w:sz w:val="22"/>
          <w:szCs w:val="22"/>
        </w:rPr>
      </w:pPr>
      <w:r w:rsidRPr="00A65B6A">
        <w:rPr>
          <w:rFonts w:ascii="Arial" w:hAnsi="Arial" w:cs="Arial"/>
          <w:sz w:val="22"/>
          <w:szCs w:val="22"/>
        </w:rPr>
        <w:t xml:space="preserve">                                                     </w:t>
      </w:r>
      <w:r>
        <w:rPr>
          <w:rFonts w:ascii="Arial" w:hAnsi="Arial" w:cs="Arial"/>
          <w:sz w:val="22"/>
          <w:szCs w:val="22"/>
        </w:rPr>
        <w:t xml:space="preserve">                               </w:t>
      </w:r>
      <w:r w:rsidRPr="00A65B6A">
        <w:rPr>
          <w:rFonts w:ascii="Arial" w:hAnsi="Arial" w:cs="Arial"/>
          <w:sz w:val="22"/>
          <w:szCs w:val="22"/>
        </w:rPr>
        <w:t xml:space="preserve">                                   (подпись)</w:t>
      </w:r>
    </w:p>
    <w:p w:rsidR="0081560C" w:rsidRDefault="00E07B20" w:rsidP="0081560C">
      <w:pPr>
        <w:keepNext/>
        <w:keepLines/>
        <w:ind w:left="5103"/>
        <w:jc w:val="center"/>
        <w:outlineLvl w:val="1"/>
        <w:rPr>
          <w:rFonts w:ascii="Arial" w:hAnsi="Arial" w:cs="Arial"/>
          <w:sz w:val="20"/>
          <w:szCs w:val="20"/>
        </w:rPr>
      </w:pPr>
      <w:r>
        <w:rPr>
          <w:rFonts w:ascii="Arial" w:hAnsi="Arial" w:cs="Arial"/>
          <w:sz w:val="20"/>
          <w:szCs w:val="20"/>
        </w:rPr>
        <w:br w:type="page"/>
      </w:r>
      <w:r w:rsidR="005F4D42" w:rsidRPr="005F4D42">
        <w:rPr>
          <w:rFonts w:ascii="Arial" w:hAnsi="Arial" w:cs="Arial"/>
          <w:sz w:val="20"/>
          <w:szCs w:val="20"/>
        </w:rPr>
        <w:lastRenderedPageBreak/>
        <w:t xml:space="preserve">Приложение </w:t>
      </w:r>
      <w:r w:rsidR="005F4D42">
        <w:rPr>
          <w:rFonts w:ascii="Arial" w:hAnsi="Arial" w:cs="Arial"/>
          <w:sz w:val="20"/>
          <w:szCs w:val="20"/>
        </w:rPr>
        <w:t>3</w:t>
      </w:r>
      <w:r w:rsidR="007B3640">
        <w:rPr>
          <w:rFonts w:ascii="Arial" w:hAnsi="Arial" w:cs="Arial"/>
          <w:sz w:val="20"/>
          <w:szCs w:val="20"/>
        </w:rPr>
        <w:t xml:space="preserve"> </w:t>
      </w:r>
      <w:r w:rsidR="005F4D42" w:rsidRPr="005F4D42">
        <w:rPr>
          <w:rFonts w:ascii="Arial" w:hAnsi="Arial" w:cs="Arial"/>
          <w:sz w:val="20"/>
          <w:szCs w:val="20"/>
        </w:rPr>
        <w:t>к административному регламенту предоставления</w:t>
      </w:r>
      <w:r w:rsidR="005F4D42" w:rsidRPr="005F4D42">
        <w:rPr>
          <w:rFonts w:ascii="Arial" w:hAnsi="Arial" w:cs="Arial"/>
          <w:i/>
          <w:sz w:val="20"/>
          <w:szCs w:val="20"/>
        </w:rPr>
        <w:t xml:space="preserve"> </w:t>
      </w:r>
      <w:r w:rsidR="005F4D42" w:rsidRPr="005F4D42">
        <w:rPr>
          <w:rFonts w:ascii="Arial" w:hAnsi="Arial" w:cs="Arial"/>
          <w:sz w:val="20"/>
          <w:szCs w:val="20"/>
        </w:rPr>
        <w:t xml:space="preserve">муниципальной услуги </w:t>
      </w:r>
      <w:r w:rsidR="0081560C" w:rsidRPr="0081560C">
        <w:rPr>
          <w:rFonts w:ascii="Arial" w:hAnsi="Arial" w:cs="Arial"/>
          <w:bCs/>
          <w:sz w:val="20"/>
          <w:szCs w:val="20"/>
        </w:rPr>
        <w:t>«</w:t>
      </w:r>
      <w:r w:rsidR="0081560C" w:rsidRPr="0081560C">
        <w:rPr>
          <w:rFonts w:ascii="Arial" w:hAnsi="Arial" w:cs="Arial"/>
          <w:sz w:val="20"/>
          <w:szCs w:val="20"/>
        </w:rPr>
        <w:t>Заключение соглашения об установлении сервитута в отношении земельного участка, находящегося в муниципальной собственности Спировского района Тверской области»</w:t>
      </w:r>
    </w:p>
    <w:p w:rsidR="00774623" w:rsidRPr="00774623" w:rsidRDefault="00774623" w:rsidP="00774623">
      <w:pPr>
        <w:pStyle w:val="ConsPlusNormal"/>
        <w:jc w:val="center"/>
        <w:rPr>
          <w:b/>
        </w:rPr>
      </w:pPr>
      <w:r w:rsidRPr="00774623">
        <w:rPr>
          <w:b/>
        </w:rPr>
        <w:t>Блок-схема</w:t>
      </w:r>
    </w:p>
    <w:p w:rsidR="00774623" w:rsidRPr="00774623" w:rsidRDefault="00774623" w:rsidP="00774623">
      <w:pPr>
        <w:pStyle w:val="ConsPlusNormal"/>
        <w:jc w:val="center"/>
        <w:rPr>
          <w:b/>
        </w:rPr>
      </w:pPr>
      <w:r w:rsidRPr="00774623">
        <w:rPr>
          <w:b/>
        </w:rPr>
        <w:t>предоставления государственной услуги " Заключение соглашения об установлении сервитута в отношении земельного участка, находящегося в муниципальной собственности Спировского района Тверской области "</w:t>
      </w:r>
    </w:p>
    <w:p w:rsidR="00774623" w:rsidRDefault="00774623" w:rsidP="00774623">
      <w:pPr>
        <w:pStyle w:val="ConsPlusNormal"/>
        <w:jc w:val="both"/>
      </w:pPr>
    </w:p>
    <w:p w:rsidR="00774623" w:rsidRDefault="00774623" w:rsidP="00774623">
      <w:pPr>
        <w:pStyle w:val="ConsPlusNonformat"/>
        <w:jc w:val="both"/>
      </w:pPr>
      <w:r>
        <w:t xml:space="preserve">                          ┌────────────────────────────────────┐</w:t>
      </w:r>
    </w:p>
    <w:p w:rsidR="00774623" w:rsidRDefault="00774623" w:rsidP="00774623">
      <w:pPr>
        <w:pStyle w:val="ConsPlusNonformat"/>
        <w:jc w:val="both"/>
      </w:pPr>
      <w:r>
        <w:t xml:space="preserve">                          │ Направление заявления о заключении │</w:t>
      </w:r>
    </w:p>
    <w:p w:rsidR="00774623" w:rsidRDefault="00774623" w:rsidP="00774623">
      <w:pPr>
        <w:pStyle w:val="ConsPlusNonformat"/>
        <w:jc w:val="both"/>
      </w:pPr>
      <w:r>
        <w:t xml:space="preserve">                          │соглашения об установлении сервитута│</w:t>
      </w:r>
    </w:p>
    <w:p w:rsidR="00774623" w:rsidRDefault="00774623" w:rsidP="00774623">
      <w:pPr>
        <w:pStyle w:val="ConsPlusNonformat"/>
        <w:jc w:val="both"/>
      </w:pPr>
      <w:r>
        <w:t xml:space="preserve">                          └─────────────────┬──────────────────┘</w:t>
      </w:r>
    </w:p>
    <w:p w:rsidR="00774623" w:rsidRDefault="00774623" w:rsidP="00774623">
      <w:pPr>
        <w:pStyle w:val="ConsPlusNonformat"/>
        <w:jc w:val="both"/>
      </w:pPr>
      <w:r>
        <w:t xml:space="preserve">              ┌─────────────────────────────┴────────────────────────┐</w:t>
      </w:r>
    </w:p>
    <w:p w:rsidR="00774623" w:rsidRDefault="00774623" w:rsidP="00774623">
      <w:pPr>
        <w:pStyle w:val="ConsPlusNonformat"/>
        <w:jc w:val="both"/>
      </w:pPr>
      <w:r>
        <w:t xml:space="preserve"> ┌────────────┴─────────────────────────┐          ┌─────────────────┴────┐</w:t>
      </w:r>
    </w:p>
    <w:p w:rsidR="00774623" w:rsidRDefault="00774623" w:rsidP="00774623">
      <w:pPr>
        <w:pStyle w:val="ConsPlusNonformat"/>
        <w:jc w:val="both"/>
      </w:pPr>
      <w:r>
        <w:t xml:space="preserve"> │Администрация Спировского района      │          │       ГАУ "МФЦ"      │</w:t>
      </w:r>
    </w:p>
    <w:p w:rsidR="00774623" w:rsidRDefault="00774623" w:rsidP="00774623">
      <w:pPr>
        <w:pStyle w:val="ConsPlusNonformat"/>
        <w:jc w:val="both"/>
      </w:pPr>
      <w:r>
        <w:t xml:space="preserve"> │      Тверской области                │          └─────────────────┬────┘</w:t>
      </w:r>
    </w:p>
    <w:p w:rsidR="00774623" w:rsidRDefault="00774623" w:rsidP="00774623">
      <w:pPr>
        <w:pStyle w:val="ConsPlusNonformat"/>
        <w:jc w:val="both"/>
      </w:pPr>
      <w:r>
        <w:t xml:space="preserve"> │       (далее - Администрация)        │                            │</w:t>
      </w:r>
    </w:p>
    <w:p w:rsidR="00774623" w:rsidRDefault="00774623" w:rsidP="00774623">
      <w:pPr>
        <w:pStyle w:val="ConsPlusNonformat"/>
        <w:jc w:val="both"/>
      </w:pPr>
      <w:r>
        <w:t xml:space="preserve"> └────────────┬─────────────────────────┘          ┌─────────────────┴────┐</w:t>
      </w:r>
    </w:p>
    <w:p w:rsidR="00774623" w:rsidRDefault="00774623" w:rsidP="00774623">
      <w:pPr>
        <w:pStyle w:val="ConsPlusNonformat"/>
        <w:jc w:val="both"/>
      </w:pPr>
      <w:r>
        <w:t xml:space="preserve"> ┌────────────┴─────────────────────────┐          │  Прием и регистрация │</w:t>
      </w:r>
    </w:p>
    <w:p w:rsidR="00774623" w:rsidRDefault="00774623" w:rsidP="00774623">
      <w:pPr>
        <w:pStyle w:val="ConsPlusNonformat"/>
        <w:jc w:val="both"/>
      </w:pPr>
      <w:r>
        <w:t xml:space="preserve"> │         Направление запросов         │          │       документов     │</w:t>
      </w:r>
    </w:p>
    <w:p w:rsidR="00774623" w:rsidRDefault="00774623" w:rsidP="00774623">
      <w:pPr>
        <w:pStyle w:val="ConsPlusNonformat"/>
        <w:jc w:val="both"/>
      </w:pPr>
      <w:r>
        <w:t xml:space="preserve"> └────────────┬─────────────────────────┘          └─────────────────┬────┘</w:t>
      </w:r>
    </w:p>
    <w:p w:rsidR="00774623" w:rsidRDefault="00774623" w:rsidP="00774623">
      <w:pPr>
        <w:pStyle w:val="ConsPlusNonformat"/>
        <w:jc w:val="both"/>
      </w:pPr>
      <w:r>
        <w:t xml:space="preserve"> ┌────────────┴─────────────────────────┐          ┌─────────────────┴────┐</w:t>
      </w:r>
    </w:p>
    <w:p w:rsidR="00774623" w:rsidRDefault="00774623" w:rsidP="00774623">
      <w:pPr>
        <w:pStyle w:val="ConsPlusNonformat"/>
        <w:jc w:val="both"/>
      </w:pPr>
      <w:r>
        <w:t xml:space="preserve"> │  Анализ полного пакета документов,   │          │Передача (направление)│</w:t>
      </w:r>
    </w:p>
    <w:p w:rsidR="00774623" w:rsidRDefault="00774623" w:rsidP="00774623">
      <w:pPr>
        <w:pStyle w:val="ConsPlusNonformat"/>
        <w:jc w:val="both"/>
      </w:pPr>
      <w:r>
        <w:t xml:space="preserve"> </w:t>
      </w:r>
      <w:proofErr w:type="gramStart"/>
      <w:r>
        <w:t>│  необходимых для принятия решения о  │          │ документов заявителя │</w:t>
      </w:r>
      <w:proofErr w:type="gramEnd"/>
    </w:p>
    <w:p w:rsidR="00774623" w:rsidRDefault="00774623" w:rsidP="00774623">
      <w:pPr>
        <w:pStyle w:val="ConsPlusNonformat"/>
        <w:jc w:val="both"/>
      </w:pPr>
      <w:r>
        <w:t xml:space="preserve"> │ </w:t>
      </w:r>
      <w:proofErr w:type="gramStart"/>
      <w:r>
        <w:t>предоставлении</w:t>
      </w:r>
      <w:proofErr w:type="gramEnd"/>
      <w:r>
        <w:t xml:space="preserve"> муниципальной услуги  │          │    в Администрацию   │</w:t>
      </w:r>
    </w:p>
    <w:p w:rsidR="00774623" w:rsidRDefault="00774623" w:rsidP="00774623">
      <w:pPr>
        <w:pStyle w:val="ConsPlusNonformat"/>
        <w:jc w:val="both"/>
      </w:pPr>
      <w:r>
        <w:t xml:space="preserve"> └────────────┬─────────────────────────┘          └──────────────────────┘</w:t>
      </w:r>
    </w:p>
    <w:p w:rsidR="00774623" w:rsidRDefault="00774623" w:rsidP="00774623">
      <w:pPr>
        <w:pStyle w:val="ConsPlusNonformat"/>
        <w:jc w:val="both"/>
      </w:pPr>
      <w:r>
        <w:t xml:space="preserve">       ┌──────┴────────────────────────────────────┐</w:t>
      </w:r>
    </w:p>
    <w:p w:rsidR="00774623" w:rsidRDefault="00774623" w:rsidP="00774623">
      <w:pPr>
        <w:pStyle w:val="ConsPlusNonformat"/>
        <w:jc w:val="both"/>
      </w:pPr>
      <w:r>
        <w:t xml:space="preserve"> ┌─────┴─────────────────┐           ┌─────────────┴────────┐</w:t>
      </w:r>
    </w:p>
    <w:p w:rsidR="00774623" w:rsidRDefault="00774623" w:rsidP="00774623">
      <w:pPr>
        <w:pStyle w:val="ConsPlusNonformat"/>
        <w:jc w:val="both"/>
      </w:pPr>
      <w:r>
        <w:t xml:space="preserve"> │ Наличие оснований для</w:t>
      </w:r>
      <w:proofErr w:type="gramStart"/>
      <w:r>
        <w:t xml:space="preserve"> │           │ О</w:t>
      </w:r>
      <w:proofErr w:type="gramEnd"/>
      <w:r>
        <w:t>тсутствуют основания│</w:t>
      </w:r>
    </w:p>
    <w:p w:rsidR="00774623" w:rsidRDefault="00774623" w:rsidP="00774623">
      <w:pPr>
        <w:pStyle w:val="ConsPlusNonformat"/>
        <w:jc w:val="both"/>
      </w:pPr>
      <w:r>
        <w:t xml:space="preserve"> │отказа в предоставлении│           │      для отказа      │</w:t>
      </w:r>
    </w:p>
    <w:p w:rsidR="00774623" w:rsidRDefault="00774623" w:rsidP="00774623">
      <w:pPr>
        <w:pStyle w:val="ConsPlusNonformat"/>
        <w:jc w:val="both"/>
      </w:pPr>
      <w:r>
        <w:t xml:space="preserve"> │муниципальной   услуги │           │   в предоставлении   │</w:t>
      </w:r>
    </w:p>
    <w:p w:rsidR="00774623" w:rsidRDefault="00774623" w:rsidP="00774623">
      <w:pPr>
        <w:pStyle w:val="ConsPlusNonformat"/>
        <w:jc w:val="both"/>
      </w:pPr>
      <w:r>
        <w:t xml:space="preserve"> └─────┬─────────────────┘           │муниципальной услуги  │</w:t>
      </w:r>
    </w:p>
    <w:p w:rsidR="00774623" w:rsidRDefault="00774623" w:rsidP="00774623">
      <w:pPr>
        <w:pStyle w:val="ConsPlusNonformat"/>
        <w:jc w:val="both"/>
      </w:pPr>
      <w:r>
        <w:t xml:space="preserve"> ┌─────┴─────────────────┐           └─────────────┬────────┘</w:t>
      </w:r>
    </w:p>
    <w:p w:rsidR="00774623" w:rsidRDefault="00774623" w:rsidP="00774623">
      <w:pPr>
        <w:pStyle w:val="ConsPlusNonformat"/>
        <w:jc w:val="both"/>
      </w:pPr>
      <w:r>
        <w:t xml:space="preserve"> │   Подготовка письма   │        ┌────────────────┴────────────────┐</w:t>
      </w:r>
    </w:p>
    <w:p w:rsidR="00774623" w:rsidRDefault="00774623" w:rsidP="00774623">
      <w:pPr>
        <w:pStyle w:val="ConsPlusNonformat"/>
        <w:jc w:val="both"/>
      </w:pPr>
      <w:r>
        <w:t xml:space="preserve"> │  заявителю об отказе  │┌───────┴─────────────────┐┌──────────────┴─────┐</w:t>
      </w:r>
    </w:p>
    <w:p w:rsidR="00774623" w:rsidRDefault="00774623" w:rsidP="00774623">
      <w:pPr>
        <w:pStyle w:val="ConsPlusNonformat"/>
        <w:jc w:val="both"/>
      </w:pPr>
      <w:r>
        <w:t xml:space="preserve"> │   в предоставлении    ││ Подготовка и направление││    Направление     │</w:t>
      </w:r>
    </w:p>
    <w:p w:rsidR="00774623" w:rsidRDefault="00774623" w:rsidP="00774623">
      <w:pPr>
        <w:pStyle w:val="ConsPlusNonformat"/>
        <w:jc w:val="both"/>
      </w:pPr>
      <w:r>
        <w:t xml:space="preserve"> │ муниципальной услуги  ││   проекта соглашения    ││     заявителю      │</w:t>
      </w:r>
    </w:p>
    <w:p w:rsidR="00774623" w:rsidRDefault="00774623" w:rsidP="00774623">
      <w:pPr>
        <w:pStyle w:val="ConsPlusNonformat"/>
        <w:jc w:val="both"/>
      </w:pPr>
      <w:r>
        <w:t xml:space="preserve"> │ с указанием оснований ││заявителю для подписания ││   уведомления о    │</w:t>
      </w:r>
    </w:p>
    <w:p w:rsidR="00774623" w:rsidRDefault="00774623" w:rsidP="00774623">
      <w:pPr>
        <w:pStyle w:val="ConsPlusNonformat"/>
        <w:jc w:val="both"/>
      </w:pPr>
      <w:r>
        <w:t xml:space="preserve"> │        отказа         ││в случае, если заявление ││    возможности     │</w:t>
      </w:r>
    </w:p>
    <w:p w:rsidR="00774623" w:rsidRDefault="00774623" w:rsidP="00774623">
      <w:pPr>
        <w:pStyle w:val="ConsPlusNonformat"/>
        <w:jc w:val="both"/>
      </w:pPr>
      <w:r>
        <w:t xml:space="preserve"> └─────┬─────────────────┘│     предусматривает     ││    заключения      │</w:t>
      </w:r>
    </w:p>
    <w:p w:rsidR="00774623" w:rsidRDefault="00774623" w:rsidP="00774623">
      <w:pPr>
        <w:pStyle w:val="ConsPlusNonformat"/>
        <w:jc w:val="both"/>
      </w:pPr>
      <w:r>
        <w:t xml:space="preserve"> ┌─────┴─────────────────┐│  установление сервитута ││    соглашения </w:t>
      </w:r>
      <w:proofErr w:type="gramStart"/>
      <w:r>
        <w:t>в</w:t>
      </w:r>
      <w:proofErr w:type="gramEnd"/>
      <w:r>
        <w:t xml:space="preserve">    │</w:t>
      </w:r>
    </w:p>
    <w:p w:rsidR="00774623" w:rsidRDefault="00774623" w:rsidP="00774623">
      <w:pPr>
        <w:pStyle w:val="ConsPlusNonformat"/>
        <w:jc w:val="both"/>
      </w:pPr>
      <w:r>
        <w:t xml:space="preserve"> │  Направление отказа   ││    в отношении всего    ││    </w:t>
      </w:r>
      <w:proofErr w:type="gramStart"/>
      <w:r>
        <w:t>предложенных</w:t>
      </w:r>
      <w:proofErr w:type="gramEnd"/>
      <w:r>
        <w:t xml:space="preserve">    │</w:t>
      </w:r>
    </w:p>
    <w:p w:rsidR="00774623" w:rsidRDefault="00774623" w:rsidP="00774623">
      <w:pPr>
        <w:pStyle w:val="ConsPlusNonformat"/>
        <w:jc w:val="both"/>
      </w:pPr>
      <w:r>
        <w:t xml:space="preserve"> │   в предоставлении    ││ земельного участка, или ││заявителем границах │</w:t>
      </w:r>
    </w:p>
    <w:p w:rsidR="00774623" w:rsidRDefault="00774623" w:rsidP="00774623">
      <w:pPr>
        <w:pStyle w:val="ConsPlusNonformat"/>
        <w:jc w:val="both"/>
      </w:pPr>
      <w:r>
        <w:t xml:space="preserve"> │ муниципальной услуги  ││  в случае установления  ││ либо предложения о │</w:t>
      </w:r>
    </w:p>
    <w:p w:rsidR="00774623" w:rsidRDefault="00774623" w:rsidP="00774623">
      <w:pPr>
        <w:pStyle w:val="ConsPlusNonformat"/>
        <w:jc w:val="both"/>
      </w:pPr>
      <w:r>
        <w:t xml:space="preserve"> │       заявителю       ││сервитута на срок до трех││     </w:t>
      </w:r>
      <w:proofErr w:type="gramStart"/>
      <w:r>
        <w:t>заключении</w:t>
      </w:r>
      <w:proofErr w:type="gramEnd"/>
      <w:r>
        <w:t xml:space="preserve">     │</w:t>
      </w:r>
    </w:p>
    <w:p w:rsidR="00774623" w:rsidRDefault="00774623" w:rsidP="00774623">
      <w:pPr>
        <w:pStyle w:val="ConsPlusNonformat"/>
        <w:jc w:val="both"/>
      </w:pPr>
      <w:r>
        <w:t xml:space="preserve"> └───────────────────────┘│  лет в отношении части  ││ соглашения в иных  │</w:t>
      </w:r>
    </w:p>
    <w:p w:rsidR="00774623" w:rsidRDefault="00774623" w:rsidP="00774623">
      <w:pPr>
        <w:pStyle w:val="ConsPlusNonformat"/>
        <w:jc w:val="both"/>
      </w:pPr>
      <w:r>
        <w:t xml:space="preserve">                          │ земельного участка </w:t>
      </w:r>
      <w:proofErr w:type="gramStart"/>
      <w:r>
        <w:t>без</w:t>
      </w:r>
      <w:proofErr w:type="gramEnd"/>
      <w:r>
        <w:t xml:space="preserve">  ││      границах      │</w:t>
      </w:r>
    </w:p>
    <w:p w:rsidR="00774623" w:rsidRDefault="00774623" w:rsidP="00774623">
      <w:pPr>
        <w:pStyle w:val="ConsPlusNonformat"/>
        <w:jc w:val="both"/>
      </w:pPr>
      <w:r>
        <w:t xml:space="preserve">                          │    проведения работ,    ││с приложением схемы │</w:t>
      </w:r>
    </w:p>
    <w:p w:rsidR="00774623" w:rsidRDefault="00774623" w:rsidP="00774623">
      <w:pPr>
        <w:pStyle w:val="ConsPlusNonformat"/>
        <w:jc w:val="both"/>
      </w:pPr>
      <w:r>
        <w:t xml:space="preserve">                          │  в </w:t>
      </w:r>
      <w:proofErr w:type="gramStart"/>
      <w:r>
        <w:t>результате</w:t>
      </w:r>
      <w:proofErr w:type="gramEnd"/>
      <w:r>
        <w:t xml:space="preserve"> которых   ││  границ сервитута  │</w:t>
      </w:r>
    </w:p>
    <w:p w:rsidR="00774623" w:rsidRDefault="00774623" w:rsidP="00774623">
      <w:pPr>
        <w:pStyle w:val="ConsPlusNonformat"/>
        <w:jc w:val="both"/>
      </w:pPr>
      <w:r>
        <w:t xml:space="preserve">                          │обеспечивается подготовка││       на КПТ       │</w:t>
      </w:r>
    </w:p>
    <w:p w:rsidR="00774623" w:rsidRDefault="00774623" w:rsidP="00774623">
      <w:pPr>
        <w:pStyle w:val="ConsPlusNonformat"/>
        <w:jc w:val="both"/>
      </w:pPr>
      <w:r>
        <w:t xml:space="preserve">                          │ документов, содержащих  │└──────────────┬─────┘</w:t>
      </w:r>
    </w:p>
    <w:p w:rsidR="00774623" w:rsidRDefault="00774623" w:rsidP="00774623">
      <w:pPr>
        <w:pStyle w:val="ConsPlusNonformat"/>
        <w:jc w:val="both"/>
      </w:pPr>
      <w:r>
        <w:t xml:space="preserve">                          │     необходимые для     │               │</w:t>
      </w:r>
    </w:p>
    <w:p w:rsidR="00774623" w:rsidRDefault="00774623" w:rsidP="00774623">
      <w:pPr>
        <w:pStyle w:val="ConsPlusNonformat"/>
        <w:jc w:val="both"/>
      </w:pPr>
      <w:r>
        <w:t xml:space="preserve">                          │      осуществления      │┌──────────────┴─────┐</w:t>
      </w:r>
    </w:p>
    <w:p w:rsidR="00774623" w:rsidRDefault="00774623" w:rsidP="00774623">
      <w:pPr>
        <w:pStyle w:val="ConsPlusNonformat"/>
        <w:jc w:val="both"/>
      </w:pPr>
      <w:r>
        <w:t xml:space="preserve">                          │     </w:t>
      </w:r>
      <w:proofErr w:type="gramStart"/>
      <w:r>
        <w:t>государственного</w:t>
      </w:r>
      <w:proofErr w:type="gramEnd"/>
      <w:r>
        <w:t xml:space="preserve">    ││     Выполнение     │</w:t>
      </w:r>
    </w:p>
    <w:p w:rsidR="00774623" w:rsidRDefault="00774623" w:rsidP="00774623">
      <w:pPr>
        <w:pStyle w:val="ConsPlusNonformat"/>
        <w:jc w:val="both"/>
      </w:pPr>
      <w:r>
        <w:t xml:space="preserve">                          │    кадастрового учета   ││     заявителем     │</w:t>
      </w:r>
    </w:p>
    <w:p w:rsidR="00774623" w:rsidRDefault="00774623" w:rsidP="00774623">
      <w:pPr>
        <w:pStyle w:val="ConsPlusNonformat"/>
        <w:jc w:val="both"/>
      </w:pPr>
      <w:r>
        <w:t xml:space="preserve">                          │     сведения о части    ││кадастровых работ и │</w:t>
      </w:r>
    </w:p>
    <w:p w:rsidR="00774623" w:rsidRDefault="00774623" w:rsidP="00774623">
      <w:pPr>
        <w:pStyle w:val="ConsPlusNonformat"/>
        <w:jc w:val="both"/>
      </w:pPr>
      <w:r>
        <w:t xml:space="preserve">                          │   земельного участка,   ││ направление в адрес│</w:t>
      </w:r>
    </w:p>
    <w:p w:rsidR="00774623" w:rsidRDefault="00774623" w:rsidP="00774623">
      <w:pPr>
        <w:pStyle w:val="ConsPlusNonformat"/>
        <w:jc w:val="both"/>
      </w:pPr>
      <w:r>
        <w:t xml:space="preserve">                          │   в </w:t>
      </w:r>
      <w:proofErr w:type="gramStart"/>
      <w:r>
        <w:t>отношении</w:t>
      </w:r>
      <w:proofErr w:type="gramEnd"/>
      <w:r>
        <w:t xml:space="preserve"> которой   ││    Администрации   │</w:t>
      </w:r>
    </w:p>
    <w:p w:rsidR="00774623" w:rsidRDefault="00774623" w:rsidP="00774623">
      <w:pPr>
        <w:pStyle w:val="ConsPlusNonformat"/>
        <w:jc w:val="both"/>
      </w:pPr>
      <w:r>
        <w:t xml:space="preserve">                          │  устанавливается </w:t>
      </w:r>
      <w:proofErr w:type="gramStart"/>
      <w:r>
        <w:t>данный</w:t>
      </w:r>
      <w:proofErr w:type="gramEnd"/>
      <w:r>
        <w:t xml:space="preserve"> ││    кадастрового    │</w:t>
      </w:r>
    </w:p>
    <w:p w:rsidR="00774623" w:rsidRDefault="00774623" w:rsidP="00774623">
      <w:pPr>
        <w:pStyle w:val="ConsPlusNonformat"/>
        <w:jc w:val="both"/>
      </w:pPr>
      <w:r>
        <w:t xml:space="preserve">                          │      сервитут, без      ││     паспорта </w:t>
      </w:r>
      <w:proofErr w:type="gramStart"/>
      <w:r>
        <w:t>с</w:t>
      </w:r>
      <w:proofErr w:type="gramEnd"/>
      <w:r>
        <w:t xml:space="preserve">     │</w:t>
      </w:r>
    </w:p>
    <w:p w:rsidR="00774623" w:rsidRDefault="00774623" w:rsidP="00774623">
      <w:pPr>
        <w:pStyle w:val="ConsPlusNonformat"/>
        <w:jc w:val="both"/>
      </w:pPr>
      <w:r>
        <w:t xml:space="preserve">                          │      осуществления      ││ указанием сведений │</w:t>
      </w:r>
    </w:p>
    <w:p w:rsidR="00774623" w:rsidRDefault="00774623" w:rsidP="00774623">
      <w:pPr>
        <w:pStyle w:val="ConsPlusNonformat"/>
        <w:jc w:val="both"/>
      </w:pPr>
      <w:r>
        <w:t xml:space="preserve">                          │     </w:t>
      </w:r>
      <w:proofErr w:type="gramStart"/>
      <w:r>
        <w:t>государственного</w:t>
      </w:r>
      <w:proofErr w:type="gramEnd"/>
      <w:r>
        <w:t xml:space="preserve">    ││ о частях земельных │</w:t>
      </w:r>
    </w:p>
    <w:p w:rsidR="00774623" w:rsidRDefault="00774623" w:rsidP="00774623">
      <w:pPr>
        <w:pStyle w:val="ConsPlusNonformat"/>
        <w:jc w:val="both"/>
      </w:pPr>
      <w:r>
        <w:lastRenderedPageBreak/>
        <w:t xml:space="preserve">                          │    кадастрового учета   ││     участков, </w:t>
      </w:r>
      <w:proofErr w:type="gramStart"/>
      <w:r>
        <w:t>в</w:t>
      </w:r>
      <w:proofErr w:type="gramEnd"/>
      <w:r>
        <w:t xml:space="preserve">    │</w:t>
      </w:r>
    </w:p>
    <w:p w:rsidR="00774623" w:rsidRDefault="00774623" w:rsidP="00774623">
      <w:pPr>
        <w:pStyle w:val="ConsPlusNonformat"/>
        <w:jc w:val="both"/>
      </w:pPr>
      <w:r>
        <w:t xml:space="preserve">                          │     указанной части     ││  отношении </w:t>
      </w:r>
      <w:proofErr w:type="gramStart"/>
      <w:r>
        <w:t>которых</w:t>
      </w:r>
      <w:proofErr w:type="gramEnd"/>
      <w:r>
        <w:t xml:space="preserve"> │</w:t>
      </w:r>
    </w:p>
    <w:p w:rsidR="00774623" w:rsidRDefault="00774623" w:rsidP="00774623">
      <w:pPr>
        <w:pStyle w:val="ConsPlusNonformat"/>
        <w:jc w:val="both"/>
      </w:pPr>
      <w:r>
        <w:t xml:space="preserve">                          │земельного участка и </w:t>
      </w:r>
      <w:proofErr w:type="gramStart"/>
      <w:r>
        <w:t>без</w:t>
      </w:r>
      <w:proofErr w:type="gramEnd"/>
      <w:r>
        <w:t xml:space="preserve"> ││   устанавливается  │</w:t>
      </w:r>
    </w:p>
    <w:p w:rsidR="00774623" w:rsidRDefault="00774623" w:rsidP="00774623">
      <w:pPr>
        <w:pStyle w:val="ConsPlusNonformat"/>
        <w:jc w:val="both"/>
      </w:pPr>
      <w:r>
        <w:t xml:space="preserve">                          │     </w:t>
      </w:r>
      <w:proofErr w:type="gramStart"/>
      <w:r>
        <w:t>государственной</w:t>
      </w:r>
      <w:proofErr w:type="gramEnd"/>
      <w:r>
        <w:t xml:space="preserve">     ││       сервитут     │</w:t>
      </w:r>
    </w:p>
    <w:p w:rsidR="00774623" w:rsidRDefault="00774623" w:rsidP="00774623">
      <w:pPr>
        <w:pStyle w:val="ConsPlusNonformat"/>
        <w:jc w:val="both"/>
      </w:pPr>
      <w:r>
        <w:t xml:space="preserve">                          │ регистрации ограничения │└──────────────┬─────┘</w:t>
      </w:r>
    </w:p>
    <w:p w:rsidR="00774623" w:rsidRDefault="00774623" w:rsidP="00774623">
      <w:pPr>
        <w:pStyle w:val="ConsPlusNonformat"/>
        <w:jc w:val="both"/>
      </w:pPr>
      <w:r>
        <w:t xml:space="preserve">                          │      (обременения),     │┌──────────────┴─────┐</w:t>
      </w:r>
    </w:p>
    <w:p w:rsidR="00774623" w:rsidRDefault="00774623" w:rsidP="00774623">
      <w:pPr>
        <w:pStyle w:val="ConsPlusNonformat"/>
        <w:jc w:val="both"/>
      </w:pPr>
      <w:r>
        <w:t xml:space="preserve">                          │ </w:t>
      </w:r>
      <w:proofErr w:type="gramStart"/>
      <w:r>
        <w:t>возникающего</w:t>
      </w:r>
      <w:proofErr w:type="gramEnd"/>
      <w:r>
        <w:t xml:space="preserve"> в связи с  ││    Подготовка и    │</w:t>
      </w:r>
    </w:p>
    <w:p w:rsidR="00774623" w:rsidRDefault="00774623" w:rsidP="00774623">
      <w:pPr>
        <w:pStyle w:val="ConsPlusNonformat"/>
        <w:jc w:val="both"/>
      </w:pPr>
      <w:r>
        <w:t xml:space="preserve">                          │  установлением данного  ││ направление проекта│</w:t>
      </w:r>
    </w:p>
    <w:p w:rsidR="00774623" w:rsidRDefault="00774623" w:rsidP="00774623">
      <w:pPr>
        <w:pStyle w:val="ConsPlusNonformat"/>
        <w:jc w:val="both"/>
      </w:pPr>
      <w:r>
        <w:t xml:space="preserve">                          │        сервитута        ││соглашения заявителю│</w:t>
      </w:r>
    </w:p>
    <w:p w:rsidR="00774623" w:rsidRDefault="00774623" w:rsidP="00774623">
      <w:pPr>
        <w:pStyle w:val="ConsPlusNonformat"/>
        <w:jc w:val="both"/>
      </w:pPr>
      <w:r>
        <w:t xml:space="preserve">                          └─────────────────────────┘│   для подписания   │</w:t>
      </w:r>
    </w:p>
    <w:p w:rsidR="00774623" w:rsidRDefault="00774623" w:rsidP="00774623">
      <w:pPr>
        <w:pStyle w:val="ConsPlusNonformat"/>
        <w:jc w:val="both"/>
      </w:pPr>
      <w:r>
        <w:t xml:space="preserve">                                                     └────────────────────┘</w:t>
      </w:r>
    </w:p>
    <w:p w:rsidR="00774623" w:rsidRPr="0081560C" w:rsidRDefault="00774623" w:rsidP="0081560C">
      <w:pPr>
        <w:keepNext/>
        <w:keepLines/>
        <w:ind w:left="5103"/>
        <w:jc w:val="center"/>
        <w:outlineLvl w:val="1"/>
        <w:rPr>
          <w:rFonts w:ascii="Arial" w:hAnsi="Arial" w:cs="Arial"/>
          <w:bCs/>
          <w:iCs/>
          <w:sz w:val="20"/>
          <w:szCs w:val="20"/>
        </w:rPr>
      </w:pPr>
    </w:p>
    <w:p w:rsidR="007B3640" w:rsidRDefault="007B3640" w:rsidP="0081560C">
      <w:pPr>
        <w:pageBreakBefore/>
        <w:widowControl w:val="0"/>
        <w:tabs>
          <w:tab w:val="left" w:pos="1260"/>
        </w:tabs>
        <w:ind w:left="3969"/>
        <w:jc w:val="center"/>
        <w:rPr>
          <w:rFonts w:ascii="Arial" w:hAnsi="Arial" w:cs="Arial"/>
          <w:sz w:val="20"/>
          <w:szCs w:val="20"/>
        </w:rPr>
      </w:pPr>
    </w:p>
    <w:p w:rsidR="007F62E6" w:rsidRPr="007B3640" w:rsidRDefault="002126AC" w:rsidP="00774623">
      <w:pPr>
        <w:pStyle w:val="1"/>
        <w:rPr>
          <w:rFonts w:ascii="Arial" w:hAnsi="Arial" w:cs="Arial"/>
          <w:b w:val="0"/>
          <w:bCs w:val="0"/>
          <w:iCs/>
          <w:sz w:val="20"/>
          <w:szCs w:val="20"/>
          <w:lang w:val="ru-RU"/>
        </w:rPr>
      </w:pPr>
      <w:r w:rsidRPr="00625E33">
        <w:rPr>
          <w:rFonts w:ascii="Arial" w:hAnsi="Arial" w:cs="Arial"/>
          <w:b w:val="0"/>
          <w:szCs w:val="22"/>
          <w:lang w:val="ru-RU"/>
        </w:rPr>
        <w:t xml:space="preserve">           </w:t>
      </w:r>
      <w:r w:rsidR="00774623">
        <w:rPr>
          <w:rFonts w:ascii="Arial" w:hAnsi="Arial" w:cs="Arial"/>
          <w:b w:val="0"/>
          <w:szCs w:val="22"/>
          <w:lang w:val="ru-RU"/>
        </w:rPr>
        <w:t xml:space="preserve">                                                                    </w:t>
      </w:r>
      <w:r w:rsidR="00203205" w:rsidRPr="007B3640">
        <w:rPr>
          <w:rFonts w:ascii="Arial" w:hAnsi="Arial" w:cs="Arial"/>
          <w:b w:val="0"/>
          <w:bCs w:val="0"/>
          <w:iCs/>
          <w:sz w:val="20"/>
          <w:szCs w:val="20"/>
        </w:rPr>
        <w:t xml:space="preserve">Приложение </w:t>
      </w:r>
      <w:r w:rsidR="00203205" w:rsidRPr="007B3640">
        <w:rPr>
          <w:rFonts w:ascii="Arial" w:hAnsi="Arial" w:cs="Arial"/>
          <w:b w:val="0"/>
          <w:bCs w:val="0"/>
          <w:iCs/>
          <w:sz w:val="20"/>
          <w:szCs w:val="20"/>
          <w:lang w:val="ru-RU"/>
        </w:rPr>
        <w:t>4</w:t>
      </w:r>
    </w:p>
    <w:p w:rsidR="0081560C" w:rsidRPr="0081560C" w:rsidRDefault="007F62E6" w:rsidP="0081560C">
      <w:pPr>
        <w:keepNext/>
        <w:keepLines/>
        <w:ind w:left="5103"/>
        <w:jc w:val="center"/>
        <w:outlineLvl w:val="1"/>
        <w:rPr>
          <w:rFonts w:ascii="Arial" w:hAnsi="Arial" w:cs="Arial"/>
          <w:bCs/>
          <w:iCs/>
          <w:sz w:val="20"/>
          <w:szCs w:val="20"/>
        </w:rPr>
      </w:pPr>
      <w:r w:rsidRPr="007B3640">
        <w:rPr>
          <w:rFonts w:ascii="Arial" w:hAnsi="Arial" w:cs="Arial"/>
          <w:sz w:val="20"/>
          <w:szCs w:val="20"/>
        </w:rPr>
        <w:t>к административному регламенту предоставления</w:t>
      </w:r>
      <w:r w:rsidRPr="007B3640">
        <w:rPr>
          <w:rFonts w:ascii="Arial" w:hAnsi="Arial" w:cs="Arial"/>
          <w:i/>
          <w:sz w:val="20"/>
          <w:szCs w:val="20"/>
        </w:rPr>
        <w:t xml:space="preserve"> </w:t>
      </w:r>
      <w:r w:rsidR="00625E33" w:rsidRPr="007B3640">
        <w:rPr>
          <w:rFonts w:ascii="Arial" w:hAnsi="Arial" w:cs="Arial"/>
          <w:sz w:val="20"/>
          <w:szCs w:val="20"/>
        </w:rPr>
        <w:t>муниципальной услуги</w:t>
      </w:r>
      <w:r w:rsidRPr="007B3640">
        <w:rPr>
          <w:rFonts w:ascii="Arial" w:hAnsi="Arial" w:cs="Arial"/>
          <w:sz w:val="20"/>
          <w:szCs w:val="20"/>
        </w:rPr>
        <w:t xml:space="preserve"> </w:t>
      </w:r>
      <w:r w:rsidR="0081560C" w:rsidRPr="0081560C">
        <w:rPr>
          <w:rFonts w:ascii="Arial" w:hAnsi="Arial" w:cs="Arial"/>
          <w:bCs/>
          <w:sz w:val="20"/>
          <w:szCs w:val="20"/>
        </w:rPr>
        <w:t>«</w:t>
      </w:r>
      <w:r w:rsidR="0081560C" w:rsidRPr="0081560C">
        <w:rPr>
          <w:rFonts w:ascii="Arial" w:hAnsi="Arial" w:cs="Arial"/>
          <w:sz w:val="20"/>
          <w:szCs w:val="20"/>
        </w:rPr>
        <w:t>Заключение соглашения об установлении сервитута в отношении земельного участка, находящегося в муниципальной собственности Спировского района Тверской области»</w:t>
      </w:r>
    </w:p>
    <w:p w:rsidR="007F62E6" w:rsidRPr="00625E33" w:rsidRDefault="007F62E6" w:rsidP="0081560C">
      <w:pPr>
        <w:autoSpaceDE w:val="0"/>
        <w:autoSpaceDN w:val="0"/>
        <w:adjustRightInd w:val="0"/>
        <w:ind w:left="4536"/>
        <w:jc w:val="center"/>
        <w:outlineLvl w:val="0"/>
        <w:rPr>
          <w:rFonts w:ascii="Arial" w:hAnsi="Arial" w:cs="Arial"/>
          <w:sz w:val="22"/>
          <w:szCs w:val="22"/>
        </w:rPr>
      </w:pPr>
    </w:p>
    <w:p w:rsidR="007B3640" w:rsidRPr="009E08E7" w:rsidRDefault="007B3640" w:rsidP="007B3640">
      <w:pPr>
        <w:suppressAutoHyphens/>
        <w:jc w:val="center"/>
        <w:rPr>
          <w:rFonts w:ascii="Arial" w:hAnsi="Arial" w:cs="Arial"/>
          <w:sz w:val="22"/>
          <w:szCs w:val="22"/>
        </w:rPr>
      </w:pPr>
      <w:r w:rsidRPr="009E08E7">
        <w:rPr>
          <w:rFonts w:ascii="Arial" w:hAnsi="Arial" w:cs="Arial"/>
          <w:sz w:val="22"/>
          <w:szCs w:val="22"/>
        </w:rPr>
        <w:t>Опись документов,  принятых для предоставления муниципальной   услуги</w:t>
      </w:r>
    </w:p>
    <w:p w:rsidR="007B3640" w:rsidRPr="009E08E7" w:rsidRDefault="007B3640" w:rsidP="007B3640">
      <w:pPr>
        <w:suppressAutoHyphens/>
        <w:jc w:val="center"/>
        <w:rPr>
          <w:rFonts w:ascii="Arial" w:hAnsi="Arial" w:cs="Arial"/>
          <w:sz w:val="22"/>
          <w:szCs w:val="22"/>
        </w:rPr>
      </w:pPr>
    </w:p>
    <w:tbl>
      <w:tblPr>
        <w:tblW w:w="0" w:type="auto"/>
        <w:tblLook w:val="01E0" w:firstRow="1" w:lastRow="1" w:firstColumn="1" w:lastColumn="1" w:noHBand="0" w:noVBand="0"/>
      </w:tblPr>
      <w:tblGrid>
        <w:gridCol w:w="2916"/>
        <w:gridCol w:w="666"/>
        <w:gridCol w:w="5989"/>
      </w:tblGrid>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по журналу регистрации</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Дата принятия документов</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Наименование заявителя  - юридического лица или Ф.И.О. заявителя </w:t>
            </w:r>
            <w:proofErr w:type="gramStart"/>
            <w:r w:rsidRPr="009E08E7">
              <w:rPr>
                <w:rFonts w:ascii="Arial" w:hAnsi="Arial" w:cs="Arial"/>
                <w:sz w:val="22"/>
                <w:szCs w:val="22"/>
              </w:rPr>
              <w:t>-г</w:t>
            </w:r>
            <w:proofErr w:type="gramEnd"/>
            <w:r w:rsidRPr="009E08E7">
              <w:rPr>
                <w:rFonts w:ascii="Arial" w:hAnsi="Arial" w:cs="Arial"/>
                <w:sz w:val="22"/>
                <w:szCs w:val="22"/>
              </w:rPr>
              <w:t xml:space="preserve">ражданина </w:t>
            </w: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p>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 xml:space="preserve">Адрес </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Телефон</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Ф.И.О. лица, сдавшего документы</w:t>
            </w:r>
          </w:p>
          <w:p w:rsidR="007B3640" w:rsidRPr="009E08E7" w:rsidRDefault="007B3640" w:rsidP="00DF2496">
            <w:pPr>
              <w:suppressAutoHyphens/>
              <w:rPr>
                <w:rFonts w:ascii="Arial" w:hAnsi="Arial" w:cs="Arial"/>
                <w:sz w:val="22"/>
                <w:szCs w:val="22"/>
              </w:rPr>
            </w:pPr>
          </w:p>
        </w:tc>
        <w:tc>
          <w:tcPr>
            <w:tcW w:w="6464"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w:t>
            </w:r>
          </w:p>
        </w:tc>
      </w:tr>
      <w:tr w:rsidR="007B3640" w:rsidRPr="009E08E7" w:rsidTr="00DF2496">
        <w:tc>
          <w:tcPr>
            <w:tcW w:w="3107"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Состав сданной документации:</w:t>
            </w:r>
          </w:p>
        </w:tc>
        <w:tc>
          <w:tcPr>
            <w:tcW w:w="6464" w:type="dxa"/>
            <w:gridSpan w:val="2"/>
          </w:tcPr>
          <w:p w:rsidR="007B3640" w:rsidRPr="009E08E7" w:rsidRDefault="007B3640" w:rsidP="00DF2496">
            <w:pPr>
              <w:suppressAutoHyphens/>
              <w:rPr>
                <w:rFonts w:ascii="Arial" w:hAnsi="Arial" w:cs="Arial"/>
                <w:sz w:val="22"/>
                <w:szCs w:val="22"/>
              </w:rPr>
            </w:pPr>
          </w:p>
        </w:tc>
      </w:tr>
      <w:tr w:rsidR="007B3640" w:rsidRPr="009E08E7" w:rsidTr="00DF2496">
        <w:tc>
          <w:tcPr>
            <w:tcW w:w="9571" w:type="dxa"/>
            <w:gridSpan w:val="3"/>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сдал:</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Документы принял:</w:t>
            </w:r>
          </w:p>
        </w:tc>
      </w:tr>
      <w:tr w:rsidR="007B3640" w:rsidRPr="009E08E7" w:rsidTr="00DF2496">
        <w:tc>
          <w:tcPr>
            <w:tcW w:w="3715" w:type="dxa"/>
            <w:gridSpan w:val="2"/>
          </w:tcPr>
          <w:p w:rsidR="007B3640" w:rsidRPr="009E08E7" w:rsidRDefault="007B3640" w:rsidP="00DF2496">
            <w:pPr>
              <w:suppressAutoHyphens/>
              <w:rPr>
                <w:rFonts w:ascii="Arial" w:hAnsi="Arial" w:cs="Arial"/>
                <w:sz w:val="22"/>
                <w:szCs w:val="22"/>
              </w:rPr>
            </w:pPr>
            <w:r>
              <w:rPr>
                <w:rFonts w:ascii="Arial" w:hAnsi="Arial" w:cs="Arial"/>
                <w:sz w:val="22"/>
                <w:szCs w:val="22"/>
              </w:rPr>
              <w:t>___________________________</w:t>
            </w:r>
          </w:p>
        </w:tc>
        <w:tc>
          <w:tcPr>
            <w:tcW w:w="5856" w:type="dxa"/>
          </w:tcPr>
          <w:p w:rsidR="007B3640" w:rsidRPr="009E08E7" w:rsidRDefault="007B3640" w:rsidP="00DF2496">
            <w:pPr>
              <w:suppressAutoHyphens/>
              <w:rPr>
                <w:rFonts w:ascii="Arial" w:hAnsi="Arial" w:cs="Arial"/>
                <w:sz w:val="22"/>
                <w:szCs w:val="22"/>
              </w:rPr>
            </w:pPr>
            <w:r w:rsidRPr="009E08E7">
              <w:rPr>
                <w:rFonts w:ascii="Arial" w:hAnsi="Arial" w:cs="Arial"/>
                <w:sz w:val="22"/>
                <w:szCs w:val="22"/>
              </w:rPr>
              <w:t>_________________________________________</w:t>
            </w:r>
          </w:p>
        </w:tc>
      </w:tr>
      <w:tr w:rsidR="007B3640" w:rsidRPr="009E08E7" w:rsidTr="00DF2496">
        <w:tc>
          <w:tcPr>
            <w:tcW w:w="3715" w:type="dxa"/>
            <w:gridSpan w:val="2"/>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телефон</w:t>
            </w:r>
          </w:p>
        </w:tc>
        <w:tc>
          <w:tcPr>
            <w:tcW w:w="5856" w:type="dxa"/>
          </w:tcPr>
          <w:p w:rsidR="007B3640" w:rsidRPr="009E08E7" w:rsidRDefault="007B3640" w:rsidP="00DF2496">
            <w:pPr>
              <w:suppressAutoHyphens/>
              <w:jc w:val="center"/>
              <w:rPr>
                <w:rFonts w:ascii="Arial" w:hAnsi="Arial" w:cs="Arial"/>
                <w:sz w:val="22"/>
                <w:szCs w:val="22"/>
                <w:vertAlign w:val="superscript"/>
              </w:rPr>
            </w:pPr>
            <w:r w:rsidRPr="009E08E7">
              <w:rPr>
                <w:rFonts w:ascii="Arial" w:hAnsi="Arial" w:cs="Arial"/>
                <w:sz w:val="22"/>
                <w:szCs w:val="22"/>
                <w:vertAlign w:val="superscript"/>
              </w:rPr>
              <w:t>Ф.И.О. специалиста, принявшего документацию, телефон</w:t>
            </w:r>
          </w:p>
        </w:tc>
      </w:tr>
    </w:tbl>
    <w:p w:rsidR="007F62E6" w:rsidRPr="007B3640" w:rsidRDefault="00203205" w:rsidP="007B3640">
      <w:pPr>
        <w:pageBreakBefore/>
        <w:tabs>
          <w:tab w:val="left" w:pos="1260"/>
        </w:tabs>
        <w:ind w:left="4500"/>
        <w:jc w:val="center"/>
        <w:rPr>
          <w:rFonts w:ascii="Arial" w:hAnsi="Arial" w:cs="Arial"/>
          <w:bCs/>
          <w:iCs/>
          <w:sz w:val="20"/>
          <w:szCs w:val="20"/>
        </w:rPr>
      </w:pPr>
      <w:r w:rsidRPr="007B3640">
        <w:rPr>
          <w:rFonts w:ascii="Arial" w:hAnsi="Arial" w:cs="Arial"/>
          <w:bCs/>
          <w:iCs/>
          <w:sz w:val="20"/>
          <w:szCs w:val="20"/>
        </w:rPr>
        <w:lastRenderedPageBreak/>
        <w:t>Приложение 5</w:t>
      </w:r>
    </w:p>
    <w:p w:rsidR="0081560C" w:rsidRPr="0081560C" w:rsidRDefault="007F62E6" w:rsidP="0081560C">
      <w:pPr>
        <w:keepNext/>
        <w:keepLines/>
        <w:ind w:left="5103"/>
        <w:jc w:val="center"/>
        <w:outlineLvl w:val="1"/>
        <w:rPr>
          <w:rFonts w:ascii="Arial" w:hAnsi="Arial" w:cs="Arial"/>
          <w:bCs/>
          <w:iCs/>
          <w:sz w:val="20"/>
          <w:szCs w:val="20"/>
        </w:rPr>
      </w:pPr>
      <w:r w:rsidRPr="007B3640">
        <w:rPr>
          <w:rFonts w:ascii="Arial" w:hAnsi="Arial" w:cs="Arial"/>
          <w:sz w:val="20"/>
          <w:szCs w:val="20"/>
        </w:rPr>
        <w:t>к административному регламенту предоставления</w:t>
      </w:r>
      <w:r w:rsidRPr="007B3640">
        <w:rPr>
          <w:rFonts w:ascii="Arial" w:hAnsi="Arial" w:cs="Arial"/>
          <w:i/>
          <w:sz w:val="20"/>
          <w:szCs w:val="20"/>
        </w:rPr>
        <w:t xml:space="preserve"> </w:t>
      </w:r>
      <w:r w:rsidR="00625E33" w:rsidRPr="007B3640">
        <w:rPr>
          <w:rFonts w:ascii="Arial" w:hAnsi="Arial" w:cs="Arial"/>
          <w:sz w:val="20"/>
          <w:szCs w:val="20"/>
        </w:rPr>
        <w:t>муниципальной услуги</w:t>
      </w:r>
      <w:r w:rsidRPr="007B3640">
        <w:rPr>
          <w:rFonts w:ascii="Arial" w:hAnsi="Arial" w:cs="Arial"/>
          <w:sz w:val="20"/>
          <w:szCs w:val="20"/>
        </w:rPr>
        <w:t xml:space="preserve"> </w:t>
      </w:r>
      <w:r w:rsidR="0081560C" w:rsidRPr="0081560C">
        <w:rPr>
          <w:rFonts w:ascii="Arial" w:hAnsi="Arial" w:cs="Arial"/>
          <w:bCs/>
          <w:sz w:val="20"/>
          <w:szCs w:val="20"/>
        </w:rPr>
        <w:t>«</w:t>
      </w:r>
      <w:r w:rsidR="0081560C" w:rsidRPr="0081560C">
        <w:rPr>
          <w:rFonts w:ascii="Arial" w:hAnsi="Arial" w:cs="Arial"/>
          <w:sz w:val="20"/>
          <w:szCs w:val="20"/>
        </w:rPr>
        <w:t>Заключение соглашения об установлении сервитута в отношении земельного участка, находящегося в муниципальной</w:t>
      </w:r>
      <w:r w:rsidR="00774623">
        <w:rPr>
          <w:rFonts w:ascii="Arial" w:hAnsi="Arial" w:cs="Arial"/>
          <w:sz w:val="20"/>
          <w:szCs w:val="20"/>
        </w:rPr>
        <w:t xml:space="preserve"> </w:t>
      </w:r>
      <w:r w:rsidR="0081560C" w:rsidRPr="0081560C">
        <w:rPr>
          <w:rFonts w:ascii="Arial" w:hAnsi="Arial" w:cs="Arial"/>
          <w:sz w:val="20"/>
          <w:szCs w:val="20"/>
        </w:rPr>
        <w:t>собственности Спировского района Тверской области»</w:t>
      </w:r>
    </w:p>
    <w:p w:rsidR="007F62E6" w:rsidRPr="00625E33" w:rsidRDefault="007F62E6" w:rsidP="0081560C">
      <w:pPr>
        <w:keepNext/>
        <w:keepLines/>
        <w:ind w:left="4500"/>
        <w:jc w:val="center"/>
        <w:outlineLvl w:val="1"/>
        <w:rPr>
          <w:rFonts w:ascii="Arial" w:hAnsi="Arial" w:cs="Arial"/>
          <w:sz w:val="22"/>
          <w:szCs w:val="22"/>
        </w:rPr>
      </w:pPr>
    </w:p>
    <w:p w:rsidR="007B3640" w:rsidRPr="00A65B6A" w:rsidRDefault="007B3640" w:rsidP="007B3640">
      <w:pPr>
        <w:pStyle w:val="1"/>
        <w:rPr>
          <w:rFonts w:ascii="Arial" w:hAnsi="Arial" w:cs="Arial"/>
          <w:b w:val="0"/>
          <w:szCs w:val="22"/>
        </w:rPr>
      </w:pPr>
      <w:r w:rsidRPr="00A65B6A">
        <w:rPr>
          <w:rFonts w:ascii="Arial" w:hAnsi="Arial" w:cs="Arial"/>
          <w:b w:val="0"/>
          <w:szCs w:val="22"/>
        </w:rPr>
        <w:t xml:space="preserve">Перечень документов, </w:t>
      </w:r>
      <w:r w:rsidRPr="00A65B6A">
        <w:rPr>
          <w:rFonts w:ascii="Arial" w:hAnsi="Arial" w:cs="Arial"/>
          <w:b w:val="0"/>
          <w:szCs w:val="22"/>
        </w:rPr>
        <w:br/>
        <w:t>передаваемых</w:t>
      </w:r>
      <w:r>
        <w:rPr>
          <w:rFonts w:ascii="Arial" w:hAnsi="Arial" w:cs="Arial"/>
          <w:b w:val="0"/>
          <w:szCs w:val="22"/>
          <w:lang w:val="ru-RU"/>
        </w:rPr>
        <w:t xml:space="preserve"> </w:t>
      </w:r>
      <w:proofErr w:type="spellStart"/>
      <w:r>
        <w:rPr>
          <w:rFonts w:ascii="Arial" w:hAnsi="Arial" w:cs="Arial"/>
          <w:b w:val="0"/>
          <w:szCs w:val="22"/>
          <w:lang w:val="ru-RU"/>
        </w:rPr>
        <w:t>Спировским</w:t>
      </w:r>
      <w:proofErr w:type="spellEnd"/>
      <w:r w:rsidRPr="00A65B6A">
        <w:rPr>
          <w:rFonts w:ascii="Arial" w:hAnsi="Arial" w:cs="Arial"/>
          <w:b w:val="0"/>
          <w:szCs w:val="22"/>
        </w:rPr>
        <w:t xml:space="preserve"> </w:t>
      </w:r>
      <w:r w:rsidR="00774623">
        <w:rPr>
          <w:rFonts w:ascii="Arial" w:hAnsi="Arial" w:cs="Arial"/>
          <w:b w:val="0"/>
          <w:szCs w:val="22"/>
        </w:rPr>
        <w:t>ом</w:t>
      </w:r>
      <w:r w:rsidRPr="00A65B6A">
        <w:rPr>
          <w:rFonts w:ascii="Arial" w:hAnsi="Arial" w:cs="Arial"/>
          <w:b w:val="0"/>
          <w:szCs w:val="22"/>
        </w:rPr>
        <w:t xml:space="preserve"> ГАУ «МФЦ»</w:t>
      </w:r>
      <w:r>
        <w:rPr>
          <w:rFonts w:ascii="Arial" w:hAnsi="Arial" w:cs="Arial"/>
          <w:b w:val="0"/>
          <w:szCs w:val="22"/>
          <w:lang w:val="ru-RU"/>
        </w:rPr>
        <w:t xml:space="preserve"> </w:t>
      </w:r>
      <w:r w:rsidRPr="00A65B6A">
        <w:rPr>
          <w:rFonts w:ascii="Arial" w:hAnsi="Arial" w:cs="Arial"/>
          <w:b w:val="0"/>
          <w:szCs w:val="22"/>
        </w:rPr>
        <w:t xml:space="preserve">в </w:t>
      </w:r>
      <w:r>
        <w:rPr>
          <w:rFonts w:ascii="Arial" w:hAnsi="Arial" w:cs="Arial"/>
          <w:b w:val="0"/>
          <w:szCs w:val="22"/>
        </w:rPr>
        <w:t>Администраци</w:t>
      </w:r>
      <w:r>
        <w:rPr>
          <w:rFonts w:ascii="Arial" w:hAnsi="Arial" w:cs="Arial"/>
          <w:b w:val="0"/>
          <w:szCs w:val="22"/>
          <w:lang w:val="ru-RU"/>
        </w:rPr>
        <w:t xml:space="preserve">ю Спировского района </w:t>
      </w:r>
      <w:proofErr w:type="spellStart"/>
      <w:r>
        <w:rPr>
          <w:rFonts w:ascii="Arial" w:hAnsi="Arial" w:cs="Arial"/>
          <w:b w:val="0"/>
          <w:szCs w:val="22"/>
          <w:lang w:val="ru-RU"/>
        </w:rPr>
        <w:t>Тв</w:t>
      </w:r>
      <w:r w:rsidRPr="00A65B6A">
        <w:rPr>
          <w:rFonts w:ascii="Arial" w:hAnsi="Arial" w:cs="Arial"/>
          <w:b w:val="0"/>
          <w:szCs w:val="22"/>
        </w:rPr>
        <w:t>ерской</w:t>
      </w:r>
      <w:proofErr w:type="spellEnd"/>
      <w:r w:rsidRPr="00A65B6A">
        <w:rPr>
          <w:rFonts w:ascii="Arial" w:hAnsi="Arial" w:cs="Arial"/>
          <w:b w:val="0"/>
          <w:szCs w:val="22"/>
        </w:rPr>
        <w:t xml:space="preserve"> области</w:t>
      </w:r>
    </w:p>
    <w:p w:rsidR="007F62E6" w:rsidRPr="00625E33" w:rsidRDefault="007F62E6" w:rsidP="007F62E6">
      <w:pPr>
        <w:ind w:firstLine="720"/>
        <w:jc w:val="both"/>
        <w:rPr>
          <w:rFonts w:ascii="Arial" w:hAnsi="Arial" w:cs="Arial"/>
          <w:sz w:val="22"/>
          <w:szCs w:val="22"/>
        </w:rPr>
      </w:pPr>
    </w:p>
    <w:p w:rsidR="003762A2" w:rsidRPr="00774623" w:rsidRDefault="00625E33" w:rsidP="007B3640">
      <w:pPr>
        <w:keepNext/>
        <w:keepLines/>
        <w:jc w:val="both"/>
        <w:outlineLvl w:val="1"/>
        <w:rPr>
          <w:rFonts w:ascii="Arial" w:hAnsi="Arial" w:cs="Arial"/>
          <w:bCs/>
          <w:iCs/>
          <w:sz w:val="22"/>
          <w:szCs w:val="22"/>
        </w:rPr>
      </w:pPr>
      <w:r w:rsidRPr="00774623">
        <w:rPr>
          <w:rFonts w:ascii="Arial" w:hAnsi="Arial" w:cs="Arial"/>
          <w:sz w:val="22"/>
          <w:szCs w:val="22"/>
        </w:rPr>
        <w:t>Муниципальная услуга</w:t>
      </w:r>
      <w:r w:rsidR="007F62E6" w:rsidRPr="00774623">
        <w:rPr>
          <w:rFonts w:ascii="Arial" w:hAnsi="Arial" w:cs="Arial"/>
          <w:sz w:val="22"/>
          <w:szCs w:val="22"/>
        </w:rPr>
        <w:t>:</w:t>
      </w:r>
      <w:r w:rsidR="007B3640" w:rsidRPr="00774623">
        <w:rPr>
          <w:rFonts w:ascii="Arial" w:hAnsi="Arial" w:cs="Arial"/>
          <w:sz w:val="22"/>
          <w:szCs w:val="22"/>
        </w:rPr>
        <w:t xml:space="preserve"> </w:t>
      </w:r>
      <w:r w:rsidR="003762A2" w:rsidRPr="00774623">
        <w:rPr>
          <w:rFonts w:ascii="Arial" w:hAnsi="Arial" w:cs="Arial"/>
          <w:bCs/>
          <w:sz w:val="22"/>
          <w:szCs w:val="22"/>
        </w:rPr>
        <w:t>«</w:t>
      </w:r>
      <w:r w:rsidR="00774623" w:rsidRPr="00774623">
        <w:rPr>
          <w:rFonts w:ascii="Arial" w:hAnsi="Arial" w:cs="Arial"/>
          <w:sz w:val="22"/>
          <w:szCs w:val="22"/>
        </w:rPr>
        <w:t>Заключение соглашения об установлении сервитута в отношении земельного участка, находящегося в муниципальной собственности Спировского района Тверской области</w:t>
      </w:r>
      <w:r w:rsidR="003762A2" w:rsidRPr="00774623">
        <w:rPr>
          <w:rFonts w:ascii="Arial" w:hAnsi="Arial" w:cs="Arial"/>
          <w:sz w:val="22"/>
          <w:szCs w:val="22"/>
        </w:rPr>
        <w:t>»</w:t>
      </w:r>
    </w:p>
    <w:p w:rsidR="007B3640" w:rsidRDefault="003762A2" w:rsidP="007F62E6">
      <w:pPr>
        <w:ind w:firstLine="720"/>
        <w:jc w:val="both"/>
        <w:rPr>
          <w:rFonts w:ascii="Arial" w:hAnsi="Arial" w:cs="Arial"/>
          <w:sz w:val="22"/>
          <w:szCs w:val="22"/>
        </w:rPr>
      </w:pPr>
      <w:r w:rsidRPr="00625E33">
        <w:rPr>
          <w:rFonts w:ascii="Arial" w:hAnsi="Arial" w:cs="Arial"/>
          <w:sz w:val="22"/>
          <w:szCs w:val="22"/>
        </w:rPr>
        <w:t xml:space="preserve"> </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Заявление 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                         </w:t>
      </w:r>
      <w:r w:rsidR="007B3640">
        <w:rPr>
          <w:rFonts w:ascii="Arial" w:hAnsi="Arial" w:cs="Arial"/>
          <w:sz w:val="22"/>
          <w:szCs w:val="22"/>
        </w:rPr>
        <w:t xml:space="preserve">      </w:t>
      </w:r>
      <w:r w:rsidRPr="00625E33">
        <w:rPr>
          <w:rFonts w:ascii="Arial" w:hAnsi="Arial" w:cs="Arial"/>
          <w:sz w:val="22"/>
          <w:szCs w:val="22"/>
        </w:rPr>
        <w:t xml:space="preserve">  (регистрационный номер заявления)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Заявителем представлены следующие документы:</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1.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2.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3.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4.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5. Наименование документа (вид документа: оригинал/копия/нотариальная копия/справочные сведения)</w:t>
      </w:r>
    </w:p>
    <w:p w:rsidR="007F62E6" w:rsidRPr="00625E33" w:rsidRDefault="007F62E6" w:rsidP="007F62E6">
      <w:pPr>
        <w:ind w:firstLine="720"/>
        <w:jc w:val="both"/>
        <w:rPr>
          <w:rFonts w:ascii="Arial" w:hAnsi="Arial" w:cs="Arial"/>
          <w:sz w:val="22"/>
          <w:szCs w:val="22"/>
        </w:rPr>
      </w:pP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передал ______________________________________________________________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«___»__________________20__г. ______________________________</w:t>
      </w:r>
    </w:p>
    <w:p w:rsidR="007F62E6" w:rsidRPr="00625E33" w:rsidRDefault="007F62E6" w:rsidP="007F62E6">
      <w:pPr>
        <w:ind w:firstLine="720"/>
        <w:jc w:val="right"/>
        <w:rPr>
          <w:rFonts w:ascii="Arial" w:hAnsi="Arial" w:cs="Arial"/>
          <w:sz w:val="22"/>
          <w:szCs w:val="22"/>
        </w:rPr>
      </w:pPr>
      <w:r w:rsidRPr="00625E33">
        <w:rPr>
          <w:rFonts w:ascii="Arial" w:hAnsi="Arial" w:cs="Arial"/>
          <w:sz w:val="22"/>
          <w:szCs w:val="22"/>
        </w:rPr>
        <w:t xml:space="preserve">(подпись специалиста </w:t>
      </w:r>
      <w:r w:rsidR="008D0698">
        <w:rPr>
          <w:rFonts w:ascii="Arial" w:hAnsi="Arial" w:cs="Arial"/>
          <w:sz w:val="22"/>
          <w:szCs w:val="22"/>
        </w:rPr>
        <w:t>ГАУ «МФЦ»</w:t>
      </w:r>
      <w:r w:rsidRPr="00625E33">
        <w:rPr>
          <w:rFonts w:ascii="Arial" w:hAnsi="Arial" w:cs="Arial"/>
          <w:sz w:val="22"/>
          <w:szCs w:val="22"/>
        </w:rPr>
        <w:t>)</w:t>
      </w:r>
    </w:p>
    <w:p w:rsidR="007F62E6" w:rsidRPr="00625E33" w:rsidRDefault="007F62E6" w:rsidP="007F62E6">
      <w:pPr>
        <w:ind w:firstLine="720"/>
        <w:rPr>
          <w:rFonts w:ascii="Arial" w:hAnsi="Arial" w:cs="Arial"/>
          <w:sz w:val="22"/>
          <w:szCs w:val="22"/>
        </w:rPr>
      </w:pPr>
      <w:r w:rsidRPr="00625E33">
        <w:rPr>
          <w:rFonts w:ascii="Arial" w:hAnsi="Arial" w:cs="Arial"/>
          <w:sz w:val="22"/>
          <w:szCs w:val="22"/>
        </w:rPr>
        <w:t>Документы принял _________________________________________________________</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 xml:space="preserve">(фамилия, имя, отчество и должность сотрудника </w:t>
      </w:r>
      <w:r w:rsidR="00625E33">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ind w:firstLine="720"/>
        <w:jc w:val="both"/>
        <w:rPr>
          <w:rFonts w:ascii="Arial" w:hAnsi="Arial" w:cs="Arial"/>
          <w:sz w:val="22"/>
          <w:szCs w:val="22"/>
        </w:rPr>
      </w:pPr>
      <w:r w:rsidRPr="00625E33">
        <w:rPr>
          <w:rFonts w:ascii="Arial" w:hAnsi="Arial" w:cs="Arial"/>
          <w:sz w:val="22"/>
          <w:szCs w:val="22"/>
        </w:rPr>
        <w:t>«___» __________________ 20__ г. ______________________________</w:t>
      </w:r>
    </w:p>
    <w:p w:rsidR="007F62E6" w:rsidRPr="00625E33" w:rsidRDefault="007F62E6" w:rsidP="007F62E6">
      <w:pPr>
        <w:ind w:firstLine="720"/>
        <w:jc w:val="right"/>
        <w:rPr>
          <w:rFonts w:ascii="Arial" w:hAnsi="Arial" w:cs="Arial"/>
          <w:sz w:val="22"/>
          <w:szCs w:val="22"/>
        </w:rPr>
      </w:pPr>
      <w:r w:rsidRPr="00625E33">
        <w:rPr>
          <w:rFonts w:ascii="Arial" w:hAnsi="Arial" w:cs="Arial"/>
          <w:sz w:val="22"/>
          <w:szCs w:val="22"/>
        </w:rPr>
        <w:t xml:space="preserve">(подпись сотрудника </w:t>
      </w:r>
      <w:r w:rsidR="00625E33">
        <w:rPr>
          <w:rFonts w:ascii="Arial" w:hAnsi="Arial" w:cs="Arial"/>
          <w:sz w:val="22"/>
          <w:szCs w:val="22"/>
        </w:rPr>
        <w:t>Администрации</w:t>
      </w:r>
      <w:r w:rsidRPr="00625E33">
        <w:rPr>
          <w:rFonts w:ascii="Arial" w:hAnsi="Arial" w:cs="Arial"/>
          <w:sz w:val="22"/>
          <w:szCs w:val="22"/>
        </w:rPr>
        <w:t>)</w:t>
      </w:r>
    </w:p>
    <w:p w:rsidR="007F62E6" w:rsidRPr="00625E33" w:rsidRDefault="007F62E6" w:rsidP="007F62E6">
      <w:pPr>
        <w:shd w:val="clear" w:color="auto" w:fill="FFFFFF"/>
        <w:tabs>
          <w:tab w:val="left" w:pos="7740"/>
        </w:tabs>
        <w:ind w:left="4111"/>
        <w:jc w:val="right"/>
        <w:rPr>
          <w:rFonts w:ascii="Arial" w:hAnsi="Arial" w:cs="Arial"/>
          <w:sz w:val="22"/>
          <w:szCs w:val="22"/>
          <w:highlight w:val="cyan"/>
        </w:rPr>
      </w:pPr>
    </w:p>
    <w:p w:rsidR="007F62E6" w:rsidRPr="00625E33" w:rsidRDefault="007F62E6" w:rsidP="007F62E6">
      <w:pPr>
        <w:tabs>
          <w:tab w:val="left" w:pos="1260"/>
        </w:tabs>
        <w:rPr>
          <w:rFonts w:ascii="Arial" w:hAnsi="Arial" w:cs="Arial"/>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p w:rsidR="000257D0" w:rsidRPr="00625E33" w:rsidRDefault="000257D0" w:rsidP="00892812">
      <w:pPr>
        <w:autoSpaceDE w:val="0"/>
        <w:autoSpaceDN w:val="0"/>
        <w:adjustRightInd w:val="0"/>
        <w:jc w:val="center"/>
        <w:outlineLvl w:val="1"/>
        <w:rPr>
          <w:rFonts w:ascii="Arial" w:hAnsi="Arial" w:cs="Arial"/>
          <w:b/>
          <w:sz w:val="22"/>
          <w:szCs w:val="22"/>
        </w:rPr>
      </w:pPr>
    </w:p>
    <w:sectPr w:rsidR="000257D0" w:rsidRPr="00625E33" w:rsidSect="007B3640">
      <w:headerReference w:type="default" r:id="rId17"/>
      <w:pgSz w:w="11906" w:h="16838" w:code="9"/>
      <w:pgMar w:top="1134" w:right="850" w:bottom="568" w:left="1701"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D5" w:rsidRDefault="000135D5">
      <w:r>
        <w:separator/>
      </w:r>
    </w:p>
  </w:endnote>
  <w:endnote w:type="continuationSeparator" w:id="0">
    <w:p w:rsidR="000135D5" w:rsidRDefault="0001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D5" w:rsidRDefault="000135D5">
      <w:r>
        <w:separator/>
      </w:r>
    </w:p>
  </w:footnote>
  <w:footnote w:type="continuationSeparator" w:id="0">
    <w:p w:rsidR="000135D5" w:rsidRDefault="00013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5D5" w:rsidRDefault="000135D5">
    <w:pPr>
      <w:pStyle w:val="ab"/>
      <w:jc w:val="center"/>
    </w:pPr>
  </w:p>
  <w:p w:rsidR="000135D5" w:rsidRDefault="000135D5">
    <w:pPr>
      <w:pStyle w:val="ab"/>
      <w:jc w:val="center"/>
    </w:pPr>
    <w:r>
      <w:fldChar w:fldCharType="begin"/>
    </w:r>
    <w:r>
      <w:instrText>PAGE   \* MERGEFORMAT</w:instrText>
    </w:r>
    <w:r>
      <w:fldChar w:fldCharType="separate"/>
    </w:r>
    <w:r w:rsidR="0053469C">
      <w:rPr>
        <w:noProof/>
      </w:rPr>
      <w:t>4</w:t>
    </w:r>
    <w:r>
      <w:fldChar w:fldCharType="end"/>
    </w:r>
  </w:p>
  <w:p w:rsidR="000135D5" w:rsidRDefault="000135D5">
    <w:pPr>
      <w:pStyle w:val="ab"/>
    </w:pPr>
  </w:p>
  <w:p w:rsidR="000135D5" w:rsidRDefault="000135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939"/>
    <w:multiLevelType w:val="multilevel"/>
    <w:tmpl w:val="9BD24332"/>
    <w:lvl w:ilvl="0">
      <w:start w:val="15"/>
      <w:numFmt w:val="decimal"/>
      <w:lvlText w:val="%1."/>
      <w:lvlJc w:val="left"/>
      <w:pPr>
        <w:ind w:left="8114" w:hanging="600"/>
      </w:pPr>
      <w:rPr>
        <w:rFonts w:hint="default"/>
        <w:sz w:val="28"/>
        <w:szCs w:val="28"/>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nsid w:val="0F0E32CB"/>
    <w:multiLevelType w:val="hybridMultilevel"/>
    <w:tmpl w:val="2C262EA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89C221F"/>
    <w:multiLevelType w:val="hybridMultilevel"/>
    <w:tmpl w:val="7FCC3FB0"/>
    <w:lvl w:ilvl="0" w:tplc="01C8CF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C41137"/>
    <w:multiLevelType w:val="hybridMultilevel"/>
    <w:tmpl w:val="FF9E1170"/>
    <w:lvl w:ilvl="0" w:tplc="124689FC">
      <w:start w:val="1"/>
      <w:numFmt w:val="decimal"/>
      <w:lvlText w:val="%1."/>
      <w:lvlJc w:val="left"/>
      <w:pPr>
        <w:tabs>
          <w:tab w:val="num" w:pos="2085"/>
        </w:tabs>
        <w:ind w:left="2085" w:hanging="1185"/>
      </w:pPr>
      <w:rPr>
        <w:rFonts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38913F97"/>
    <w:multiLevelType w:val="hybridMultilevel"/>
    <w:tmpl w:val="2714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F61155"/>
    <w:multiLevelType w:val="multilevel"/>
    <w:tmpl w:val="D79C3464"/>
    <w:lvl w:ilvl="0">
      <w:start w:val="1"/>
      <w:numFmt w:val="decimal"/>
      <w:lvlText w:val="%1."/>
      <w:lvlJc w:val="left"/>
      <w:pPr>
        <w:tabs>
          <w:tab w:val="num" w:pos="720"/>
        </w:tabs>
        <w:ind w:left="720" w:hanging="360"/>
      </w:p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92875D3"/>
    <w:multiLevelType w:val="hybridMultilevel"/>
    <w:tmpl w:val="EA9A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257B55"/>
    <w:multiLevelType w:val="hybridMultilevel"/>
    <w:tmpl w:val="693488A6"/>
    <w:lvl w:ilvl="0" w:tplc="9D32366C">
      <w:start w:val="1"/>
      <w:numFmt w:val="russianLower"/>
      <w:lvlText w:val="%1)"/>
      <w:lvlJc w:val="left"/>
      <w:pPr>
        <w:tabs>
          <w:tab w:val="num" w:pos="1440"/>
        </w:tabs>
        <w:ind w:left="14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0996966"/>
    <w:multiLevelType w:val="hybridMultilevel"/>
    <w:tmpl w:val="8FB6D5F2"/>
    <w:lvl w:ilvl="0" w:tplc="B6DA3B86">
      <w:start w:val="1"/>
      <w:numFmt w:val="decimal"/>
      <w:lvlText w:val="%1."/>
      <w:lvlJc w:val="left"/>
      <w:pPr>
        <w:tabs>
          <w:tab w:val="num" w:pos="1941"/>
        </w:tabs>
        <w:ind w:left="1941" w:hanging="120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1C546E"/>
    <w:multiLevelType w:val="hybridMultilevel"/>
    <w:tmpl w:val="7E146AC8"/>
    <w:lvl w:ilvl="0" w:tplc="04190001">
      <w:start w:val="1"/>
      <w:numFmt w:val="bullet"/>
      <w:lvlText w:val=""/>
      <w:lvlJc w:val="left"/>
      <w:pPr>
        <w:tabs>
          <w:tab w:val="num" w:pos="1260"/>
        </w:tabs>
        <w:ind w:left="1260" w:hanging="360"/>
      </w:pPr>
      <w:rPr>
        <w:rFonts w:ascii="Symbol" w:hAnsi="Symbol" w:hint="default"/>
        <w:i w:val="0"/>
        <w:u w:val="none"/>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ED92595"/>
    <w:multiLevelType w:val="hybridMultilevel"/>
    <w:tmpl w:val="B066A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3"/>
  </w:num>
  <w:num w:numId="7">
    <w:abstractNumId w:val="1"/>
  </w:num>
  <w:num w:numId="8">
    <w:abstractNumId w:val="9"/>
  </w:num>
  <w:num w:numId="9">
    <w:abstractNumId w:val="4"/>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6B6"/>
    <w:rsid w:val="00000B24"/>
    <w:rsid w:val="0000336B"/>
    <w:rsid w:val="00004153"/>
    <w:rsid w:val="00005711"/>
    <w:rsid w:val="000114D9"/>
    <w:rsid w:val="000114DD"/>
    <w:rsid w:val="00012D68"/>
    <w:rsid w:val="000135D5"/>
    <w:rsid w:val="00014FE5"/>
    <w:rsid w:val="000163CC"/>
    <w:rsid w:val="00016895"/>
    <w:rsid w:val="000205BB"/>
    <w:rsid w:val="00023113"/>
    <w:rsid w:val="000234F6"/>
    <w:rsid w:val="000257D0"/>
    <w:rsid w:val="0002635D"/>
    <w:rsid w:val="000275B6"/>
    <w:rsid w:val="000279CE"/>
    <w:rsid w:val="000316A5"/>
    <w:rsid w:val="000344C1"/>
    <w:rsid w:val="00034A72"/>
    <w:rsid w:val="000352CC"/>
    <w:rsid w:val="00036624"/>
    <w:rsid w:val="00040355"/>
    <w:rsid w:val="0004268C"/>
    <w:rsid w:val="00042E69"/>
    <w:rsid w:val="00043A93"/>
    <w:rsid w:val="0004612E"/>
    <w:rsid w:val="00047382"/>
    <w:rsid w:val="000526F8"/>
    <w:rsid w:val="00052FE2"/>
    <w:rsid w:val="00053B49"/>
    <w:rsid w:val="00062E5F"/>
    <w:rsid w:val="00063D66"/>
    <w:rsid w:val="00064B5C"/>
    <w:rsid w:val="000651AF"/>
    <w:rsid w:val="000701DE"/>
    <w:rsid w:val="00071439"/>
    <w:rsid w:val="00071777"/>
    <w:rsid w:val="00071E71"/>
    <w:rsid w:val="000735E0"/>
    <w:rsid w:val="00073FBC"/>
    <w:rsid w:val="00074694"/>
    <w:rsid w:val="00075551"/>
    <w:rsid w:val="00075D52"/>
    <w:rsid w:val="00076264"/>
    <w:rsid w:val="00076BF3"/>
    <w:rsid w:val="00080B1B"/>
    <w:rsid w:val="00080DA6"/>
    <w:rsid w:val="00082C79"/>
    <w:rsid w:val="00083BD6"/>
    <w:rsid w:val="000841DB"/>
    <w:rsid w:val="00091D7F"/>
    <w:rsid w:val="00091FE4"/>
    <w:rsid w:val="000947BE"/>
    <w:rsid w:val="0009612D"/>
    <w:rsid w:val="00097138"/>
    <w:rsid w:val="000A17BF"/>
    <w:rsid w:val="000A46B0"/>
    <w:rsid w:val="000A4AB7"/>
    <w:rsid w:val="000A4D6E"/>
    <w:rsid w:val="000A6691"/>
    <w:rsid w:val="000A7C5C"/>
    <w:rsid w:val="000B077C"/>
    <w:rsid w:val="000B3391"/>
    <w:rsid w:val="000B3415"/>
    <w:rsid w:val="000B4606"/>
    <w:rsid w:val="000B4DE3"/>
    <w:rsid w:val="000C175F"/>
    <w:rsid w:val="000C3371"/>
    <w:rsid w:val="000C53CD"/>
    <w:rsid w:val="000C7597"/>
    <w:rsid w:val="000C7A18"/>
    <w:rsid w:val="000D01A6"/>
    <w:rsid w:val="000D1006"/>
    <w:rsid w:val="000D26DD"/>
    <w:rsid w:val="000D30E0"/>
    <w:rsid w:val="000D4255"/>
    <w:rsid w:val="000D4792"/>
    <w:rsid w:val="000D6A25"/>
    <w:rsid w:val="000D6F47"/>
    <w:rsid w:val="000D7786"/>
    <w:rsid w:val="000D7980"/>
    <w:rsid w:val="000D7F92"/>
    <w:rsid w:val="000E23ED"/>
    <w:rsid w:val="000E2C67"/>
    <w:rsid w:val="000E2F87"/>
    <w:rsid w:val="000E356E"/>
    <w:rsid w:val="000E3DFD"/>
    <w:rsid w:val="000E4021"/>
    <w:rsid w:val="000E452E"/>
    <w:rsid w:val="000E5377"/>
    <w:rsid w:val="000F10F2"/>
    <w:rsid w:val="000F1145"/>
    <w:rsid w:val="000F2C32"/>
    <w:rsid w:val="000F312B"/>
    <w:rsid w:val="000F36FB"/>
    <w:rsid w:val="000F7516"/>
    <w:rsid w:val="00100841"/>
    <w:rsid w:val="001013AF"/>
    <w:rsid w:val="00101C8A"/>
    <w:rsid w:val="00104352"/>
    <w:rsid w:val="0010468B"/>
    <w:rsid w:val="00104707"/>
    <w:rsid w:val="00104B47"/>
    <w:rsid w:val="00104EDE"/>
    <w:rsid w:val="001052E9"/>
    <w:rsid w:val="00107E78"/>
    <w:rsid w:val="001168CE"/>
    <w:rsid w:val="00120D72"/>
    <w:rsid w:val="00120FA1"/>
    <w:rsid w:val="00121196"/>
    <w:rsid w:val="00122FC5"/>
    <w:rsid w:val="00125187"/>
    <w:rsid w:val="00125A16"/>
    <w:rsid w:val="00126E51"/>
    <w:rsid w:val="00130464"/>
    <w:rsid w:val="00130AFC"/>
    <w:rsid w:val="001325AD"/>
    <w:rsid w:val="00133FE7"/>
    <w:rsid w:val="00134014"/>
    <w:rsid w:val="0013476E"/>
    <w:rsid w:val="0014452B"/>
    <w:rsid w:val="001447F0"/>
    <w:rsid w:val="00144D0D"/>
    <w:rsid w:val="001519DB"/>
    <w:rsid w:val="0015265F"/>
    <w:rsid w:val="00152CAE"/>
    <w:rsid w:val="00152D4B"/>
    <w:rsid w:val="001562F9"/>
    <w:rsid w:val="0015780E"/>
    <w:rsid w:val="00160E8B"/>
    <w:rsid w:val="001623A1"/>
    <w:rsid w:val="001625BB"/>
    <w:rsid w:val="00163703"/>
    <w:rsid w:val="00164473"/>
    <w:rsid w:val="0016638B"/>
    <w:rsid w:val="00167520"/>
    <w:rsid w:val="00167712"/>
    <w:rsid w:val="00167739"/>
    <w:rsid w:val="00170471"/>
    <w:rsid w:val="001726BA"/>
    <w:rsid w:val="00172F7F"/>
    <w:rsid w:val="00176572"/>
    <w:rsid w:val="0018060D"/>
    <w:rsid w:val="001807BB"/>
    <w:rsid w:val="0018182F"/>
    <w:rsid w:val="001827A0"/>
    <w:rsid w:val="00183B86"/>
    <w:rsid w:val="00183C50"/>
    <w:rsid w:val="0018687F"/>
    <w:rsid w:val="00187AA7"/>
    <w:rsid w:val="00190FC1"/>
    <w:rsid w:val="00191712"/>
    <w:rsid w:val="00191A83"/>
    <w:rsid w:val="00191FDB"/>
    <w:rsid w:val="00192311"/>
    <w:rsid w:val="0019461A"/>
    <w:rsid w:val="001958D1"/>
    <w:rsid w:val="00196865"/>
    <w:rsid w:val="001A0FCB"/>
    <w:rsid w:val="001A126C"/>
    <w:rsid w:val="001A1421"/>
    <w:rsid w:val="001A2E7C"/>
    <w:rsid w:val="001A386D"/>
    <w:rsid w:val="001A478B"/>
    <w:rsid w:val="001A496C"/>
    <w:rsid w:val="001A5274"/>
    <w:rsid w:val="001A57AE"/>
    <w:rsid w:val="001A6B0E"/>
    <w:rsid w:val="001B1C5B"/>
    <w:rsid w:val="001B45FA"/>
    <w:rsid w:val="001B5D7D"/>
    <w:rsid w:val="001B6C70"/>
    <w:rsid w:val="001B7AB3"/>
    <w:rsid w:val="001C08CD"/>
    <w:rsid w:val="001C2F43"/>
    <w:rsid w:val="001C6789"/>
    <w:rsid w:val="001C70F5"/>
    <w:rsid w:val="001D0BBD"/>
    <w:rsid w:val="001D1920"/>
    <w:rsid w:val="001D1B8B"/>
    <w:rsid w:val="001D3326"/>
    <w:rsid w:val="001D3358"/>
    <w:rsid w:val="001D446B"/>
    <w:rsid w:val="001D5353"/>
    <w:rsid w:val="001D78E1"/>
    <w:rsid w:val="001E06D5"/>
    <w:rsid w:val="001E178A"/>
    <w:rsid w:val="001E21C2"/>
    <w:rsid w:val="001E310F"/>
    <w:rsid w:val="001E334D"/>
    <w:rsid w:val="001E3C1D"/>
    <w:rsid w:val="001E4E4F"/>
    <w:rsid w:val="001E4EC3"/>
    <w:rsid w:val="001E5DB0"/>
    <w:rsid w:val="001E62DE"/>
    <w:rsid w:val="001E77B9"/>
    <w:rsid w:val="001E7EB1"/>
    <w:rsid w:val="001F084F"/>
    <w:rsid w:val="001F38EE"/>
    <w:rsid w:val="001F4929"/>
    <w:rsid w:val="001F56B5"/>
    <w:rsid w:val="001F743A"/>
    <w:rsid w:val="002027DD"/>
    <w:rsid w:val="00203205"/>
    <w:rsid w:val="00203ABF"/>
    <w:rsid w:val="00203AFF"/>
    <w:rsid w:val="00203E4A"/>
    <w:rsid w:val="00204F57"/>
    <w:rsid w:val="00210461"/>
    <w:rsid w:val="002105E0"/>
    <w:rsid w:val="00210666"/>
    <w:rsid w:val="00211571"/>
    <w:rsid w:val="002126AC"/>
    <w:rsid w:val="00212979"/>
    <w:rsid w:val="00212DD3"/>
    <w:rsid w:val="002148A4"/>
    <w:rsid w:val="00214964"/>
    <w:rsid w:val="002178F8"/>
    <w:rsid w:val="00217FD3"/>
    <w:rsid w:val="002243EC"/>
    <w:rsid w:val="00225BB6"/>
    <w:rsid w:val="00231E92"/>
    <w:rsid w:val="00232279"/>
    <w:rsid w:val="00234A5D"/>
    <w:rsid w:val="00234ADA"/>
    <w:rsid w:val="00235C7C"/>
    <w:rsid w:val="0023670B"/>
    <w:rsid w:val="00241C8D"/>
    <w:rsid w:val="00241FB6"/>
    <w:rsid w:val="00244461"/>
    <w:rsid w:val="002459AB"/>
    <w:rsid w:val="00245AD1"/>
    <w:rsid w:val="00246A01"/>
    <w:rsid w:val="00246E4C"/>
    <w:rsid w:val="00252017"/>
    <w:rsid w:val="0025427C"/>
    <w:rsid w:val="00255702"/>
    <w:rsid w:val="00257658"/>
    <w:rsid w:val="002606BE"/>
    <w:rsid w:val="0026194F"/>
    <w:rsid w:val="00263D5B"/>
    <w:rsid w:val="00265B3F"/>
    <w:rsid w:val="00265CB7"/>
    <w:rsid w:val="00265E0A"/>
    <w:rsid w:val="00267C48"/>
    <w:rsid w:val="00267F83"/>
    <w:rsid w:val="00272501"/>
    <w:rsid w:val="00272A80"/>
    <w:rsid w:val="0027436B"/>
    <w:rsid w:val="00274679"/>
    <w:rsid w:val="002774C8"/>
    <w:rsid w:val="00277E0D"/>
    <w:rsid w:val="00277F8F"/>
    <w:rsid w:val="0028057A"/>
    <w:rsid w:val="00280A98"/>
    <w:rsid w:val="00282E25"/>
    <w:rsid w:val="002841F9"/>
    <w:rsid w:val="00285E52"/>
    <w:rsid w:val="00290E43"/>
    <w:rsid w:val="00291222"/>
    <w:rsid w:val="00291428"/>
    <w:rsid w:val="00292AB1"/>
    <w:rsid w:val="00292AD7"/>
    <w:rsid w:val="00292D14"/>
    <w:rsid w:val="002942C5"/>
    <w:rsid w:val="00294EFF"/>
    <w:rsid w:val="00296CB9"/>
    <w:rsid w:val="0029769E"/>
    <w:rsid w:val="002A07D7"/>
    <w:rsid w:val="002A3565"/>
    <w:rsid w:val="002A39B2"/>
    <w:rsid w:val="002A5125"/>
    <w:rsid w:val="002A5A49"/>
    <w:rsid w:val="002A73A6"/>
    <w:rsid w:val="002A7F7A"/>
    <w:rsid w:val="002B2345"/>
    <w:rsid w:val="002B3BCA"/>
    <w:rsid w:val="002B4005"/>
    <w:rsid w:val="002B40BF"/>
    <w:rsid w:val="002B7103"/>
    <w:rsid w:val="002B7DAD"/>
    <w:rsid w:val="002C09DD"/>
    <w:rsid w:val="002C240D"/>
    <w:rsid w:val="002C478A"/>
    <w:rsid w:val="002C50CF"/>
    <w:rsid w:val="002C5190"/>
    <w:rsid w:val="002D254E"/>
    <w:rsid w:val="002D26A9"/>
    <w:rsid w:val="002D2DEF"/>
    <w:rsid w:val="002D3EAA"/>
    <w:rsid w:val="002D4932"/>
    <w:rsid w:val="002D72DA"/>
    <w:rsid w:val="002D7C22"/>
    <w:rsid w:val="002E01A2"/>
    <w:rsid w:val="002E04AC"/>
    <w:rsid w:val="002E13C7"/>
    <w:rsid w:val="002E1679"/>
    <w:rsid w:val="002E2501"/>
    <w:rsid w:val="002E2E9B"/>
    <w:rsid w:val="002E3819"/>
    <w:rsid w:val="002E6994"/>
    <w:rsid w:val="002E7228"/>
    <w:rsid w:val="002F0F26"/>
    <w:rsid w:val="002F2478"/>
    <w:rsid w:val="002F3DC8"/>
    <w:rsid w:val="002F6809"/>
    <w:rsid w:val="002F7D23"/>
    <w:rsid w:val="0030032D"/>
    <w:rsid w:val="00300DD6"/>
    <w:rsid w:val="00302F7C"/>
    <w:rsid w:val="0030304E"/>
    <w:rsid w:val="003031D0"/>
    <w:rsid w:val="003034AD"/>
    <w:rsid w:val="003037BC"/>
    <w:rsid w:val="003040BF"/>
    <w:rsid w:val="00305EE0"/>
    <w:rsid w:val="00307A85"/>
    <w:rsid w:val="00311A33"/>
    <w:rsid w:val="00312FB9"/>
    <w:rsid w:val="00313E0E"/>
    <w:rsid w:val="00315FB9"/>
    <w:rsid w:val="00316916"/>
    <w:rsid w:val="00320322"/>
    <w:rsid w:val="00320609"/>
    <w:rsid w:val="00323238"/>
    <w:rsid w:val="00326613"/>
    <w:rsid w:val="00327339"/>
    <w:rsid w:val="00330936"/>
    <w:rsid w:val="00332477"/>
    <w:rsid w:val="0033325B"/>
    <w:rsid w:val="00340541"/>
    <w:rsid w:val="003408B0"/>
    <w:rsid w:val="00342242"/>
    <w:rsid w:val="00342317"/>
    <w:rsid w:val="00342B97"/>
    <w:rsid w:val="0034370C"/>
    <w:rsid w:val="00343DF8"/>
    <w:rsid w:val="00344029"/>
    <w:rsid w:val="00345F47"/>
    <w:rsid w:val="003474F6"/>
    <w:rsid w:val="00353CCC"/>
    <w:rsid w:val="00354441"/>
    <w:rsid w:val="00354C19"/>
    <w:rsid w:val="0036024C"/>
    <w:rsid w:val="003602D2"/>
    <w:rsid w:val="0036042A"/>
    <w:rsid w:val="00363F98"/>
    <w:rsid w:val="00365242"/>
    <w:rsid w:val="00365B71"/>
    <w:rsid w:val="00366106"/>
    <w:rsid w:val="00366415"/>
    <w:rsid w:val="00367AB0"/>
    <w:rsid w:val="00372077"/>
    <w:rsid w:val="00372AD1"/>
    <w:rsid w:val="003762A2"/>
    <w:rsid w:val="00380293"/>
    <w:rsid w:val="003810D5"/>
    <w:rsid w:val="00383A68"/>
    <w:rsid w:val="00383CFD"/>
    <w:rsid w:val="0038692A"/>
    <w:rsid w:val="00386DB8"/>
    <w:rsid w:val="00387A05"/>
    <w:rsid w:val="00391FB1"/>
    <w:rsid w:val="00392ED8"/>
    <w:rsid w:val="00395B84"/>
    <w:rsid w:val="00396895"/>
    <w:rsid w:val="00396A9F"/>
    <w:rsid w:val="00397D64"/>
    <w:rsid w:val="00397F3A"/>
    <w:rsid w:val="003A0A25"/>
    <w:rsid w:val="003A357C"/>
    <w:rsid w:val="003A5245"/>
    <w:rsid w:val="003A5D14"/>
    <w:rsid w:val="003A73E7"/>
    <w:rsid w:val="003B195E"/>
    <w:rsid w:val="003B4B23"/>
    <w:rsid w:val="003B4CD9"/>
    <w:rsid w:val="003B5EF2"/>
    <w:rsid w:val="003B6961"/>
    <w:rsid w:val="003B6EF7"/>
    <w:rsid w:val="003C016A"/>
    <w:rsid w:val="003C0433"/>
    <w:rsid w:val="003C0FAD"/>
    <w:rsid w:val="003C18AA"/>
    <w:rsid w:val="003C1EBC"/>
    <w:rsid w:val="003C2334"/>
    <w:rsid w:val="003C73D9"/>
    <w:rsid w:val="003D181B"/>
    <w:rsid w:val="003D24FD"/>
    <w:rsid w:val="003D3D0F"/>
    <w:rsid w:val="003D4B04"/>
    <w:rsid w:val="003D5995"/>
    <w:rsid w:val="003D6932"/>
    <w:rsid w:val="003D727D"/>
    <w:rsid w:val="003E19CE"/>
    <w:rsid w:val="003E25A1"/>
    <w:rsid w:val="003E4852"/>
    <w:rsid w:val="003E514A"/>
    <w:rsid w:val="003E70CB"/>
    <w:rsid w:val="003E7CB1"/>
    <w:rsid w:val="003F1445"/>
    <w:rsid w:val="003F1538"/>
    <w:rsid w:val="003F2229"/>
    <w:rsid w:val="003F61BF"/>
    <w:rsid w:val="003F6915"/>
    <w:rsid w:val="004006C9"/>
    <w:rsid w:val="00400D76"/>
    <w:rsid w:val="00402DFD"/>
    <w:rsid w:val="00406020"/>
    <w:rsid w:val="0040675E"/>
    <w:rsid w:val="004105E8"/>
    <w:rsid w:val="004116CF"/>
    <w:rsid w:val="00413ADB"/>
    <w:rsid w:val="00413C8C"/>
    <w:rsid w:val="00414280"/>
    <w:rsid w:val="0041465D"/>
    <w:rsid w:val="00415990"/>
    <w:rsid w:val="0042125F"/>
    <w:rsid w:val="00421E9E"/>
    <w:rsid w:val="0042227A"/>
    <w:rsid w:val="004235A6"/>
    <w:rsid w:val="00424807"/>
    <w:rsid w:val="00424A42"/>
    <w:rsid w:val="0042605E"/>
    <w:rsid w:val="00427E32"/>
    <w:rsid w:val="00427F4F"/>
    <w:rsid w:val="00430C9C"/>
    <w:rsid w:val="00430DAF"/>
    <w:rsid w:val="004323A2"/>
    <w:rsid w:val="00433BDE"/>
    <w:rsid w:val="00434DF3"/>
    <w:rsid w:val="0043525D"/>
    <w:rsid w:val="00435871"/>
    <w:rsid w:val="004360B8"/>
    <w:rsid w:val="00436199"/>
    <w:rsid w:val="0043654D"/>
    <w:rsid w:val="004422A4"/>
    <w:rsid w:val="00443A8A"/>
    <w:rsid w:val="0044456E"/>
    <w:rsid w:val="004453DF"/>
    <w:rsid w:val="00445BFC"/>
    <w:rsid w:val="00446063"/>
    <w:rsid w:val="004460B2"/>
    <w:rsid w:val="00447929"/>
    <w:rsid w:val="00447AA9"/>
    <w:rsid w:val="004511AD"/>
    <w:rsid w:val="00451736"/>
    <w:rsid w:val="00452829"/>
    <w:rsid w:val="004570D8"/>
    <w:rsid w:val="00460947"/>
    <w:rsid w:val="0046246A"/>
    <w:rsid w:val="00463D26"/>
    <w:rsid w:val="0046457A"/>
    <w:rsid w:val="004649B8"/>
    <w:rsid w:val="00464C7A"/>
    <w:rsid w:val="004650D7"/>
    <w:rsid w:val="0046560A"/>
    <w:rsid w:val="004659D0"/>
    <w:rsid w:val="00466E52"/>
    <w:rsid w:val="0047078E"/>
    <w:rsid w:val="0047096D"/>
    <w:rsid w:val="004709E3"/>
    <w:rsid w:val="00471853"/>
    <w:rsid w:val="00473B7E"/>
    <w:rsid w:val="0047421C"/>
    <w:rsid w:val="00474E48"/>
    <w:rsid w:val="0047613C"/>
    <w:rsid w:val="0047622F"/>
    <w:rsid w:val="004767AB"/>
    <w:rsid w:val="0048087F"/>
    <w:rsid w:val="00482B97"/>
    <w:rsid w:val="00484785"/>
    <w:rsid w:val="00484A35"/>
    <w:rsid w:val="00487532"/>
    <w:rsid w:val="004907F0"/>
    <w:rsid w:val="00490DDD"/>
    <w:rsid w:val="004913B7"/>
    <w:rsid w:val="00491A60"/>
    <w:rsid w:val="00491E2F"/>
    <w:rsid w:val="00491FCA"/>
    <w:rsid w:val="00492F9E"/>
    <w:rsid w:val="00493262"/>
    <w:rsid w:val="004948B3"/>
    <w:rsid w:val="004955A5"/>
    <w:rsid w:val="00495AA5"/>
    <w:rsid w:val="00495DFE"/>
    <w:rsid w:val="004967E1"/>
    <w:rsid w:val="00496D6E"/>
    <w:rsid w:val="004979AC"/>
    <w:rsid w:val="004A154B"/>
    <w:rsid w:val="004A26FD"/>
    <w:rsid w:val="004A38E3"/>
    <w:rsid w:val="004A4C02"/>
    <w:rsid w:val="004B2F4B"/>
    <w:rsid w:val="004B43CC"/>
    <w:rsid w:val="004B4516"/>
    <w:rsid w:val="004B55F6"/>
    <w:rsid w:val="004B5AE0"/>
    <w:rsid w:val="004B5E6A"/>
    <w:rsid w:val="004C0B8E"/>
    <w:rsid w:val="004C2B5D"/>
    <w:rsid w:val="004C5CAF"/>
    <w:rsid w:val="004C66C0"/>
    <w:rsid w:val="004C68E4"/>
    <w:rsid w:val="004D05F3"/>
    <w:rsid w:val="004D09A2"/>
    <w:rsid w:val="004D1507"/>
    <w:rsid w:val="004D1579"/>
    <w:rsid w:val="004D292E"/>
    <w:rsid w:val="004D3C64"/>
    <w:rsid w:val="004D50E7"/>
    <w:rsid w:val="004D5A45"/>
    <w:rsid w:val="004D6484"/>
    <w:rsid w:val="004D7E1E"/>
    <w:rsid w:val="004E02F7"/>
    <w:rsid w:val="004E3875"/>
    <w:rsid w:val="004E400C"/>
    <w:rsid w:val="004E48B5"/>
    <w:rsid w:val="004E7FEE"/>
    <w:rsid w:val="004F13D5"/>
    <w:rsid w:val="004F2412"/>
    <w:rsid w:val="004F4FB1"/>
    <w:rsid w:val="004F506C"/>
    <w:rsid w:val="004F5887"/>
    <w:rsid w:val="004F605F"/>
    <w:rsid w:val="004F71E1"/>
    <w:rsid w:val="005012DD"/>
    <w:rsid w:val="00502760"/>
    <w:rsid w:val="005046EB"/>
    <w:rsid w:val="00504FA4"/>
    <w:rsid w:val="00505BBD"/>
    <w:rsid w:val="00506AEB"/>
    <w:rsid w:val="00507ADD"/>
    <w:rsid w:val="00511BE0"/>
    <w:rsid w:val="00512530"/>
    <w:rsid w:val="00512991"/>
    <w:rsid w:val="00514564"/>
    <w:rsid w:val="00515370"/>
    <w:rsid w:val="005153BA"/>
    <w:rsid w:val="0051654A"/>
    <w:rsid w:val="00520394"/>
    <w:rsid w:val="00520C7F"/>
    <w:rsid w:val="00520DD6"/>
    <w:rsid w:val="005241E5"/>
    <w:rsid w:val="00524258"/>
    <w:rsid w:val="0052565C"/>
    <w:rsid w:val="00525D24"/>
    <w:rsid w:val="00525EBD"/>
    <w:rsid w:val="00527A38"/>
    <w:rsid w:val="00527C01"/>
    <w:rsid w:val="005319A4"/>
    <w:rsid w:val="00533372"/>
    <w:rsid w:val="0053469C"/>
    <w:rsid w:val="00535388"/>
    <w:rsid w:val="00536931"/>
    <w:rsid w:val="00536952"/>
    <w:rsid w:val="0053706D"/>
    <w:rsid w:val="005412D9"/>
    <w:rsid w:val="00541705"/>
    <w:rsid w:val="00555322"/>
    <w:rsid w:val="005557C5"/>
    <w:rsid w:val="00555A18"/>
    <w:rsid w:val="00555C0B"/>
    <w:rsid w:val="00557489"/>
    <w:rsid w:val="0055755B"/>
    <w:rsid w:val="00560191"/>
    <w:rsid w:val="00561568"/>
    <w:rsid w:val="00562803"/>
    <w:rsid w:val="00563164"/>
    <w:rsid w:val="0056323A"/>
    <w:rsid w:val="00564A59"/>
    <w:rsid w:val="00565A42"/>
    <w:rsid w:val="00566279"/>
    <w:rsid w:val="005668E1"/>
    <w:rsid w:val="00572471"/>
    <w:rsid w:val="0057371B"/>
    <w:rsid w:val="005760D9"/>
    <w:rsid w:val="00576A7C"/>
    <w:rsid w:val="00577AF3"/>
    <w:rsid w:val="0058607B"/>
    <w:rsid w:val="0058721C"/>
    <w:rsid w:val="00587AD0"/>
    <w:rsid w:val="00590F09"/>
    <w:rsid w:val="00591D5B"/>
    <w:rsid w:val="00592264"/>
    <w:rsid w:val="005922B3"/>
    <w:rsid w:val="005959DE"/>
    <w:rsid w:val="00596477"/>
    <w:rsid w:val="005A0447"/>
    <w:rsid w:val="005A1196"/>
    <w:rsid w:val="005A1409"/>
    <w:rsid w:val="005A3744"/>
    <w:rsid w:val="005A3B61"/>
    <w:rsid w:val="005A3DFA"/>
    <w:rsid w:val="005A4DED"/>
    <w:rsid w:val="005A59CF"/>
    <w:rsid w:val="005A6FCC"/>
    <w:rsid w:val="005B009F"/>
    <w:rsid w:val="005B12E1"/>
    <w:rsid w:val="005B1C99"/>
    <w:rsid w:val="005B23C1"/>
    <w:rsid w:val="005B4906"/>
    <w:rsid w:val="005B7686"/>
    <w:rsid w:val="005C0830"/>
    <w:rsid w:val="005C1B97"/>
    <w:rsid w:val="005C1D95"/>
    <w:rsid w:val="005C223C"/>
    <w:rsid w:val="005C41C5"/>
    <w:rsid w:val="005C46F9"/>
    <w:rsid w:val="005C4C89"/>
    <w:rsid w:val="005C7476"/>
    <w:rsid w:val="005C7CD9"/>
    <w:rsid w:val="005D0E12"/>
    <w:rsid w:val="005D4826"/>
    <w:rsid w:val="005D70C4"/>
    <w:rsid w:val="005D7599"/>
    <w:rsid w:val="005D7FFE"/>
    <w:rsid w:val="005E1936"/>
    <w:rsid w:val="005E1F2E"/>
    <w:rsid w:val="005E5CA0"/>
    <w:rsid w:val="005E68CD"/>
    <w:rsid w:val="005E7B87"/>
    <w:rsid w:val="005F0722"/>
    <w:rsid w:val="005F295F"/>
    <w:rsid w:val="005F4635"/>
    <w:rsid w:val="005F4D42"/>
    <w:rsid w:val="005F4E2D"/>
    <w:rsid w:val="005F53E3"/>
    <w:rsid w:val="005F6360"/>
    <w:rsid w:val="00601A99"/>
    <w:rsid w:val="00601DD0"/>
    <w:rsid w:val="00603C7A"/>
    <w:rsid w:val="006040FE"/>
    <w:rsid w:val="00605DFF"/>
    <w:rsid w:val="00606D9B"/>
    <w:rsid w:val="0060787C"/>
    <w:rsid w:val="00607A14"/>
    <w:rsid w:val="00610939"/>
    <w:rsid w:val="00610D26"/>
    <w:rsid w:val="0061239E"/>
    <w:rsid w:val="006149B6"/>
    <w:rsid w:val="00615490"/>
    <w:rsid w:val="00616E70"/>
    <w:rsid w:val="00617334"/>
    <w:rsid w:val="006209D4"/>
    <w:rsid w:val="00623444"/>
    <w:rsid w:val="00625BCF"/>
    <w:rsid w:val="00625E33"/>
    <w:rsid w:val="00627C7C"/>
    <w:rsid w:val="00630328"/>
    <w:rsid w:val="00630724"/>
    <w:rsid w:val="00632633"/>
    <w:rsid w:val="00633538"/>
    <w:rsid w:val="0063381C"/>
    <w:rsid w:val="006344D5"/>
    <w:rsid w:val="006348A2"/>
    <w:rsid w:val="00635656"/>
    <w:rsid w:val="00635CA5"/>
    <w:rsid w:val="00636127"/>
    <w:rsid w:val="00637AB1"/>
    <w:rsid w:val="006402CE"/>
    <w:rsid w:val="00640AC9"/>
    <w:rsid w:val="00642C88"/>
    <w:rsid w:val="00642DA9"/>
    <w:rsid w:val="00643C2B"/>
    <w:rsid w:val="00645615"/>
    <w:rsid w:val="006476DC"/>
    <w:rsid w:val="006511CE"/>
    <w:rsid w:val="0065275B"/>
    <w:rsid w:val="00652871"/>
    <w:rsid w:val="00652C07"/>
    <w:rsid w:val="00653B40"/>
    <w:rsid w:val="00653F39"/>
    <w:rsid w:val="0065778B"/>
    <w:rsid w:val="00660508"/>
    <w:rsid w:val="0066178A"/>
    <w:rsid w:val="006634F9"/>
    <w:rsid w:val="00665711"/>
    <w:rsid w:val="00666AA0"/>
    <w:rsid w:val="006719FE"/>
    <w:rsid w:val="00675E45"/>
    <w:rsid w:val="00676C70"/>
    <w:rsid w:val="006776A4"/>
    <w:rsid w:val="006806AB"/>
    <w:rsid w:val="00681388"/>
    <w:rsid w:val="00683AE0"/>
    <w:rsid w:val="00685D6B"/>
    <w:rsid w:val="00686DC8"/>
    <w:rsid w:val="0069046D"/>
    <w:rsid w:val="00691768"/>
    <w:rsid w:val="00691F9F"/>
    <w:rsid w:val="0069677A"/>
    <w:rsid w:val="006A1718"/>
    <w:rsid w:val="006A1E75"/>
    <w:rsid w:val="006A1F27"/>
    <w:rsid w:val="006A2F3F"/>
    <w:rsid w:val="006A7F77"/>
    <w:rsid w:val="006B3110"/>
    <w:rsid w:val="006B3784"/>
    <w:rsid w:val="006B4DCE"/>
    <w:rsid w:val="006C1435"/>
    <w:rsid w:val="006C3FBA"/>
    <w:rsid w:val="006C45F0"/>
    <w:rsid w:val="006C4CF9"/>
    <w:rsid w:val="006C5C07"/>
    <w:rsid w:val="006C68FA"/>
    <w:rsid w:val="006C749A"/>
    <w:rsid w:val="006D022D"/>
    <w:rsid w:val="006D15CF"/>
    <w:rsid w:val="006D3193"/>
    <w:rsid w:val="006D5729"/>
    <w:rsid w:val="006D58EF"/>
    <w:rsid w:val="006D60BC"/>
    <w:rsid w:val="006D7DEE"/>
    <w:rsid w:val="006E153D"/>
    <w:rsid w:val="006E22BD"/>
    <w:rsid w:val="006E26DF"/>
    <w:rsid w:val="006E441B"/>
    <w:rsid w:val="006E4440"/>
    <w:rsid w:val="006E5383"/>
    <w:rsid w:val="006E64B0"/>
    <w:rsid w:val="006F190F"/>
    <w:rsid w:val="006F1A42"/>
    <w:rsid w:val="006F1F92"/>
    <w:rsid w:val="006F4649"/>
    <w:rsid w:val="006F5A01"/>
    <w:rsid w:val="006F633F"/>
    <w:rsid w:val="007008F2"/>
    <w:rsid w:val="00701B30"/>
    <w:rsid w:val="007021B0"/>
    <w:rsid w:val="007032BC"/>
    <w:rsid w:val="007037B4"/>
    <w:rsid w:val="00703CEF"/>
    <w:rsid w:val="007043FB"/>
    <w:rsid w:val="00706EEF"/>
    <w:rsid w:val="0070718A"/>
    <w:rsid w:val="0071154D"/>
    <w:rsid w:val="00715416"/>
    <w:rsid w:val="00716F2C"/>
    <w:rsid w:val="00722827"/>
    <w:rsid w:val="00727B57"/>
    <w:rsid w:val="00730194"/>
    <w:rsid w:val="007348E4"/>
    <w:rsid w:val="007379BE"/>
    <w:rsid w:val="00741FDD"/>
    <w:rsid w:val="00742A72"/>
    <w:rsid w:val="00750AED"/>
    <w:rsid w:val="00750DD9"/>
    <w:rsid w:val="007560DB"/>
    <w:rsid w:val="007618E4"/>
    <w:rsid w:val="00761BC9"/>
    <w:rsid w:val="00761C95"/>
    <w:rsid w:val="00763542"/>
    <w:rsid w:val="0076508F"/>
    <w:rsid w:val="00767975"/>
    <w:rsid w:val="00770121"/>
    <w:rsid w:val="007728B6"/>
    <w:rsid w:val="00772D50"/>
    <w:rsid w:val="00773A2F"/>
    <w:rsid w:val="00773BB4"/>
    <w:rsid w:val="00773F18"/>
    <w:rsid w:val="00774623"/>
    <w:rsid w:val="00775F3A"/>
    <w:rsid w:val="007832EE"/>
    <w:rsid w:val="00784B08"/>
    <w:rsid w:val="007860CB"/>
    <w:rsid w:val="00787FA7"/>
    <w:rsid w:val="00791B0B"/>
    <w:rsid w:val="00792203"/>
    <w:rsid w:val="007954DA"/>
    <w:rsid w:val="0079627B"/>
    <w:rsid w:val="00796F9F"/>
    <w:rsid w:val="007A0A0D"/>
    <w:rsid w:val="007A371A"/>
    <w:rsid w:val="007A4EFA"/>
    <w:rsid w:val="007A53F6"/>
    <w:rsid w:val="007A5476"/>
    <w:rsid w:val="007A5DF2"/>
    <w:rsid w:val="007A6AAD"/>
    <w:rsid w:val="007A71F8"/>
    <w:rsid w:val="007A7D73"/>
    <w:rsid w:val="007B0021"/>
    <w:rsid w:val="007B15B9"/>
    <w:rsid w:val="007B160B"/>
    <w:rsid w:val="007B1680"/>
    <w:rsid w:val="007B1AA4"/>
    <w:rsid w:val="007B1D3F"/>
    <w:rsid w:val="007B27FA"/>
    <w:rsid w:val="007B30D3"/>
    <w:rsid w:val="007B3640"/>
    <w:rsid w:val="007B6070"/>
    <w:rsid w:val="007B6530"/>
    <w:rsid w:val="007B7F13"/>
    <w:rsid w:val="007C34C8"/>
    <w:rsid w:val="007C41D0"/>
    <w:rsid w:val="007C67B9"/>
    <w:rsid w:val="007C6CCC"/>
    <w:rsid w:val="007D0259"/>
    <w:rsid w:val="007D0670"/>
    <w:rsid w:val="007D0FF1"/>
    <w:rsid w:val="007D1784"/>
    <w:rsid w:val="007D2278"/>
    <w:rsid w:val="007D3DE3"/>
    <w:rsid w:val="007D5573"/>
    <w:rsid w:val="007E031D"/>
    <w:rsid w:val="007E09FE"/>
    <w:rsid w:val="007E0B94"/>
    <w:rsid w:val="007E1C89"/>
    <w:rsid w:val="007E3B9F"/>
    <w:rsid w:val="007E4643"/>
    <w:rsid w:val="007E5B50"/>
    <w:rsid w:val="007F2E34"/>
    <w:rsid w:val="007F3219"/>
    <w:rsid w:val="007F4496"/>
    <w:rsid w:val="007F46B7"/>
    <w:rsid w:val="007F4BE8"/>
    <w:rsid w:val="007F5364"/>
    <w:rsid w:val="007F554D"/>
    <w:rsid w:val="007F62E6"/>
    <w:rsid w:val="0080008A"/>
    <w:rsid w:val="00800488"/>
    <w:rsid w:val="008005FD"/>
    <w:rsid w:val="008006A0"/>
    <w:rsid w:val="0080272B"/>
    <w:rsid w:val="00803326"/>
    <w:rsid w:val="00805C2D"/>
    <w:rsid w:val="00806F7D"/>
    <w:rsid w:val="00812791"/>
    <w:rsid w:val="0081313A"/>
    <w:rsid w:val="00813B10"/>
    <w:rsid w:val="00813F1F"/>
    <w:rsid w:val="00814FE5"/>
    <w:rsid w:val="0081560C"/>
    <w:rsid w:val="0081716C"/>
    <w:rsid w:val="008171D0"/>
    <w:rsid w:val="00821D2C"/>
    <w:rsid w:val="00822302"/>
    <w:rsid w:val="00822EAC"/>
    <w:rsid w:val="00824596"/>
    <w:rsid w:val="00825E68"/>
    <w:rsid w:val="00826302"/>
    <w:rsid w:val="008263B6"/>
    <w:rsid w:val="00827202"/>
    <w:rsid w:val="00831401"/>
    <w:rsid w:val="0083227B"/>
    <w:rsid w:val="008331AC"/>
    <w:rsid w:val="00833D2E"/>
    <w:rsid w:val="00836289"/>
    <w:rsid w:val="0083641B"/>
    <w:rsid w:val="0083656E"/>
    <w:rsid w:val="00840621"/>
    <w:rsid w:val="00840780"/>
    <w:rsid w:val="0084164A"/>
    <w:rsid w:val="008418B8"/>
    <w:rsid w:val="00842D58"/>
    <w:rsid w:val="00845495"/>
    <w:rsid w:val="00847F27"/>
    <w:rsid w:val="00850484"/>
    <w:rsid w:val="00850D29"/>
    <w:rsid w:val="00854AA0"/>
    <w:rsid w:val="008560B4"/>
    <w:rsid w:val="00856A0A"/>
    <w:rsid w:val="00860F87"/>
    <w:rsid w:val="00860FE6"/>
    <w:rsid w:val="00862EC1"/>
    <w:rsid w:val="00863240"/>
    <w:rsid w:val="00864318"/>
    <w:rsid w:val="00864D28"/>
    <w:rsid w:val="00865214"/>
    <w:rsid w:val="00867313"/>
    <w:rsid w:val="00867C62"/>
    <w:rsid w:val="00871291"/>
    <w:rsid w:val="00871940"/>
    <w:rsid w:val="00874F1A"/>
    <w:rsid w:val="00877EB0"/>
    <w:rsid w:val="008801CF"/>
    <w:rsid w:val="0088174D"/>
    <w:rsid w:val="00882B2B"/>
    <w:rsid w:val="00883574"/>
    <w:rsid w:val="00883B81"/>
    <w:rsid w:val="00885002"/>
    <w:rsid w:val="00887EEA"/>
    <w:rsid w:val="008923E2"/>
    <w:rsid w:val="00892812"/>
    <w:rsid w:val="00893EB5"/>
    <w:rsid w:val="008946B9"/>
    <w:rsid w:val="008947CD"/>
    <w:rsid w:val="00894E44"/>
    <w:rsid w:val="008957CC"/>
    <w:rsid w:val="008A0292"/>
    <w:rsid w:val="008A205B"/>
    <w:rsid w:val="008A26E7"/>
    <w:rsid w:val="008A2C63"/>
    <w:rsid w:val="008A3D4E"/>
    <w:rsid w:val="008A4AC7"/>
    <w:rsid w:val="008A4C6A"/>
    <w:rsid w:val="008A5B68"/>
    <w:rsid w:val="008B07A7"/>
    <w:rsid w:val="008B201B"/>
    <w:rsid w:val="008B2CF4"/>
    <w:rsid w:val="008B30F8"/>
    <w:rsid w:val="008B365E"/>
    <w:rsid w:val="008B3978"/>
    <w:rsid w:val="008B4021"/>
    <w:rsid w:val="008B410C"/>
    <w:rsid w:val="008B4738"/>
    <w:rsid w:val="008B5ABC"/>
    <w:rsid w:val="008B5EB2"/>
    <w:rsid w:val="008B6762"/>
    <w:rsid w:val="008B68DE"/>
    <w:rsid w:val="008B70B8"/>
    <w:rsid w:val="008B7149"/>
    <w:rsid w:val="008C1824"/>
    <w:rsid w:val="008C1C71"/>
    <w:rsid w:val="008C250B"/>
    <w:rsid w:val="008C71C7"/>
    <w:rsid w:val="008C7962"/>
    <w:rsid w:val="008C7D93"/>
    <w:rsid w:val="008C7DC3"/>
    <w:rsid w:val="008D0698"/>
    <w:rsid w:val="008D0A68"/>
    <w:rsid w:val="008D0BCB"/>
    <w:rsid w:val="008D10B7"/>
    <w:rsid w:val="008D3799"/>
    <w:rsid w:val="008D5066"/>
    <w:rsid w:val="008D6875"/>
    <w:rsid w:val="008E4181"/>
    <w:rsid w:val="008E4B63"/>
    <w:rsid w:val="008E58FC"/>
    <w:rsid w:val="008E5E59"/>
    <w:rsid w:val="008E6250"/>
    <w:rsid w:val="008E6DE5"/>
    <w:rsid w:val="008F2D8D"/>
    <w:rsid w:val="008F3B99"/>
    <w:rsid w:val="008F5264"/>
    <w:rsid w:val="008F5661"/>
    <w:rsid w:val="00900FE6"/>
    <w:rsid w:val="00904EAB"/>
    <w:rsid w:val="009063CE"/>
    <w:rsid w:val="0091039D"/>
    <w:rsid w:val="00911213"/>
    <w:rsid w:val="009127A6"/>
    <w:rsid w:val="00913750"/>
    <w:rsid w:val="00915769"/>
    <w:rsid w:val="009157FB"/>
    <w:rsid w:val="009209E4"/>
    <w:rsid w:val="00920FCE"/>
    <w:rsid w:val="009272FE"/>
    <w:rsid w:val="00927A0C"/>
    <w:rsid w:val="00930713"/>
    <w:rsid w:val="0093160C"/>
    <w:rsid w:val="009329B2"/>
    <w:rsid w:val="009329FB"/>
    <w:rsid w:val="00934976"/>
    <w:rsid w:val="009359AA"/>
    <w:rsid w:val="00935A34"/>
    <w:rsid w:val="00937121"/>
    <w:rsid w:val="00937EB4"/>
    <w:rsid w:val="00941EC2"/>
    <w:rsid w:val="0094640B"/>
    <w:rsid w:val="0094746A"/>
    <w:rsid w:val="00953BA5"/>
    <w:rsid w:val="00954471"/>
    <w:rsid w:val="009556A0"/>
    <w:rsid w:val="0095674A"/>
    <w:rsid w:val="009574DA"/>
    <w:rsid w:val="0096064B"/>
    <w:rsid w:val="009611A2"/>
    <w:rsid w:val="00964AA3"/>
    <w:rsid w:val="00964E02"/>
    <w:rsid w:val="00966C54"/>
    <w:rsid w:val="00970F2F"/>
    <w:rsid w:val="0097127A"/>
    <w:rsid w:val="009725B9"/>
    <w:rsid w:val="00973A39"/>
    <w:rsid w:val="00974281"/>
    <w:rsid w:val="00974928"/>
    <w:rsid w:val="00982B74"/>
    <w:rsid w:val="00983D60"/>
    <w:rsid w:val="00984179"/>
    <w:rsid w:val="00985343"/>
    <w:rsid w:val="009867C8"/>
    <w:rsid w:val="009870E6"/>
    <w:rsid w:val="009901A7"/>
    <w:rsid w:val="00990C92"/>
    <w:rsid w:val="00992D99"/>
    <w:rsid w:val="00995922"/>
    <w:rsid w:val="00997AB4"/>
    <w:rsid w:val="009A065B"/>
    <w:rsid w:val="009A1701"/>
    <w:rsid w:val="009A3392"/>
    <w:rsid w:val="009A34E9"/>
    <w:rsid w:val="009A5665"/>
    <w:rsid w:val="009A5CAE"/>
    <w:rsid w:val="009A70D8"/>
    <w:rsid w:val="009A720F"/>
    <w:rsid w:val="009A7710"/>
    <w:rsid w:val="009A79A4"/>
    <w:rsid w:val="009B0F43"/>
    <w:rsid w:val="009B2198"/>
    <w:rsid w:val="009B312C"/>
    <w:rsid w:val="009B43C9"/>
    <w:rsid w:val="009B583A"/>
    <w:rsid w:val="009B707B"/>
    <w:rsid w:val="009B71B5"/>
    <w:rsid w:val="009B7653"/>
    <w:rsid w:val="009C4067"/>
    <w:rsid w:val="009C49E2"/>
    <w:rsid w:val="009C4D22"/>
    <w:rsid w:val="009C4F9D"/>
    <w:rsid w:val="009C64BF"/>
    <w:rsid w:val="009D0525"/>
    <w:rsid w:val="009D12C9"/>
    <w:rsid w:val="009D1FC4"/>
    <w:rsid w:val="009D2044"/>
    <w:rsid w:val="009D4C9A"/>
    <w:rsid w:val="009D7558"/>
    <w:rsid w:val="009E5A6B"/>
    <w:rsid w:val="009E5DC8"/>
    <w:rsid w:val="009F307B"/>
    <w:rsid w:val="009F4020"/>
    <w:rsid w:val="009F46FE"/>
    <w:rsid w:val="009F73BF"/>
    <w:rsid w:val="00A018A1"/>
    <w:rsid w:val="00A01A8F"/>
    <w:rsid w:val="00A01D87"/>
    <w:rsid w:val="00A02D17"/>
    <w:rsid w:val="00A040FF"/>
    <w:rsid w:val="00A045A8"/>
    <w:rsid w:val="00A049B4"/>
    <w:rsid w:val="00A04FCB"/>
    <w:rsid w:val="00A06406"/>
    <w:rsid w:val="00A07830"/>
    <w:rsid w:val="00A12B43"/>
    <w:rsid w:val="00A13DAE"/>
    <w:rsid w:val="00A14F4E"/>
    <w:rsid w:val="00A16351"/>
    <w:rsid w:val="00A175F4"/>
    <w:rsid w:val="00A179F0"/>
    <w:rsid w:val="00A21C05"/>
    <w:rsid w:val="00A2522A"/>
    <w:rsid w:val="00A25337"/>
    <w:rsid w:val="00A255A4"/>
    <w:rsid w:val="00A256B8"/>
    <w:rsid w:val="00A259C0"/>
    <w:rsid w:val="00A25B74"/>
    <w:rsid w:val="00A26A86"/>
    <w:rsid w:val="00A26AC5"/>
    <w:rsid w:val="00A2717E"/>
    <w:rsid w:val="00A30C6B"/>
    <w:rsid w:val="00A32B7F"/>
    <w:rsid w:val="00A32C8A"/>
    <w:rsid w:val="00A331DA"/>
    <w:rsid w:val="00A35174"/>
    <w:rsid w:val="00A351C5"/>
    <w:rsid w:val="00A365F0"/>
    <w:rsid w:val="00A400E0"/>
    <w:rsid w:val="00A412DA"/>
    <w:rsid w:val="00A446DE"/>
    <w:rsid w:val="00A44E9E"/>
    <w:rsid w:val="00A524C5"/>
    <w:rsid w:val="00A549D0"/>
    <w:rsid w:val="00A554E4"/>
    <w:rsid w:val="00A57A1E"/>
    <w:rsid w:val="00A611B9"/>
    <w:rsid w:val="00A61C02"/>
    <w:rsid w:val="00A61F9C"/>
    <w:rsid w:val="00A635B6"/>
    <w:rsid w:val="00A64726"/>
    <w:rsid w:val="00A662A9"/>
    <w:rsid w:val="00A67E85"/>
    <w:rsid w:val="00A67F37"/>
    <w:rsid w:val="00A70946"/>
    <w:rsid w:val="00A70B5B"/>
    <w:rsid w:val="00A72D1E"/>
    <w:rsid w:val="00A74989"/>
    <w:rsid w:val="00A75855"/>
    <w:rsid w:val="00A75F9C"/>
    <w:rsid w:val="00A76EE4"/>
    <w:rsid w:val="00A83297"/>
    <w:rsid w:val="00A841DB"/>
    <w:rsid w:val="00A84A0E"/>
    <w:rsid w:val="00A85177"/>
    <w:rsid w:val="00A853F2"/>
    <w:rsid w:val="00A863C3"/>
    <w:rsid w:val="00A871E5"/>
    <w:rsid w:val="00A918D2"/>
    <w:rsid w:val="00A91F2D"/>
    <w:rsid w:val="00A9322E"/>
    <w:rsid w:val="00A9324B"/>
    <w:rsid w:val="00A934ED"/>
    <w:rsid w:val="00A95BF9"/>
    <w:rsid w:val="00A9624E"/>
    <w:rsid w:val="00A9768B"/>
    <w:rsid w:val="00AA1CAF"/>
    <w:rsid w:val="00AA1E75"/>
    <w:rsid w:val="00AA26A7"/>
    <w:rsid w:val="00AA40CF"/>
    <w:rsid w:val="00AA5203"/>
    <w:rsid w:val="00AA6106"/>
    <w:rsid w:val="00AA658D"/>
    <w:rsid w:val="00AB02E0"/>
    <w:rsid w:val="00AB36E9"/>
    <w:rsid w:val="00AB3FCC"/>
    <w:rsid w:val="00AB7C0D"/>
    <w:rsid w:val="00AC4EF7"/>
    <w:rsid w:val="00AC621B"/>
    <w:rsid w:val="00AC6979"/>
    <w:rsid w:val="00AC7458"/>
    <w:rsid w:val="00AD12AC"/>
    <w:rsid w:val="00AD378B"/>
    <w:rsid w:val="00AD50B6"/>
    <w:rsid w:val="00AD68BF"/>
    <w:rsid w:val="00AD6A2F"/>
    <w:rsid w:val="00AD721F"/>
    <w:rsid w:val="00AE0980"/>
    <w:rsid w:val="00AE2A23"/>
    <w:rsid w:val="00AE30A9"/>
    <w:rsid w:val="00AE31AB"/>
    <w:rsid w:val="00AE31C2"/>
    <w:rsid w:val="00AE3281"/>
    <w:rsid w:val="00AE7A7A"/>
    <w:rsid w:val="00AF262A"/>
    <w:rsid w:val="00AF2A31"/>
    <w:rsid w:val="00AF3088"/>
    <w:rsid w:val="00AF31E8"/>
    <w:rsid w:val="00AF3764"/>
    <w:rsid w:val="00AF591D"/>
    <w:rsid w:val="00B01A28"/>
    <w:rsid w:val="00B02082"/>
    <w:rsid w:val="00B0275D"/>
    <w:rsid w:val="00B039F5"/>
    <w:rsid w:val="00B03A79"/>
    <w:rsid w:val="00B043E7"/>
    <w:rsid w:val="00B04B25"/>
    <w:rsid w:val="00B05A59"/>
    <w:rsid w:val="00B05B5B"/>
    <w:rsid w:val="00B11325"/>
    <w:rsid w:val="00B13D24"/>
    <w:rsid w:val="00B1411B"/>
    <w:rsid w:val="00B14BF7"/>
    <w:rsid w:val="00B161ED"/>
    <w:rsid w:val="00B16769"/>
    <w:rsid w:val="00B16797"/>
    <w:rsid w:val="00B16AD6"/>
    <w:rsid w:val="00B16F1F"/>
    <w:rsid w:val="00B201FF"/>
    <w:rsid w:val="00B20553"/>
    <w:rsid w:val="00B2084A"/>
    <w:rsid w:val="00B209A9"/>
    <w:rsid w:val="00B2174D"/>
    <w:rsid w:val="00B23BC4"/>
    <w:rsid w:val="00B25BA0"/>
    <w:rsid w:val="00B25D32"/>
    <w:rsid w:val="00B27CA7"/>
    <w:rsid w:val="00B315FC"/>
    <w:rsid w:val="00B32ED5"/>
    <w:rsid w:val="00B335CE"/>
    <w:rsid w:val="00B3568E"/>
    <w:rsid w:val="00B35A2E"/>
    <w:rsid w:val="00B361A3"/>
    <w:rsid w:val="00B37036"/>
    <w:rsid w:val="00B405ED"/>
    <w:rsid w:val="00B443A6"/>
    <w:rsid w:val="00B443D5"/>
    <w:rsid w:val="00B458A7"/>
    <w:rsid w:val="00B45D98"/>
    <w:rsid w:val="00B461BD"/>
    <w:rsid w:val="00B517BD"/>
    <w:rsid w:val="00B544CB"/>
    <w:rsid w:val="00B560B2"/>
    <w:rsid w:val="00B57410"/>
    <w:rsid w:val="00B62569"/>
    <w:rsid w:val="00B63DD6"/>
    <w:rsid w:val="00B6580D"/>
    <w:rsid w:val="00B73B3C"/>
    <w:rsid w:val="00B73F7F"/>
    <w:rsid w:val="00B7473F"/>
    <w:rsid w:val="00B748A1"/>
    <w:rsid w:val="00B74C35"/>
    <w:rsid w:val="00B75815"/>
    <w:rsid w:val="00B765A8"/>
    <w:rsid w:val="00B77207"/>
    <w:rsid w:val="00B8030D"/>
    <w:rsid w:val="00B80B32"/>
    <w:rsid w:val="00B86C09"/>
    <w:rsid w:val="00B90EF4"/>
    <w:rsid w:val="00B91053"/>
    <w:rsid w:val="00B919A6"/>
    <w:rsid w:val="00B92810"/>
    <w:rsid w:val="00BA1257"/>
    <w:rsid w:val="00BA1485"/>
    <w:rsid w:val="00BA5A86"/>
    <w:rsid w:val="00BB1989"/>
    <w:rsid w:val="00BB365A"/>
    <w:rsid w:val="00BB45CC"/>
    <w:rsid w:val="00BB5115"/>
    <w:rsid w:val="00BB5767"/>
    <w:rsid w:val="00BB5F68"/>
    <w:rsid w:val="00BB6C85"/>
    <w:rsid w:val="00BB6FD3"/>
    <w:rsid w:val="00BC006C"/>
    <w:rsid w:val="00BC02A2"/>
    <w:rsid w:val="00BC133A"/>
    <w:rsid w:val="00BC18C0"/>
    <w:rsid w:val="00BC2AAE"/>
    <w:rsid w:val="00BC3054"/>
    <w:rsid w:val="00BC30A8"/>
    <w:rsid w:val="00BC396A"/>
    <w:rsid w:val="00BC452F"/>
    <w:rsid w:val="00BC4A97"/>
    <w:rsid w:val="00BC4DF9"/>
    <w:rsid w:val="00BC4F6C"/>
    <w:rsid w:val="00BC790F"/>
    <w:rsid w:val="00BD1D98"/>
    <w:rsid w:val="00BD3294"/>
    <w:rsid w:val="00BD3502"/>
    <w:rsid w:val="00BD4B07"/>
    <w:rsid w:val="00BD5B5C"/>
    <w:rsid w:val="00BE0686"/>
    <w:rsid w:val="00BE0CDF"/>
    <w:rsid w:val="00BE2C0B"/>
    <w:rsid w:val="00BF076B"/>
    <w:rsid w:val="00BF1B50"/>
    <w:rsid w:val="00BF2138"/>
    <w:rsid w:val="00BF43DA"/>
    <w:rsid w:val="00BF5D0F"/>
    <w:rsid w:val="00BF63DD"/>
    <w:rsid w:val="00BF75E5"/>
    <w:rsid w:val="00C00BBA"/>
    <w:rsid w:val="00C01DF3"/>
    <w:rsid w:val="00C042B6"/>
    <w:rsid w:val="00C05554"/>
    <w:rsid w:val="00C0560B"/>
    <w:rsid w:val="00C071F3"/>
    <w:rsid w:val="00C07E62"/>
    <w:rsid w:val="00C111AD"/>
    <w:rsid w:val="00C11872"/>
    <w:rsid w:val="00C12A76"/>
    <w:rsid w:val="00C13702"/>
    <w:rsid w:val="00C14AE6"/>
    <w:rsid w:val="00C1619A"/>
    <w:rsid w:val="00C162A3"/>
    <w:rsid w:val="00C165C2"/>
    <w:rsid w:val="00C1666E"/>
    <w:rsid w:val="00C1700B"/>
    <w:rsid w:val="00C20781"/>
    <w:rsid w:val="00C20A4B"/>
    <w:rsid w:val="00C23877"/>
    <w:rsid w:val="00C30C1F"/>
    <w:rsid w:val="00C31C59"/>
    <w:rsid w:val="00C321D4"/>
    <w:rsid w:val="00C341D5"/>
    <w:rsid w:val="00C4244A"/>
    <w:rsid w:val="00C42A4F"/>
    <w:rsid w:val="00C4707A"/>
    <w:rsid w:val="00C47A0B"/>
    <w:rsid w:val="00C500B5"/>
    <w:rsid w:val="00C53EA4"/>
    <w:rsid w:val="00C572A2"/>
    <w:rsid w:val="00C57C5E"/>
    <w:rsid w:val="00C61016"/>
    <w:rsid w:val="00C62230"/>
    <w:rsid w:val="00C6246F"/>
    <w:rsid w:val="00C64457"/>
    <w:rsid w:val="00C644E0"/>
    <w:rsid w:val="00C646DB"/>
    <w:rsid w:val="00C64B5D"/>
    <w:rsid w:val="00C67047"/>
    <w:rsid w:val="00C71EB6"/>
    <w:rsid w:val="00C72112"/>
    <w:rsid w:val="00C749E1"/>
    <w:rsid w:val="00C767A4"/>
    <w:rsid w:val="00C76C26"/>
    <w:rsid w:val="00C7702B"/>
    <w:rsid w:val="00C77B19"/>
    <w:rsid w:val="00C77F9F"/>
    <w:rsid w:val="00C81402"/>
    <w:rsid w:val="00C8285C"/>
    <w:rsid w:val="00C85400"/>
    <w:rsid w:val="00C85D12"/>
    <w:rsid w:val="00C90FCE"/>
    <w:rsid w:val="00C916AB"/>
    <w:rsid w:val="00C91CCB"/>
    <w:rsid w:val="00C92457"/>
    <w:rsid w:val="00C94352"/>
    <w:rsid w:val="00C95D5E"/>
    <w:rsid w:val="00C96F27"/>
    <w:rsid w:val="00CA195B"/>
    <w:rsid w:val="00CA2DA8"/>
    <w:rsid w:val="00CA5C00"/>
    <w:rsid w:val="00CA5C59"/>
    <w:rsid w:val="00CA6322"/>
    <w:rsid w:val="00CA77C1"/>
    <w:rsid w:val="00CA79D7"/>
    <w:rsid w:val="00CB20FB"/>
    <w:rsid w:val="00CB3F9E"/>
    <w:rsid w:val="00CB5BC5"/>
    <w:rsid w:val="00CB5D74"/>
    <w:rsid w:val="00CB7156"/>
    <w:rsid w:val="00CC188E"/>
    <w:rsid w:val="00CC36B6"/>
    <w:rsid w:val="00CC39B1"/>
    <w:rsid w:val="00CC494F"/>
    <w:rsid w:val="00CC4D80"/>
    <w:rsid w:val="00CC5B8B"/>
    <w:rsid w:val="00CC741C"/>
    <w:rsid w:val="00CC7B7D"/>
    <w:rsid w:val="00CD033A"/>
    <w:rsid w:val="00CD0A5C"/>
    <w:rsid w:val="00CD0DC8"/>
    <w:rsid w:val="00CD2A7C"/>
    <w:rsid w:val="00CD3FEC"/>
    <w:rsid w:val="00CD54FC"/>
    <w:rsid w:val="00CD5525"/>
    <w:rsid w:val="00CD594D"/>
    <w:rsid w:val="00CD5B31"/>
    <w:rsid w:val="00CD6006"/>
    <w:rsid w:val="00CD6360"/>
    <w:rsid w:val="00CD747B"/>
    <w:rsid w:val="00CD7872"/>
    <w:rsid w:val="00CE35B0"/>
    <w:rsid w:val="00CE54C9"/>
    <w:rsid w:val="00CE584A"/>
    <w:rsid w:val="00CE5F8F"/>
    <w:rsid w:val="00CE62FE"/>
    <w:rsid w:val="00CE7B61"/>
    <w:rsid w:val="00CE7F56"/>
    <w:rsid w:val="00CF6C3F"/>
    <w:rsid w:val="00CF733C"/>
    <w:rsid w:val="00CF7ABC"/>
    <w:rsid w:val="00D00FFC"/>
    <w:rsid w:val="00D02F9C"/>
    <w:rsid w:val="00D046E9"/>
    <w:rsid w:val="00D05DF3"/>
    <w:rsid w:val="00D06215"/>
    <w:rsid w:val="00D11205"/>
    <w:rsid w:val="00D11419"/>
    <w:rsid w:val="00D1196A"/>
    <w:rsid w:val="00D13219"/>
    <w:rsid w:val="00D14A07"/>
    <w:rsid w:val="00D21B94"/>
    <w:rsid w:val="00D23AD1"/>
    <w:rsid w:val="00D23B01"/>
    <w:rsid w:val="00D277A9"/>
    <w:rsid w:val="00D34F79"/>
    <w:rsid w:val="00D352E4"/>
    <w:rsid w:val="00D35860"/>
    <w:rsid w:val="00D36768"/>
    <w:rsid w:val="00D37FF8"/>
    <w:rsid w:val="00D4298B"/>
    <w:rsid w:val="00D44CCB"/>
    <w:rsid w:val="00D45C3B"/>
    <w:rsid w:val="00D5220F"/>
    <w:rsid w:val="00D52CC6"/>
    <w:rsid w:val="00D5318F"/>
    <w:rsid w:val="00D5485F"/>
    <w:rsid w:val="00D558F2"/>
    <w:rsid w:val="00D55970"/>
    <w:rsid w:val="00D56D20"/>
    <w:rsid w:val="00D60EE3"/>
    <w:rsid w:val="00D637DB"/>
    <w:rsid w:val="00D6587B"/>
    <w:rsid w:val="00D660D8"/>
    <w:rsid w:val="00D66569"/>
    <w:rsid w:val="00D67E5F"/>
    <w:rsid w:val="00D7091B"/>
    <w:rsid w:val="00D7131E"/>
    <w:rsid w:val="00D71327"/>
    <w:rsid w:val="00D73DAC"/>
    <w:rsid w:val="00D74894"/>
    <w:rsid w:val="00D771F3"/>
    <w:rsid w:val="00D80580"/>
    <w:rsid w:val="00D816BD"/>
    <w:rsid w:val="00D81990"/>
    <w:rsid w:val="00D85CC6"/>
    <w:rsid w:val="00D875DC"/>
    <w:rsid w:val="00D87EF3"/>
    <w:rsid w:val="00D905B7"/>
    <w:rsid w:val="00D93236"/>
    <w:rsid w:val="00D941E5"/>
    <w:rsid w:val="00D974FD"/>
    <w:rsid w:val="00DA0466"/>
    <w:rsid w:val="00DA0948"/>
    <w:rsid w:val="00DA107D"/>
    <w:rsid w:val="00DA257D"/>
    <w:rsid w:val="00DA2B44"/>
    <w:rsid w:val="00DA3602"/>
    <w:rsid w:val="00DA4232"/>
    <w:rsid w:val="00DA423A"/>
    <w:rsid w:val="00DA5EA2"/>
    <w:rsid w:val="00DA6169"/>
    <w:rsid w:val="00DA6F2D"/>
    <w:rsid w:val="00DB0708"/>
    <w:rsid w:val="00DB0A52"/>
    <w:rsid w:val="00DB0C7B"/>
    <w:rsid w:val="00DB211D"/>
    <w:rsid w:val="00DB36BD"/>
    <w:rsid w:val="00DB39A5"/>
    <w:rsid w:val="00DB552C"/>
    <w:rsid w:val="00DB6225"/>
    <w:rsid w:val="00DC1E8B"/>
    <w:rsid w:val="00DC2178"/>
    <w:rsid w:val="00DC2658"/>
    <w:rsid w:val="00DC2769"/>
    <w:rsid w:val="00DC2BF0"/>
    <w:rsid w:val="00DD199A"/>
    <w:rsid w:val="00DD26C6"/>
    <w:rsid w:val="00DD3477"/>
    <w:rsid w:val="00DD4839"/>
    <w:rsid w:val="00DD50B7"/>
    <w:rsid w:val="00DD6DC0"/>
    <w:rsid w:val="00DE2DA6"/>
    <w:rsid w:val="00DE3C82"/>
    <w:rsid w:val="00DE3F49"/>
    <w:rsid w:val="00DE4FA8"/>
    <w:rsid w:val="00DE7859"/>
    <w:rsid w:val="00DF05E7"/>
    <w:rsid w:val="00DF0AC1"/>
    <w:rsid w:val="00DF16C2"/>
    <w:rsid w:val="00DF2496"/>
    <w:rsid w:val="00DF3408"/>
    <w:rsid w:val="00DF373E"/>
    <w:rsid w:val="00DF3D56"/>
    <w:rsid w:val="00DF6747"/>
    <w:rsid w:val="00DF70C5"/>
    <w:rsid w:val="00E018BB"/>
    <w:rsid w:val="00E01DEE"/>
    <w:rsid w:val="00E04373"/>
    <w:rsid w:val="00E07B20"/>
    <w:rsid w:val="00E113B0"/>
    <w:rsid w:val="00E113B7"/>
    <w:rsid w:val="00E12833"/>
    <w:rsid w:val="00E14E37"/>
    <w:rsid w:val="00E158D3"/>
    <w:rsid w:val="00E167CF"/>
    <w:rsid w:val="00E1701E"/>
    <w:rsid w:val="00E17913"/>
    <w:rsid w:val="00E21CEB"/>
    <w:rsid w:val="00E2223F"/>
    <w:rsid w:val="00E227E6"/>
    <w:rsid w:val="00E228D8"/>
    <w:rsid w:val="00E229AB"/>
    <w:rsid w:val="00E230A5"/>
    <w:rsid w:val="00E23C16"/>
    <w:rsid w:val="00E2466B"/>
    <w:rsid w:val="00E25583"/>
    <w:rsid w:val="00E255C2"/>
    <w:rsid w:val="00E261F4"/>
    <w:rsid w:val="00E26D3F"/>
    <w:rsid w:val="00E26FD9"/>
    <w:rsid w:val="00E2798E"/>
    <w:rsid w:val="00E27D35"/>
    <w:rsid w:val="00E300F9"/>
    <w:rsid w:val="00E3042F"/>
    <w:rsid w:val="00E30FB1"/>
    <w:rsid w:val="00E32BE2"/>
    <w:rsid w:val="00E332C8"/>
    <w:rsid w:val="00E33ACA"/>
    <w:rsid w:val="00E33F83"/>
    <w:rsid w:val="00E34774"/>
    <w:rsid w:val="00E35143"/>
    <w:rsid w:val="00E35583"/>
    <w:rsid w:val="00E35E49"/>
    <w:rsid w:val="00E371A7"/>
    <w:rsid w:val="00E372CF"/>
    <w:rsid w:val="00E377A1"/>
    <w:rsid w:val="00E4281F"/>
    <w:rsid w:val="00E45D10"/>
    <w:rsid w:val="00E47DCD"/>
    <w:rsid w:val="00E53961"/>
    <w:rsid w:val="00E53CDA"/>
    <w:rsid w:val="00E54B16"/>
    <w:rsid w:val="00E566B0"/>
    <w:rsid w:val="00E6166B"/>
    <w:rsid w:val="00E6343C"/>
    <w:rsid w:val="00E654EA"/>
    <w:rsid w:val="00E65A56"/>
    <w:rsid w:val="00E67659"/>
    <w:rsid w:val="00E717D5"/>
    <w:rsid w:val="00E7267B"/>
    <w:rsid w:val="00E736AD"/>
    <w:rsid w:val="00E74380"/>
    <w:rsid w:val="00E7508A"/>
    <w:rsid w:val="00E7598D"/>
    <w:rsid w:val="00E8024F"/>
    <w:rsid w:val="00E80AE5"/>
    <w:rsid w:val="00E816A1"/>
    <w:rsid w:val="00E835B5"/>
    <w:rsid w:val="00E846E2"/>
    <w:rsid w:val="00E85F35"/>
    <w:rsid w:val="00E8613F"/>
    <w:rsid w:val="00E862D2"/>
    <w:rsid w:val="00E86BCC"/>
    <w:rsid w:val="00E904A1"/>
    <w:rsid w:val="00E92773"/>
    <w:rsid w:val="00E92830"/>
    <w:rsid w:val="00E93441"/>
    <w:rsid w:val="00E934DC"/>
    <w:rsid w:val="00E94247"/>
    <w:rsid w:val="00E94A27"/>
    <w:rsid w:val="00E94A2B"/>
    <w:rsid w:val="00E95CE9"/>
    <w:rsid w:val="00EA11FA"/>
    <w:rsid w:val="00EA14CB"/>
    <w:rsid w:val="00EA183F"/>
    <w:rsid w:val="00EA1B02"/>
    <w:rsid w:val="00EA3F99"/>
    <w:rsid w:val="00EA511F"/>
    <w:rsid w:val="00EA54DD"/>
    <w:rsid w:val="00EA59FA"/>
    <w:rsid w:val="00EB0524"/>
    <w:rsid w:val="00EB11D0"/>
    <w:rsid w:val="00EB1606"/>
    <w:rsid w:val="00EB20EA"/>
    <w:rsid w:val="00EB245C"/>
    <w:rsid w:val="00EB3C44"/>
    <w:rsid w:val="00EB734B"/>
    <w:rsid w:val="00EB73F5"/>
    <w:rsid w:val="00EB75F0"/>
    <w:rsid w:val="00EC02AF"/>
    <w:rsid w:val="00EC07C1"/>
    <w:rsid w:val="00EC16DA"/>
    <w:rsid w:val="00EC20A6"/>
    <w:rsid w:val="00EC370F"/>
    <w:rsid w:val="00EC6591"/>
    <w:rsid w:val="00EC6BEB"/>
    <w:rsid w:val="00EC73DB"/>
    <w:rsid w:val="00EC79AF"/>
    <w:rsid w:val="00ED03D8"/>
    <w:rsid w:val="00ED06CE"/>
    <w:rsid w:val="00ED06E7"/>
    <w:rsid w:val="00ED0BD2"/>
    <w:rsid w:val="00ED228F"/>
    <w:rsid w:val="00ED262C"/>
    <w:rsid w:val="00ED399B"/>
    <w:rsid w:val="00ED3A25"/>
    <w:rsid w:val="00ED3D42"/>
    <w:rsid w:val="00ED4BDD"/>
    <w:rsid w:val="00ED5279"/>
    <w:rsid w:val="00ED671E"/>
    <w:rsid w:val="00EE20E9"/>
    <w:rsid w:val="00EE5C04"/>
    <w:rsid w:val="00EE63BE"/>
    <w:rsid w:val="00EE6B4E"/>
    <w:rsid w:val="00EE720A"/>
    <w:rsid w:val="00EE7953"/>
    <w:rsid w:val="00EF1D18"/>
    <w:rsid w:val="00EF34F5"/>
    <w:rsid w:val="00EF676D"/>
    <w:rsid w:val="00EF6B05"/>
    <w:rsid w:val="00EF6C10"/>
    <w:rsid w:val="00F01529"/>
    <w:rsid w:val="00F04507"/>
    <w:rsid w:val="00F0741D"/>
    <w:rsid w:val="00F07EFB"/>
    <w:rsid w:val="00F14122"/>
    <w:rsid w:val="00F1503E"/>
    <w:rsid w:val="00F22EDB"/>
    <w:rsid w:val="00F23ADD"/>
    <w:rsid w:val="00F2667A"/>
    <w:rsid w:val="00F2758E"/>
    <w:rsid w:val="00F27AD4"/>
    <w:rsid w:val="00F325AA"/>
    <w:rsid w:val="00F32EA4"/>
    <w:rsid w:val="00F33A7A"/>
    <w:rsid w:val="00F346DE"/>
    <w:rsid w:val="00F34829"/>
    <w:rsid w:val="00F350CD"/>
    <w:rsid w:val="00F403F6"/>
    <w:rsid w:val="00F4075D"/>
    <w:rsid w:val="00F43297"/>
    <w:rsid w:val="00F452B0"/>
    <w:rsid w:val="00F45DF8"/>
    <w:rsid w:val="00F46F6F"/>
    <w:rsid w:val="00F5095B"/>
    <w:rsid w:val="00F50EC3"/>
    <w:rsid w:val="00F53FB9"/>
    <w:rsid w:val="00F6045A"/>
    <w:rsid w:val="00F62BDE"/>
    <w:rsid w:val="00F6319E"/>
    <w:rsid w:val="00F63749"/>
    <w:rsid w:val="00F6383F"/>
    <w:rsid w:val="00F63F95"/>
    <w:rsid w:val="00F643E6"/>
    <w:rsid w:val="00F65018"/>
    <w:rsid w:val="00F668E3"/>
    <w:rsid w:val="00F66EFE"/>
    <w:rsid w:val="00F66FC6"/>
    <w:rsid w:val="00F6763B"/>
    <w:rsid w:val="00F6790D"/>
    <w:rsid w:val="00F713F2"/>
    <w:rsid w:val="00F75A4A"/>
    <w:rsid w:val="00F76BDA"/>
    <w:rsid w:val="00F77ADD"/>
    <w:rsid w:val="00F81078"/>
    <w:rsid w:val="00F8482C"/>
    <w:rsid w:val="00F85531"/>
    <w:rsid w:val="00F855BF"/>
    <w:rsid w:val="00F863D0"/>
    <w:rsid w:val="00F868D1"/>
    <w:rsid w:val="00F87878"/>
    <w:rsid w:val="00F92608"/>
    <w:rsid w:val="00F93F3F"/>
    <w:rsid w:val="00F96719"/>
    <w:rsid w:val="00F97148"/>
    <w:rsid w:val="00FA498F"/>
    <w:rsid w:val="00FA4B7E"/>
    <w:rsid w:val="00FA56E0"/>
    <w:rsid w:val="00FA65EA"/>
    <w:rsid w:val="00FA7B26"/>
    <w:rsid w:val="00FA7EDA"/>
    <w:rsid w:val="00FB0A9B"/>
    <w:rsid w:val="00FB0AB3"/>
    <w:rsid w:val="00FB1C64"/>
    <w:rsid w:val="00FB3F6A"/>
    <w:rsid w:val="00FB42DA"/>
    <w:rsid w:val="00FB4E6F"/>
    <w:rsid w:val="00FB67A7"/>
    <w:rsid w:val="00FB6DF5"/>
    <w:rsid w:val="00FC174C"/>
    <w:rsid w:val="00FC6487"/>
    <w:rsid w:val="00FC6EFB"/>
    <w:rsid w:val="00FD0441"/>
    <w:rsid w:val="00FD143F"/>
    <w:rsid w:val="00FD36FB"/>
    <w:rsid w:val="00FD3E3D"/>
    <w:rsid w:val="00FD70F3"/>
    <w:rsid w:val="00FD77B7"/>
    <w:rsid w:val="00FD7BF8"/>
    <w:rsid w:val="00FE0475"/>
    <w:rsid w:val="00FE050E"/>
    <w:rsid w:val="00FE0548"/>
    <w:rsid w:val="00FE1E47"/>
    <w:rsid w:val="00FE28B4"/>
    <w:rsid w:val="00FE28F8"/>
    <w:rsid w:val="00FE2E43"/>
    <w:rsid w:val="00FE37BA"/>
    <w:rsid w:val="00FE45FD"/>
    <w:rsid w:val="00FE4CF1"/>
    <w:rsid w:val="00FE5114"/>
    <w:rsid w:val="00FE619C"/>
    <w:rsid w:val="00FE631F"/>
    <w:rsid w:val="00FE63D5"/>
    <w:rsid w:val="00FE6830"/>
    <w:rsid w:val="00FE7D73"/>
    <w:rsid w:val="00FF351D"/>
    <w:rsid w:val="00FF372E"/>
    <w:rsid w:val="00FF3CC2"/>
    <w:rsid w:val="00FF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CA195B"/>
    <w:pPr>
      <w:keepNext/>
      <w:jc w:val="center"/>
      <w:outlineLvl w:val="0"/>
    </w:pPr>
    <w:rPr>
      <w:b/>
      <w:bCs/>
      <w:kern w:val="32"/>
      <w:sz w:val="22"/>
      <w:szCs w:val="32"/>
      <w:lang w:val="x-none" w:eastAsia="x-none"/>
    </w:rPr>
  </w:style>
  <w:style w:type="paragraph" w:styleId="3">
    <w:name w:val="heading 3"/>
    <w:basedOn w:val="a"/>
    <w:next w:val="a"/>
    <w:qFormat/>
    <w:rsid w:val="00ED06E7"/>
    <w:pPr>
      <w:keepNext/>
      <w:spacing w:before="240" w:after="60"/>
      <w:outlineLvl w:val="2"/>
    </w:pPr>
    <w:rPr>
      <w:rFonts w:ascii="Arial" w:hAnsi="Arial" w:cs="Arial"/>
      <w:b/>
      <w:bCs/>
      <w:sz w:val="26"/>
      <w:szCs w:val="26"/>
    </w:rPr>
  </w:style>
  <w:style w:type="paragraph" w:styleId="4">
    <w:name w:val="heading 4"/>
    <w:basedOn w:val="a"/>
    <w:next w:val="Pro-Gramma"/>
    <w:link w:val="40"/>
    <w:qFormat/>
    <w:rsid w:val="00EB0524"/>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C36B6"/>
    <w:pPr>
      <w:autoSpaceDE w:val="0"/>
      <w:autoSpaceDN w:val="0"/>
      <w:adjustRightInd w:val="0"/>
      <w:ind w:firstLine="720"/>
    </w:pPr>
    <w:rPr>
      <w:rFonts w:ascii="Arial" w:hAnsi="Arial" w:cs="Arial"/>
    </w:rPr>
  </w:style>
  <w:style w:type="paragraph" w:customStyle="1" w:styleId="ConsPlusNonformat">
    <w:name w:val="ConsPlusNonformat"/>
    <w:rsid w:val="00CC36B6"/>
    <w:pPr>
      <w:autoSpaceDE w:val="0"/>
      <w:autoSpaceDN w:val="0"/>
      <w:adjustRightInd w:val="0"/>
    </w:pPr>
    <w:rPr>
      <w:rFonts w:ascii="Courier New" w:hAnsi="Courier New" w:cs="Courier New"/>
    </w:rPr>
  </w:style>
  <w:style w:type="paragraph" w:customStyle="1" w:styleId="ConsPlusTitle">
    <w:name w:val="ConsPlusTitle"/>
    <w:rsid w:val="00CC36B6"/>
    <w:pPr>
      <w:autoSpaceDE w:val="0"/>
      <w:autoSpaceDN w:val="0"/>
      <w:adjustRightInd w:val="0"/>
    </w:pPr>
    <w:rPr>
      <w:rFonts w:ascii="Arial" w:hAnsi="Arial" w:cs="Arial"/>
      <w:b/>
      <w:bCs/>
    </w:rPr>
  </w:style>
  <w:style w:type="character" w:customStyle="1" w:styleId="40">
    <w:name w:val="Заголовок 4 Знак"/>
    <w:link w:val="4"/>
    <w:locked/>
    <w:rsid w:val="00EB0524"/>
    <w:rPr>
      <w:rFonts w:ascii="Verdana" w:hAnsi="Verdana"/>
      <w:bCs/>
      <w:szCs w:val="28"/>
      <w:lang w:val="ru-RU" w:eastAsia="ru-RU" w:bidi="ar-SA"/>
    </w:rPr>
  </w:style>
  <w:style w:type="paragraph" w:customStyle="1" w:styleId="Pro-Gramma">
    <w:name w:val="Pro-Gramma"/>
    <w:basedOn w:val="a"/>
    <w:link w:val="Pro-Gramma0"/>
    <w:rsid w:val="00EB0524"/>
    <w:pPr>
      <w:tabs>
        <w:tab w:val="left" w:pos="1008"/>
        <w:tab w:val="left" w:pos="1260"/>
      </w:tabs>
      <w:spacing w:before="120" w:line="360" w:lineRule="auto"/>
      <w:ind w:firstLine="709"/>
      <w:jc w:val="both"/>
    </w:pPr>
    <w:rPr>
      <w:sz w:val="26"/>
    </w:rPr>
  </w:style>
  <w:style w:type="paragraph" w:styleId="a3">
    <w:name w:val="Normal (Web)"/>
    <w:basedOn w:val="a"/>
    <w:rsid w:val="00EB0524"/>
    <w:pPr>
      <w:spacing w:before="100" w:beforeAutospacing="1" w:after="100" w:afterAutospacing="1"/>
    </w:pPr>
  </w:style>
  <w:style w:type="character" w:customStyle="1" w:styleId="TextNPA">
    <w:name w:val="Text NPA"/>
    <w:rsid w:val="00EB0524"/>
    <w:rPr>
      <w:rFonts w:ascii="Times New Roman" w:hAnsi="Times New Roman" w:cs="Times New Roman" w:hint="default"/>
      <w:sz w:val="26"/>
    </w:rPr>
  </w:style>
  <w:style w:type="paragraph" w:customStyle="1" w:styleId="a4">
    <w:basedOn w:val="a"/>
    <w:rsid w:val="00FE63D5"/>
    <w:pPr>
      <w:spacing w:before="100" w:beforeAutospacing="1" w:after="100" w:afterAutospacing="1"/>
    </w:pPr>
    <w:rPr>
      <w:rFonts w:ascii="Tahoma" w:hAnsi="Tahoma"/>
      <w:sz w:val="20"/>
      <w:szCs w:val="20"/>
      <w:lang w:val="en-US" w:eastAsia="en-US"/>
    </w:rPr>
  </w:style>
  <w:style w:type="table" w:styleId="2">
    <w:name w:val="Table Grid 2"/>
    <w:basedOn w:val="a1"/>
    <w:rsid w:val="00FE63D5"/>
    <w:pPr>
      <w:widowControl w:val="0"/>
      <w:autoSpaceDE w:val="0"/>
      <w:autoSpaceDN w:val="0"/>
      <w:adjustRightInd w:val="0"/>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5">
    <w:name w:val="footnote text"/>
    <w:basedOn w:val="a"/>
    <w:semiHidden/>
    <w:rsid w:val="00761BC9"/>
    <w:pPr>
      <w:widowControl w:val="0"/>
      <w:autoSpaceDE w:val="0"/>
      <w:autoSpaceDN w:val="0"/>
      <w:adjustRightInd w:val="0"/>
    </w:pPr>
    <w:rPr>
      <w:sz w:val="20"/>
      <w:szCs w:val="20"/>
    </w:rPr>
  </w:style>
  <w:style w:type="character" w:styleId="a6">
    <w:name w:val="footnote reference"/>
    <w:semiHidden/>
    <w:rsid w:val="00761BC9"/>
    <w:rPr>
      <w:vertAlign w:val="superscript"/>
    </w:rPr>
  </w:style>
  <w:style w:type="character" w:customStyle="1" w:styleId="Pro-Gramma0">
    <w:name w:val="Pro-Gramma Знак"/>
    <w:link w:val="Pro-Gramma"/>
    <w:locked/>
    <w:rsid w:val="000651AF"/>
    <w:rPr>
      <w:sz w:val="26"/>
      <w:szCs w:val="24"/>
      <w:lang w:val="ru-RU" w:eastAsia="ru-RU" w:bidi="ar-SA"/>
    </w:rPr>
  </w:style>
  <w:style w:type="paragraph" w:styleId="a7">
    <w:name w:val="List Paragraph"/>
    <w:basedOn w:val="a"/>
    <w:uiPriority w:val="34"/>
    <w:qFormat/>
    <w:rsid w:val="006C68FA"/>
    <w:pPr>
      <w:spacing w:after="200" w:line="276" w:lineRule="auto"/>
      <w:ind w:left="720"/>
      <w:contextualSpacing/>
    </w:pPr>
    <w:rPr>
      <w:rFonts w:ascii="Calibri" w:hAnsi="Calibri"/>
      <w:sz w:val="22"/>
      <w:szCs w:val="22"/>
    </w:rPr>
  </w:style>
  <w:style w:type="paragraph" w:customStyle="1" w:styleId="a8">
    <w:name w:val="Знак"/>
    <w:basedOn w:val="a"/>
    <w:rsid w:val="00E65A56"/>
    <w:pPr>
      <w:spacing w:before="100" w:beforeAutospacing="1" w:after="100" w:afterAutospacing="1"/>
    </w:pPr>
    <w:rPr>
      <w:rFonts w:ascii="Tahoma" w:hAnsi="Tahoma"/>
      <w:sz w:val="20"/>
      <w:szCs w:val="20"/>
      <w:lang w:val="en-US" w:eastAsia="en-US"/>
    </w:rPr>
  </w:style>
  <w:style w:type="paragraph" w:customStyle="1" w:styleId="ConsNormal">
    <w:name w:val="ConsNormal"/>
    <w:rsid w:val="00E47DCD"/>
    <w:pPr>
      <w:widowControl w:val="0"/>
      <w:autoSpaceDE w:val="0"/>
      <w:autoSpaceDN w:val="0"/>
      <w:adjustRightInd w:val="0"/>
      <w:ind w:firstLine="720"/>
    </w:pPr>
    <w:rPr>
      <w:rFonts w:ascii="Arial" w:hAnsi="Arial" w:cs="Arial"/>
    </w:rPr>
  </w:style>
  <w:style w:type="character" w:styleId="a9">
    <w:name w:val="Hyperlink"/>
    <w:uiPriority w:val="99"/>
    <w:rsid w:val="00505BBD"/>
    <w:rPr>
      <w:color w:val="0000FF"/>
      <w:u w:val="single"/>
    </w:rPr>
  </w:style>
  <w:style w:type="character" w:customStyle="1" w:styleId="ConsPlusNormal0">
    <w:name w:val="ConsPlusNormal Знак"/>
    <w:link w:val="ConsPlusNormal"/>
    <w:locked/>
    <w:rsid w:val="00C01DF3"/>
    <w:rPr>
      <w:rFonts w:ascii="Arial" w:hAnsi="Arial" w:cs="Arial"/>
      <w:lang w:val="ru-RU" w:eastAsia="ru-RU" w:bidi="ar-SA"/>
    </w:rPr>
  </w:style>
  <w:style w:type="paragraph" w:customStyle="1" w:styleId="aa">
    <w:name w:val="Знак Знак Знак Знак Знак"/>
    <w:basedOn w:val="a"/>
    <w:rsid w:val="00F27AD4"/>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DD6DC0"/>
    <w:pPr>
      <w:spacing w:before="100" w:beforeAutospacing="1" w:after="100" w:afterAutospacing="1"/>
    </w:pPr>
  </w:style>
  <w:style w:type="character" w:customStyle="1" w:styleId="10">
    <w:name w:val="Заголовок 1 Знак"/>
    <w:link w:val="1"/>
    <w:rsid w:val="00CA195B"/>
    <w:rPr>
      <w:b/>
      <w:bCs/>
      <w:kern w:val="32"/>
      <w:sz w:val="22"/>
      <w:szCs w:val="32"/>
      <w:lang w:val="x-none" w:eastAsia="x-none"/>
    </w:rPr>
  </w:style>
  <w:style w:type="paragraph" w:customStyle="1" w:styleId="CharChar1CharChar1CharChar">
    <w:name w:val="Char Char Знак Знак1 Char Char1 Знак Знак Char Char"/>
    <w:basedOn w:val="a"/>
    <w:rsid w:val="00B37036"/>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00336B"/>
    <w:pPr>
      <w:spacing w:after="200" w:line="276" w:lineRule="auto"/>
      <w:ind w:left="720"/>
    </w:pPr>
    <w:rPr>
      <w:rFonts w:ascii="Calibri" w:hAnsi="Calibri" w:cs="Calibri"/>
      <w:sz w:val="22"/>
      <w:szCs w:val="22"/>
      <w:lang w:eastAsia="en-US"/>
    </w:rPr>
  </w:style>
  <w:style w:type="paragraph" w:styleId="ab">
    <w:name w:val="header"/>
    <w:basedOn w:val="a"/>
    <w:link w:val="ac"/>
    <w:uiPriority w:val="99"/>
    <w:rsid w:val="002126AC"/>
    <w:pPr>
      <w:tabs>
        <w:tab w:val="center" w:pos="4677"/>
        <w:tab w:val="right" w:pos="9355"/>
      </w:tabs>
    </w:pPr>
    <w:rPr>
      <w:lang w:val="x-none" w:eastAsia="x-none"/>
    </w:rPr>
  </w:style>
  <w:style w:type="character" w:customStyle="1" w:styleId="ac">
    <w:name w:val="Верхний колонтитул Знак"/>
    <w:link w:val="ab"/>
    <w:uiPriority w:val="99"/>
    <w:rsid w:val="002126AC"/>
    <w:rPr>
      <w:sz w:val="24"/>
      <w:szCs w:val="24"/>
    </w:rPr>
  </w:style>
  <w:style w:type="paragraph" w:styleId="ad">
    <w:name w:val="footer"/>
    <w:basedOn w:val="a"/>
    <w:link w:val="ae"/>
    <w:uiPriority w:val="99"/>
    <w:rsid w:val="002126AC"/>
    <w:pPr>
      <w:tabs>
        <w:tab w:val="center" w:pos="4677"/>
        <w:tab w:val="right" w:pos="9355"/>
      </w:tabs>
    </w:pPr>
    <w:rPr>
      <w:lang w:val="x-none" w:eastAsia="x-none"/>
    </w:rPr>
  </w:style>
  <w:style w:type="character" w:customStyle="1" w:styleId="ae">
    <w:name w:val="Нижний колонтитул Знак"/>
    <w:link w:val="ad"/>
    <w:uiPriority w:val="99"/>
    <w:rsid w:val="002126AC"/>
    <w:rPr>
      <w:sz w:val="24"/>
      <w:szCs w:val="24"/>
    </w:rPr>
  </w:style>
  <w:style w:type="paragraph" w:styleId="20">
    <w:name w:val="Body Text Indent 2"/>
    <w:basedOn w:val="a"/>
    <w:link w:val="21"/>
    <w:rsid w:val="00F855BF"/>
    <w:pPr>
      <w:spacing w:after="120" w:line="480" w:lineRule="auto"/>
      <w:ind w:left="283"/>
    </w:pPr>
    <w:rPr>
      <w:lang w:val="x-none" w:eastAsia="x-none"/>
    </w:rPr>
  </w:style>
  <w:style w:type="character" w:customStyle="1" w:styleId="21">
    <w:name w:val="Основной текст с отступом 2 Знак"/>
    <w:link w:val="20"/>
    <w:rsid w:val="00F855BF"/>
    <w:rPr>
      <w:sz w:val="24"/>
      <w:szCs w:val="24"/>
      <w:lang w:val="x-none" w:eastAsia="x-none"/>
    </w:rPr>
  </w:style>
  <w:style w:type="paragraph" w:customStyle="1" w:styleId="110">
    <w:name w:val="Абзац списка11"/>
    <w:basedOn w:val="a"/>
    <w:rsid w:val="00F855BF"/>
    <w:pPr>
      <w:ind w:left="720" w:firstLine="709"/>
      <w:jc w:val="both"/>
    </w:pPr>
    <w:rPr>
      <w:rFonts w:ascii="Calibri" w:hAnsi="Calibri"/>
      <w:sz w:val="22"/>
      <w:szCs w:val="22"/>
      <w:lang w:eastAsia="en-US"/>
    </w:rPr>
  </w:style>
  <w:style w:type="paragraph" w:customStyle="1" w:styleId="af">
    <w:name w:val="Прижатый влево"/>
    <w:basedOn w:val="a"/>
    <w:next w:val="a"/>
    <w:rsid w:val="00FA7B26"/>
    <w:pPr>
      <w:widowControl w:val="0"/>
      <w:autoSpaceDE w:val="0"/>
      <w:autoSpaceDN w:val="0"/>
      <w:adjustRightInd w:val="0"/>
    </w:pPr>
    <w:rPr>
      <w:rFonts w:ascii="Arial" w:hAnsi="Arial" w:cs="Arial"/>
    </w:rPr>
  </w:style>
  <w:style w:type="paragraph" w:customStyle="1" w:styleId="af0">
    <w:name w:val="Нормальный (таблица)"/>
    <w:basedOn w:val="a"/>
    <w:next w:val="a"/>
    <w:rsid w:val="00FA7B26"/>
    <w:pPr>
      <w:widowControl w:val="0"/>
      <w:autoSpaceDE w:val="0"/>
      <w:autoSpaceDN w:val="0"/>
      <w:adjustRightInd w:val="0"/>
      <w:jc w:val="both"/>
    </w:pPr>
    <w:rPr>
      <w:rFonts w:ascii="Arial" w:hAnsi="Arial"/>
    </w:rPr>
  </w:style>
  <w:style w:type="paragraph" w:styleId="af1">
    <w:name w:val="Balloon Text"/>
    <w:basedOn w:val="a"/>
    <w:link w:val="af2"/>
    <w:uiPriority w:val="99"/>
    <w:rsid w:val="004D292E"/>
    <w:rPr>
      <w:rFonts w:ascii="Tahoma" w:hAnsi="Tahoma"/>
      <w:sz w:val="16"/>
      <w:szCs w:val="16"/>
      <w:lang w:val="x-none" w:eastAsia="x-none"/>
    </w:rPr>
  </w:style>
  <w:style w:type="character" w:customStyle="1" w:styleId="af2">
    <w:name w:val="Текст выноски Знак"/>
    <w:link w:val="af1"/>
    <w:uiPriority w:val="99"/>
    <w:rsid w:val="004D292E"/>
    <w:rPr>
      <w:rFonts w:ascii="Tahoma" w:hAnsi="Tahoma" w:cs="Tahoma"/>
      <w:sz w:val="16"/>
      <w:szCs w:val="16"/>
    </w:rPr>
  </w:style>
  <w:style w:type="paragraph" w:styleId="af3">
    <w:name w:val="Title"/>
    <w:basedOn w:val="a"/>
    <w:next w:val="a"/>
    <w:link w:val="af4"/>
    <w:qFormat/>
    <w:rsid w:val="007B1D3F"/>
    <w:pPr>
      <w:keepNext/>
      <w:spacing w:before="120" w:after="60"/>
      <w:jc w:val="center"/>
      <w:outlineLvl w:val="0"/>
    </w:pPr>
    <w:rPr>
      <w:b/>
      <w:bCs/>
      <w:kern w:val="28"/>
      <w:szCs w:val="32"/>
      <w:lang w:val="x-none" w:eastAsia="x-none"/>
    </w:rPr>
  </w:style>
  <w:style w:type="character" w:customStyle="1" w:styleId="af4">
    <w:name w:val="Название Знак"/>
    <w:link w:val="af3"/>
    <w:rsid w:val="007B1D3F"/>
    <w:rPr>
      <w:b/>
      <w:bCs/>
      <w:kern w:val="28"/>
      <w:sz w:val="24"/>
      <w:szCs w:val="32"/>
      <w:lang w:val="x-none" w:eastAsia="x-none"/>
    </w:rPr>
  </w:style>
  <w:style w:type="character" w:customStyle="1" w:styleId="apple-converted-space">
    <w:name w:val="apple-converted-space"/>
    <w:rsid w:val="007B1D3F"/>
  </w:style>
  <w:style w:type="character" w:customStyle="1" w:styleId="af5">
    <w:name w:val="Гипертекстовая ссылка"/>
    <w:uiPriority w:val="99"/>
    <w:rsid w:val="007B1D3F"/>
    <w:rPr>
      <w:color w:val="106BBE"/>
    </w:rPr>
  </w:style>
  <w:style w:type="paragraph" w:styleId="af6">
    <w:name w:val="No Spacing"/>
    <w:uiPriority w:val="1"/>
    <w:qFormat/>
    <w:rsid w:val="007B1D3F"/>
    <w:rPr>
      <w:rFonts w:ascii="Calibri" w:eastAsia="Calibri" w:hAnsi="Calibri"/>
      <w:sz w:val="22"/>
      <w:szCs w:val="22"/>
      <w:lang w:eastAsia="en-US"/>
    </w:rPr>
  </w:style>
  <w:style w:type="character" w:customStyle="1" w:styleId="iceouttxt4">
    <w:name w:val="iceouttxt4"/>
    <w:rsid w:val="007B1D3F"/>
  </w:style>
  <w:style w:type="character" w:customStyle="1" w:styleId="FontStyle16">
    <w:name w:val="Font Style16"/>
    <w:uiPriority w:val="99"/>
    <w:rsid w:val="007B1D3F"/>
    <w:rPr>
      <w:rFonts w:ascii="Times New Roman" w:hAnsi="Times New Roman" w:cs="Times New Roman"/>
      <w:spacing w:val="10"/>
      <w:sz w:val="24"/>
      <w:szCs w:val="24"/>
    </w:rPr>
  </w:style>
  <w:style w:type="paragraph" w:customStyle="1" w:styleId="12">
    <w:name w:val="Абзац списка1"/>
    <w:basedOn w:val="a"/>
    <w:rsid w:val="007D2278"/>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447">
      <w:bodyDiv w:val="1"/>
      <w:marLeft w:val="0"/>
      <w:marRight w:val="0"/>
      <w:marTop w:val="0"/>
      <w:marBottom w:val="0"/>
      <w:divBdr>
        <w:top w:val="none" w:sz="0" w:space="0" w:color="auto"/>
        <w:left w:val="none" w:sz="0" w:space="0" w:color="auto"/>
        <w:bottom w:val="none" w:sz="0" w:space="0" w:color="auto"/>
        <w:right w:val="none" w:sz="0" w:space="0" w:color="auto"/>
      </w:divBdr>
    </w:div>
    <w:div w:id="105849300">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203717517">
      <w:bodyDiv w:val="1"/>
      <w:marLeft w:val="0"/>
      <w:marRight w:val="0"/>
      <w:marTop w:val="0"/>
      <w:marBottom w:val="0"/>
      <w:divBdr>
        <w:top w:val="none" w:sz="0" w:space="0" w:color="auto"/>
        <w:left w:val="none" w:sz="0" w:space="0" w:color="auto"/>
        <w:bottom w:val="none" w:sz="0" w:space="0" w:color="auto"/>
        <w:right w:val="none" w:sz="0" w:space="0" w:color="auto"/>
      </w:divBdr>
    </w:div>
    <w:div w:id="248857383">
      <w:bodyDiv w:val="1"/>
      <w:marLeft w:val="0"/>
      <w:marRight w:val="0"/>
      <w:marTop w:val="0"/>
      <w:marBottom w:val="0"/>
      <w:divBdr>
        <w:top w:val="none" w:sz="0" w:space="0" w:color="auto"/>
        <w:left w:val="none" w:sz="0" w:space="0" w:color="auto"/>
        <w:bottom w:val="none" w:sz="0" w:space="0" w:color="auto"/>
        <w:right w:val="none" w:sz="0" w:space="0" w:color="auto"/>
      </w:divBdr>
    </w:div>
    <w:div w:id="412119656">
      <w:bodyDiv w:val="1"/>
      <w:marLeft w:val="0"/>
      <w:marRight w:val="0"/>
      <w:marTop w:val="0"/>
      <w:marBottom w:val="0"/>
      <w:divBdr>
        <w:top w:val="none" w:sz="0" w:space="0" w:color="auto"/>
        <w:left w:val="none" w:sz="0" w:space="0" w:color="auto"/>
        <w:bottom w:val="none" w:sz="0" w:space="0" w:color="auto"/>
        <w:right w:val="none" w:sz="0" w:space="0" w:color="auto"/>
      </w:divBdr>
    </w:div>
    <w:div w:id="522399989">
      <w:bodyDiv w:val="1"/>
      <w:marLeft w:val="0"/>
      <w:marRight w:val="0"/>
      <w:marTop w:val="0"/>
      <w:marBottom w:val="0"/>
      <w:divBdr>
        <w:top w:val="none" w:sz="0" w:space="0" w:color="auto"/>
        <w:left w:val="none" w:sz="0" w:space="0" w:color="auto"/>
        <w:bottom w:val="none" w:sz="0" w:space="0" w:color="auto"/>
        <w:right w:val="none" w:sz="0" w:space="0" w:color="auto"/>
      </w:divBdr>
    </w:div>
    <w:div w:id="617878222">
      <w:bodyDiv w:val="1"/>
      <w:marLeft w:val="0"/>
      <w:marRight w:val="0"/>
      <w:marTop w:val="0"/>
      <w:marBottom w:val="0"/>
      <w:divBdr>
        <w:top w:val="none" w:sz="0" w:space="0" w:color="auto"/>
        <w:left w:val="none" w:sz="0" w:space="0" w:color="auto"/>
        <w:bottom w:val="none" w:sz="0" w:space="0" w:color="auto"/>
        <w:right w:val="none" w:sz="0" w:space="0" w:color="auto"/>
      </w:divBdr>
    </w:div>
    <w:div w:id="652947105">
      <w:bodyDiv w:val="1"/>
      <w:marLeft w:val="0"/>
      <w:marRight w:val="0"/>
      <w:marTop w:val="0"/>
      <w:marBottom w:val="0"/>
      <w:divBdr>
        <w:top w:val="none" w:sz="0" w:space="0" w:color="auto"/>
        <w:left w:val="none" w:sz="0" w:space="0" w:color="auto"/>
        <w:bottom w:val="none" w:sz="0" w:space="0" w:color="auto"/>
        <w:right w:val="none" w:sz="0" w:space="0" w:color="auto"/>
      </w:divBdr>
    </w:div>
    <w:div w:id="653529971">
      <w:bodyDiv w:val="1"/>
      <w:marLeft w:val="0"/>
      <w:marRight w:val="0"/>
      <w:marTop w:val="0"/>
      <w:marBottom w:val="0"/>
      <w:divBdr>
        <w:top w:val="none" w:sz="0" w:space="0" w:color="auto"/>
        <w:left w:val="none" w:sz="0" w:space="0" w:color="auto"/>
        <w:bottom w:val="none" w:sz="0" w:space="0" w:color="auto"/>
        <w:right w:val="none" w:sz="0" w:space="0" w:color="auto"/>
      </w:divBdr>
    </w:div>
    <w:div w:id="658921683">
      <w:bodyDiv w:val="1"/>
      <w:marLeft w:val="0"/>
      <w:marRight w:val="0"/>
      <w:marTop w:val="0"/>
      <w:marBottom w:val="0"/>
      <w:divBdr>
        <w:top w:val="none" w:sz="0" w:space="0" w:color="auto"/>
        <w:left w:val="none" w:sz="0" w:space="0" w:color="auto"/>
        <w:bottom w:val="none" w:sz="0" w:space="0" w:color="auto"/>
        <w:right w:val="none" w:sz="0" w:space="0" w:color="auto"/>
      </w:divBdr>
    </w:div>
    <w:div w:id="674040314">
      <w:bodyDiv w:val="1"/>
      <w:marLeft w:val="0"/>
      <w:marRight w:val="0"/>
      <w:marTop w:val="0"/>
      <w:marBottom w:val="0"/>
      <w:divBdr>
        <w:top w:val="none" w:sz="0" w:space="0" w:color="auto"/>
        <w:left w:val="none" w:sz="0" w:space="0" w:color="auto"/>
        <w:bottom w:val="none" w:sz="0" w:space="0" w:color="auto"/>
        <w:right w:val="none" w:sz="0" w:space="0" w:color="auto"/>
      </w:divBdr>
    </w:div>
    <w:div w:id="759057782">
      <w:bodyDiv w:val="1"/>
      <w:marLeft w:val="0"/>
      <w:marRight w:val="0"/>
      <w:marTop w:val="0"/>
      <w:marBottom w:val="0"/>
      <w:divBdr>
        <w:top w:val="none" w:sz="0" w:space="0" w:color="auto"/>
        <w:left w:val="none" w:sz="0" w:space="0" w:color="auto"/>
        <w:bottom w:val="none" w:sz="0" w:space="0" w:color="auto"/>
        <w:right w:val="none" w:sz="0" w:space="0" w:color="auto"/>
      </w:divBdr>
    </w:div>
    <w:div w:id="759910922">
      <w:bodyDiv w:val="1"/>
      <w:marLeft w:val="0"/>
      <w:marRight w:val="0"/>
      <w:marTop w:val="0"/>
      <w:marBottom w:val="0"/>
      <w:divBdr>
        <w:top w:val="none" w:sz="0" w:space="0" w:color="auto"/>
        <w:left w:val="none" w:sz="0" w:space="0" w:color="auto"/>
        <w:bottom w:val="none" w:sz="0" w:space="0" w:color="auto"/>
        <w:right w:val="none" w:sz="0" w:space="0" w:color="auto"/>
      </w:divBdr>
    </w:div>
    <w:div w:id="776296992">
      <w:bodyDiv w:val="1"/>
      <w:marLeft w:val="0"/>
      <w:marRight w:val="0"/>
      <w:marTop w:val="0"/>
      <w:marBottom w:val="0"/>
      <w:divBdr>
        <w:top w:val="none" w:sz="0" w:space="0" w:color="auto"/>
        <w:left w:val="none" w:sz="0" w:space="0" w:color="auto"/>
        <w:bottom w:val="none" w:sz="0" w:space="0" w:color="auto"/>
        <w:right w:val="none" w:sz="0" w:space="0" w:color="auto"/>
      </w:divBdr>
    </w:div>
    <w:div w:id="870070001">
      <w:bodyDiv w:val="1"/>
      <w:marLeft w:val="0"/>
      <w:marRight w:val="0"/>
      <w:marTop w:val="0"/>
      <w:marBottom w:val="0"/>
      <w:divBdr>
        <w:top w:val="none" w:sz="0" w:space="0" w:color="auto"/>
        <w:left w:val="none" w:sz="0" w:space="0" w:color="auto"/>
        <w:bottom w:val="none" w:sz="0" w:space="0" w:color="auto"/>
        <w:right w:val="none" w:sz="0" w:space="0" w:color="auto"/>
      </w:divBdr>
    </w:div>
    <w:div w:id="892542508">
      <w:bodyDiv w:val="1"/>
      <w:marLeft w:val="0"/>
      <w:marRight w:val="0"/>
      <w:marTop w:val="0"/>
      <w:marBottom w:val="0"/>
      <w:divBdr>
        <w:top w:val="none" w:sz="0" w:space="0" w:color="auto"/>
        <w:left w:val="none" w:sz="0" w:space="0" w:color="auto"/>
        <w:bottom w:val="none" w:sz="0" w:space="0" w:color="auto"/>
        <w:right w:val="none" w:sz="0" w:space="0" w:color="auto"/>
      </w:divBdr>
    </w:div>
    <w:div w:id="918370770">
      <w:bodyDiv w:val="1"/>
      <w:marLeft w:val="0"/>
      <w:marRight w:val="0"/>
      <w:marTop w:val="0"/>
      <w:marBottom w:val="0"/>
      <w:divBdr>
        <w:top w:val="none" w:sz="0" w:space="0" w:color="auto"/>
        <w:left w:val="none" w:sz="0" w:space="0" w:color="auto"/>
        <w:bottom w:val="none" w:sz="0" w:space="0" w:color="auto"/>
        <w:right w:val="none" w:sz="0" w:space="0" w:color="auto"/>
      </w:divBdr>
    </w:div>
    <w:div w:id="1033309490">
      <w:bodyDiv w:val="1"/>
      <w:marLeft w:val="0"/>
      <w:marRight w:val="0"/>
      <w:marTop w:val="0"/>
      <w:marBottom w:val="0"/>
      <w:divBdr>
        <w:top w:val="none" w:sz="0" w:space="0" w:color="auto"/>
        <w:left w:val="none" w:sz="0" w:space="0" w:color="auto"/>
        <w:bottom w:val="none" w:sz="0" w:space="0" w:color="auto"/>
        <w:right w:val="none" w:sz="0" w:space="0" w:color="auto"/>
      </w:divBdr>
    </w:div>
    <w:div w:id="1107696276">
      <w:bodyDiv w:val="1"/>
      <w:marLeft w:val="0"/>
      <w:marRight w:val="0"/>
      <w:marTop w:val="0"/>
      <w:marBottom w:val="0"/>
      <w:divBdr>
        <w:top w:val="none" w:sz="0" w:space="0" w:color="auto"/>
        <w:left w:val="none" w:sz="0" w:space="0" w:color="auto"/>
        <w:bottom w:val="none" w:sz="0" w:space="0" w:color="auto"/>
        <w:right w:val="none" w:sz="0" w:space="0" w:color="auto"/>
      </w:divBdr>
    </w:div>
    <w:div w:id="1179929670">
      <w:bodyDiv w:val="1"/>
      <w:marLeft w:val="0"/>
      <w:marRight w:val="0"/>
      <w:marTop w:val="0"/>
      <w:marBottom w:val="0"/>
      <w:divBdr>
        <w:top w:val="none" w:sz="0" w:space="0" w:color="auto"/>
        <w:left w:val="none" w:sz="0" w:space="0" w:color="auto"/>
        <w:bottom w:val="none" w:sz="0" w:space="0" w:color="auto"/>
        <w:right w:val="none" w:sz="0" w:space="0" w:color="auto"/>
      </w:divBdr>
    </w:div>
    <w:div w:id="1213032562">
      <w:bodyDiv w:val="1"/>
      <w:marLeft w:val="0"/>
      <w:marRight w:val="0"/>
      <w:marTop w:val="0"/>
      <w:marBottom w:val="0"/>
      <w:divBdr>
        <w:top w:val="none" w:sz="0" w:space="0" w:color="auto"/>
        <w:left w:val="none" w:sz="0" w:space="0" w:color="auto"/>
        <w:bottom w:val="none" w:sz="0" w:space="0" w:color="auto"/>
        <w:right w:val="none" w:sz="0" w:space="0" w:color="auto"/>
      </w:divBdr>
    </w:div>
    <w:div w:id="1257860564">
      <w:bodyDiv w:val="1"/>
      <w:marLeft w:val="0"/>
      <w:marRight w:val="0"/>
      <w:marTop w:val="0"/>
      <w:marBottom w:val="0"/>
      <w:divBdr>
        <w:top w:val="none" w:sz="0" w:space="0" w:color="auto"/>
        <w:left w:val="none" w:sz="0" w:space="0" w:color="auto"/>
        <w:bottom w:val="none" w:sz="0" w:space="0" w:color="auto"/>
        <w:right w:val="none" w:sz="0" w:space="0" w:color="auto"/>
      </w:divBdr>
    </w:div>
    <w:div w:id="1260604355">
      <w:bodyDiv w:val="1"/>
      <w:marLeft w:val="0"/>
      <w:marRight w:val="0"/>
      <w:marTop w:val="0"/>
      <w:marBottom w:val="0"/>
      <w:divBdr>
        <w:top w:val="none" w:sz="0" w:space="0" w:color="auto"/>
        <w:left w:val="none" w:sz="0" w:space="0" w:color="auto"/>
        <w:bottom w:val="none" w:sz="0" w:space="0" w:color="auto"/>
        <w:right w:val="none" w:sz="0" w:space="0" w:color="auto"/>
      </w:divBdr>
    </w:div>
    <w:div w:id="1310287509">
      <w:bodyDiv w:val="1"/>
      <w:marLeft w:val="0"/>
      <w:marRight w:val="0"/>
      <w:marTop w:val="0"/>
      <w:marBottom w:val="0"/>
      <w:divBdr>
        <w:top w:val="none" w:sz="0" w:space="0" w:color="auto"/>
        <w:left w:val="none" w:sz="0" w:space="0" w:color="auto"/>
        <w:bottom w:val="none" w:sz="0" w:space="0" w:color="auto"/>
        <w:right w:val="none" w:sz="0" w:space="0" w:color="auto"/>
      </w:divBdr>
    </w:div>
    <w:div w:id="1353258814">
      <w:bodyDiv w:val="1"/>
      <w:marLeft w:val="0"/>
      <w:marRight w:val="0"/>
      <w:marTop w:val="0"/>
      <w:marBottom w:val="0"/>
      <w:divBdr>
        <w:top w:val="none" w:sz="0" w:space="0" w:color="auto"/>
        <w:left w:val="none" w:sz="0" w:space="0" w:color="auto"/>
        <w:bottom w:val="none" w:sz="0" w:space="0" w:color="auto"/>
        <w:right w:val="none" w:sz="0" w:space="0" w:color="auto"/>
      </w:divBdr>
    </w:div>
    <w:div w:id="1429430379">
      <w:bodyDiv w:val="1"/>
      <w:marLeft w:val="0"/>
      <w:marRight w:val="0"/>
      <w:marTop w:val="0"/>
      <w:marBottom w:val="0"/>
      <w:divBdr>
        <w:top w:val="none" w:sz="0" w:space="0" w:color="auto"/>
        <w:left w:val="none" w:sz="0" w:space="0" w:color="auto"/>
        <w:bottom w:val="none" w:sz="0" w:space="0" w:color="auto"/>
        <w:right w:val="none" w:sz="0" w:space="0" w:color="auto"/>
      </w:divBdr>
    </w:div>
    <w:div w:id="1447693200">
      <w:bodyDiv w:val="1"/>
      <w:marLeft w:val="0"/>
      <w:marRight w:val="0"/>
      <w:marTop w:val="0"/>
      <w:marBottom w:val="0"/>
      <w:divBdr>
        <w:top w:val="none" w:sz="0" w:space="0" w:color="auto"/>
        <w:left w:val="none" w:sz="0" w:space="0" w:color="auto"/>
        <w:bottom w:val="none" w:sz="0" w:space="0" w:color="auto"/>
        <w:right w:val="none" w:sz="0" w:space="0" w:color="auto"/>
      </w:divBdr>
    </w:div>
    <w:div w:id="1496460120">
      <w:bodyDiv w:val="1"/>
      <w:marLeft w:val="0"/>
      <w:marRight w:val="0"/>
      <w:marTop w:val="0"/>
      <w:marBottom w:val="0"/>
      <w:divBdr>
        <w:top w:val="none" w:sz="0" w:space="0" w:color="auto"/>
        <w:left w:val="none" w:sz="0" w:space="0" w:color="auto"/>
        <w:bottom w:val="none" w:sz="0" w:space="0" w:color="auto"/>
        <w:right w:val="none" w:sz="0" w:space="0" w:color="auto"/>
      </w:divBdr>
    </w:div>
    <w:div w:id="1503470149">
      <w:bodyDiv w:val="1"/>
      <w:marLeft w:val="0"/>
      <w:marRight w:val="0"/>
      <w:marTop w:val="0"/>
      <w:marBottom w:val="0"/>
      <w:divBdr>
        <w:top w:val="none" w:sz="0" w:space="0" w:color="auto"/>
        <w:left w:val="none" w:sz="0" w:space="0" w:color="auto"/>
        <w:bottom w:val="none" w:sz="0" w:space="0" w:color="auto"/>
        <w:right w:val="none" w:sz="0" w:space="0" w:color="auto"/>
      </w:divBdr>
    </w:div>
    <w:div w:id="1529025215">
      <w:bodyDiv w:val="1"/>
      <w:marLeft w:val="0"/>
      <w:marRight w:val="0"/>
      <w:marTop w:val="0"/>
      <w:marBottom w:val="0"/>
      <w:divBdr>
        <w:top w:val="none" w:sz="0" w:space="0" w:color="auto"/>
        <w:left w:val="none" w:sz="0" w:space="0" w:color="auto"/>
        <w:bottom w:val="none" w:sz="0" w:space="0" w:color="auto"/>
        <w:right w:val="none" w:sz="0" w:space="0" w:color="auto"/>
      </w:divBdr>
    </w:div>
    <w:div w:id="1579096074">
      <w:bodyDiv w:val="1"/>
      <w:marLeft w:val="0"/>
      <w:marRight w:val="0"/>
      <w:marTop w:val="0"/>
      <w:marBottom w:val="0"/>
      <w:divBdr>
        <w:top w:val="none" w:sz="0" w:space="0" w:color="auto"/>
        <w:left w:val="none" w:sz="0" w:space="0" w:color="auto"/>
        <w:bottom w:val="none" w:sz="0" w:space="0" w:color="auto"/>
        <w:right w:val="none" w:sz="0" w:space="0" w:color="auto"/>
      </w:divBdr>
    </w:div>
    <w:div w:id="1600605562">
      <w:bodyDiv w:val="1"/>
      <w:marLeft w:val="0"/>
      <w:marRight w:val="0"/>
      <w:marTop w:val="0"/>
      <w:marBottom w:val="0"/>
      <w:divBdr>
        <w:top w:val="none" w:sz="0" w:space="0" w:color="auto"/>
        <w:left w:val="none" w:sz="0" w:space="0" w:color="auto"/>
        <w:bottom w:val="none" w:sz="0" w:space="0" w:color="auto"/>
        <w:right w:val="none" w:sz="0" w:space="0" w:color="auto"/>
      </w:divBdr>
    </w:div>
    <w:div w:id="1604455032">
      <w:bodyDiv w:val="1"/>
      <w:marLeft w:val="0"/>
      <w:marRight w:val="0"/>
      <w:marTop w:val="0"/>
      <w:marBottom w:val="0"/>
      <w:divBdr>
        <w:top w:val="none" w:sz="0" w:space="0" w:color="auto"/>
        <w:left w:val="none" w:sz="0" w:space="0" w:color="auto"/>
        <w:bottom w:val="none" w:sz="0" w:space="0" w:color="auto"/>
        <w:right w:val="none" w:sz="0" w:space="0" w:color="auto"/>
      </w:divBdr>
    </w:div>
    <w:div w:id="1647659262">
      <w:bodyDiv w:val="1"/>
      <w:marLeft w:val="0"/>
      <w:marRight w:val="0"/>
      <w:marTop w:val="0"/>
      <w:marBottom w:val="0"/>
      <w:divBdr>
        <w:top w:val="none" w:sz="0" w:space="0" w:color="auto"/>
        <w:left w:val="none" w:sz="0" w:space="0" w:color="auto"/>
        <w:bottom w:val="none" w:sz="0" w:space="0" w:color="auto"/>
        <w:right w:val="none" w:sz="0" w:space="0" w:color="auto"/>
      </w:divBdr>
    </w:div>
    <w:div w:id="1696345045">
      <w:bodyDiv w:val="1"/>
      <w:marLeft w:val="0"/>
      <w:marRight w:val="0"/>
      <w:marTop w:val="0"/>
      <w:marBottom w:val="0"/>
      <w:divBdr>
        <w:top w:val="none" w:sz="0" w:space="0" w:color="auto"/>
        <w:left w:val="none" w:sz="0" w:space="0" w:color="auto"/>
        <w:bottom w:val="none" w:sz="0" w:space="0" w:color="auto"/>
        <w:right w:val="none" w:sz="0" w:space="0" w:color="auto"/>
      </w:divBdr>
    </w:div>
    <w:div w:id="1744642421">
      <w:bodyDiv w:val="1"/>
      <w:marLeft w:val="0"/>
      <w:marRight w:val="0"/>
      <w:marTop w:val="0"/>
      <w:marBottom w:val="0"/>
      <w:divBdr>
        <w:top w:val="none" w:sz="0" w:space="0" w:color="auto"/>
        <w:left w:val="none" w:sz="0" w:space="0" w:color="auto"/>
        <w:bottom w:val="none" w:sz="0" w:space="0" w:color="auto"/>
        <w:right w:val="none" w:sz="0" w:space="0" w:color="auto"/>
      </w:divBdr>
    </w:div>
    <w:div w:id="1778132148">
      <w:bodyDiv w:val="1"/>
      <w:marLeft w:val="0"/>
      <w:marRight w:val="0"/>
      <w:marTop w:val="0"/>
      <w:marBottom w:val="0"/>
      <w:divBdr>
        <w:top w:val="none" w:sz="0" w:space="0" w:color="auto"/>
        <w:left w:val="none" w:sz="0" w:space="0" w:color="auto"/>
        <w:bottom w:val="none" w:sz="0" w:space="0" w:color="auto"/>
        <w:right w:val="none" w:sz="0" w:space="0" w:color="auto"/>
      </w:divBdr>
    </w:div>
    <w:div w:id="19759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F921CA19426764A22CA405B3ECBB4076C193637B91C861F2AC99737BI64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5F921CA19426764A22CA405B3ECBB4076C1926A7994C861F2AC99737B6A77DAF3900A35I940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F856DD59E98065F4C3F2377E92F0D3AA870216B36E0D498D5D49954DEF55C891E0C4079D0JD4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F921CA19426764A22CA405B3ECBB4076C1926A739BC861F2AC99737B6A77DAF3900A3897IC43I" TargetMode="External"/><Relationship Id="rId5" Type="http://schemas.openxmlformats.org/officeDocument/2006/relationships/settings" Target="settings.xml"/><Relationship Id="rId15" Type="http://schemas.openxmlformats.org/officeDocument/2006/relationships/hyperlink" Target="consultantplus://offline/ref=01CD8431B45D71318E64229627DD6965C08527F8E251CD54C337BCB41D8478D68DED12AADC1A14C7CFBE0DtBH5M" TargetMode="External"/><Relationship Id="rId10" Type="http://schemas.openxmlformats.org/officeDocument/2006/relationships/hyperlink" Target="consultantplus://offline/ref=89EF41F56F1C94CEB4BF3153726E32D87B5090529BADAF855BFAAED5A056F2CB88B119EE82B4B4AEFF5CEBlFpB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irovoraion.ru/" TargetMode="External"/><Relationship Id="rId14" Type="http://schemas.openxmlformats.org/officeDocument/2006/relationships/hyperlink" Target="consultantplus://offline/ref=35F921CA19426764A22CA405B3ECBB4076C0956A7F97C861F2AC99737BI6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1B2B-6FF9-4D11-852A-785827370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37</Pages>
  <Words>16348</Words>
  <Characters>93187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Тверской области</Company>
  <LinksUpToDate>false</LinksUpToDate>
  <CharactersWithSpaces>109317</CharactersWithSpaces>
  <SharedDoc>false</SharedDoc>
  <HLinks>
    <vt:vector size="180" baseType="variant">
      <vt:variant>
        <vt:i4>7274605</vt:i4>
      </vt:variant>
      <vt:variant>
        <vt:i4>87</vt:i4>
      </vt:variant>
      <vt:variant>
        <vt:i4>0</vt:i4>
      </vt:variant>
      <vt:variant>
        <vt:i4>5</vt:i4>
      </vt:variant>
      <vt:variant>
        <vt:lpwstr>http://www.mfc-tver.ru/</vt:lpwstr>
      </vt:variant>
      <vt:variant>
        <vt:lpwstr/>
      </vt:variant>
      <vt:variant>
        <vt:i4>3342364</vt:i4>
      </vt:variant>
      <vt:variant>
        <vt:i4>84</vt:i4>
      </vt:variant>
      <vt:variant>
        <vt:i4>0</vt:i4>
      </vt:variant>
      <vt:variant>
        <vt:i4>5</vt:i4>
      </vt:variant>
      <vt:variant>
        <vt:lpwstr>mailto:Orgmfc@mail.ru</vt:lpwstr>
      </vt:variant>
      <vt:variant>
        <vt:lpwstr/>
      </vt:variant>
      <vt:variant>
        <vt:i4>65651</vt:i4>
      </vt:variant>
      <vt:variant>
        <vt:i4>81</vt:i4>
      </vt:variant>
      <vt:variant>
        <vt:i4>0</vt:i4>
      </vt:variant>
      <vt:variant>
        <vt:i4>5</vt:i4>
      </vt:variant>
      <vt:variant>
        <vt:lpwstr>mailto:zavidovo@mfc-tver.ru</vt:lpwstr>
      </vt:variant>
      <vt:variant>
        <vt:lpwstr/>
      </vt:variant>
      <vt:variant>
        <vt:i4>4915228</vt:i4>
      </vt:variant>
      <vt:variant>
        <vt:i4>78</vt:i4>
      </vt:variant>
      <vt:variant>
        <vt:i4>0</vt:i4>
      </vt:variant>
      <vt:variant>
        <vt:i4>5</vt:i4>
      </vt:variant>
      <vt:variant>
        <vt:lpwstr>http://www.mizo.tver.ru/</vt:lpwstr>
      </vt:variant>
      <vt:variant>
        <vt:lpwstr/>
      </vt:variant>
      <vt:variant>
        <vt:i4>5570653</vt:i4>
      </vt:variant>
      <vt:variant>
        <vt:i4>75</vt:i4>
      </vt:variant>
      <vt:variant>
        <vt:i4>0</vt:i4>
      </vt:variant>
      <vt:variant>
        <vt:i4>5</vt:i4>
      </vt:variant>
      <vt:variant>
        <vt:lpwstr>consultantplus://offline/ref=01CD8431B45D71318E64229627DD6965C08527F8E251CD54C337BCB41D8478D68DED12AADC1A14C7CFBE0DtBH5M</vt:lpwstr>
      </vt:variant>
      <vt:variant>
        <vt:lpwstr/>
      </vt:variant>
      <vt:variant>
        <vt:i4>2752528</vt:i4>
      </vt:variant>
      <vt:variant>
        <vt:i4>72</vt:i4>
      </vt:variant>
      <vt:variant>
        <vt:i4>0</vt:i4>
      </vt:variant>
      <vt:variant>
        <vt:i4>5</vt:i4>
      </vt:variant>
      <vt:variant>
        <vt:lpwstr/>
      </vt:variant>
      <vt:variant>
        <vt:lpwstr>sub_39292</vt:lpwstr>
      </vt:variant>
      <vt:variant>
        <vt:i4>2752528</vt:i4>
      </vt:variant>
      <vt:variant>
        <vt:i4>69</vt:i4>
      </vt:variant>
      <vt:variant>
        <vt:i4>0</vt:i4>
      </vt:variant>
      <vt:variant>
        <vt:i4>5</vt:i4>
      </vt:variant>
      <vt:variant>
        <vt:lpwstr/>
      </vt:variant>
      <vt:variant>
        <vt:lpwstr>sub_39292</vt:lpwstr>
      </vt:variant>
      <vt:variant>
        <vt:i4>2752528</vt:i4>
      </vt:variant>
      <vt:variant>
        <vt:i4>66</vt:i4>
      </vt:variant>
      <vt:variant>
        <vt:i4>0</vt:i4>
      </vt:variant>
      <vt:variant>
        <vt:i4>5</vt:i4>
      </vt:variant>
      <vt:variant>
        <vt:lpwstr/>
      </vt:variant>
      <vt:variant>
        <vt:lpwstr>sub_39292</vt:lpwstr>
      </vt:variant>
      <vt:variant>
        <vt:i4>2752528</vt:i4>
      </vt:variant>
      <vt:variant>
        <vt:i4>63</vt:i4>
      </vt:variant>
      <vt:variant>
        <vt:i4>0</vt:i4>
      </vt:variant>
      <vt:variant>
        <vt:i4>5</vt:i4>
      </vt:variant>
      <vt:variant>
        <vt:lpwstr/>
      </vt:variant>
      <vt:variant>
        <vt:lpwstr>sub_39292</vt:lpwstr>
      </vt:variant>
      <vt:variant>
        <vt:i4>2949169</vt:i4>
      </vt:variant>
      <vt:variant>
        <vt:i4>60</vt:i4>
      </vt:variant>
      <vt:variant>
        <vt:i4>0</vt:i4>
      </vt:variant>
      <vt:variant>
        <vt:i4>5</vt:i4>
      </vt:variant>
      <vt:variant>
        <vt:lpwstr>consultantplus://offline/ref=D9F3C2EAB498D208A0DF086AC2C08A8D686A8E4C6DF4C1784E9A2B9BA4C702B973C095B5F8C581F2t5u5J</vt:lpwstr>
      </vt:variant>
      <vt:variant>
        <vt:lpwstr/>
      </vt:variant>
      <vt:variant>
        <vt:i4>2949169</vt:i4>
      </vt:variant>
      <vt:variant>
        <vt:i4>57</vt:i4>
      </vt:variant>
      <vt:variant>
        <vt:i4>0</vt:i4>
      </vt:variant>
      <vt:variant>
        <vt:i4>5</vt:i4>
      </vt:variant>
      <vt:variant>
        <vt:lpwstr>consultantplus://offline/ref=D9F3C2EAB498D208A0DF086AC2C08A8D686A8E4C6DF4C1784E9A2B9BA4C702B973C095B5F8C581F2t5u5J</vt:lpwstr>
      </vt:variant>
      <vt:variant>
        <vt:lpwstr/>
      </vt:variant>
      <vt:variant>
        <vt:i4>1114127</vt:i4>
      </vt:variant>
      <vt:variant>
        <vt:i4>54</vt:i4>
      </vt:variant>
      <vt:variant>
        <vt:i4>0</vt:i4>
      </vt:variant>
      <vt:variant>
        <vt:i4>5</vt:i4>
      </vt:variant>
      <vt:variant>
        <vt:lpwstr>consultantplus://offline/ref=A20771B0501FEFC34BBBC068D0BC98ADADDC211475165B6DC74015F0545108677DD041DA31m01DG</vt:lpwstr>
      </vt:variant>
      <vt:variant>
        <vt:lpwstr/>
      </vt:variant>
      <vt:variant>
        <vt:i4>1179663</vt:i4>
      </vt:variant>
      <vt:variant>
        <vt:i4>51</vt:i4>
      </vt:variant>
      <vt:variant>
        <vt:i4>0</vt:i4>
      </vt:variant>
      <vt:variant>
        <vt:i4>5</vt:i4>
      </vt:variant>
      <vt:variant>
        <vt:lpwstr>consultantplus://offline/ref=A20771B0501FEFC34BBBC068D0BC98ADADD32A16791C5B6DC74015F054m511G</vt:lpwstr>
      </vt:variant>
      <vt:variant>
        <vt:lpwstr/>
      </vt:variant>
      <vt:variant>
        <vt:i4>1114201</vt:i4>
      </vt:variant>
      <vt:variant>
        <vt:i4>48</vt:i4>
      </vt:variant>
      <vt:variant>
        <vt:i4>0</vt:i4>
      </vt:variant>
      <vt:variant>
        <vt:i4>5</vt:i4>
      </vt:variant>
      <vt:variant>
        <vt:lpwstr>consultantplus://offline/ref=A20771B0501FEFC34BBBC068D0BC98ADADDC211475165B6DC74015F0545108677DD041D03Fm014G</vt:lpwstr>
      </vt:variant>
      <vt:variant>
        <vt:lpwstr/>
      </vt:variant>
      <vt:variant>
        <vt:i4>1114120</vt:i4>
      </vt:variant>
      <vt:variant>
        <vt:i4>45</vt:i4>
      </vt:variant>
      <vt:variant>
        <vt:i4>0</vt:i4>
      </vt:variant>
      <vt:variant>
        <vt:i4>5</vt:i4>
      </vt:variant>
      <vt:variant>
        <vt:lpwstr>consultantplus://offline/ref=A20771B0501FEFC34BBBC068D0BC98ADADDC211475165B6DC74015F0545108677DD041D030m013G</vt:lpwstr>
      </vt:variant>
      <vt:variant>
        <vt:lpwstr/>
      </vt:variant>
      <vt:variant>
        <vt:i4>1114115</vt:i4>
      </vt:variant>
      <vt:variant>
        <vt:i4>42</vt:i4>
      </vt:variant>
      <vt:variant>
        <vt:i4>0</vt:i4>
      </vt:variant>
      <vt:variant>
        <vt:i4>5</vt:i4>
      </vt:variant>
      <vt:variant>
        <vt:lpwstr>consultantplus://offline/ref=A20771B0501FEFC34BBBC068D0BC98ADADDC211475165B6DC74015F0545108677DD041D831m011G</vt:lpwstr>
      </vt:variant>
      <vt:variant>
        <vt:lpwstr/>
      </vt:variant>
      <vt:variant>
        <vt:i4>1114201</vt:i4>
      </vt:variant>
      <vt:variant>
        <vt:i4>39</vt:i4>
      </vt:variant>
      <vt:variant>
        <vt:i4>0</vt:i4>
      </vt:variant>
      <vt:variant>
        <vt:i4>5</vt:i4>
      </vt:variant>
      <vt:variant>
        <vt:lpwstr>consultantplus://offline/ref=A20771B0501FEFC34BBBC068D0BC98ADADDC211475165B6DC74015F0545108677DD041DF32m016G</vt:lpwstr>
      </vt:variant>
      <vt:variant>
        <vt:lpwstr/>
      </vt:variant>
      <vt:variant>
        <vt:i4>2162743</vt:i4>
      </vt:variant>
      <vt:variant>
        <vt:i4>36</vt:i4>
      </vt:variant>
      <vt:variant>
        <vt:i4>0</vt:i4>
      </vt:variant>
      <vt:variant>
        <vt:i4>5</vt:i4>
      </vt:variant>
      <vt:variant>
        <vt:lpwstr>consultantplus://offline/ref=A20771B0501FEFC34BBBC068D0BC98ADADDC211475165B6DC74015F0545108677DD041D8370Dm41CG</vt:lpwstr>
      </vt:variant>
      <vt:variant>
        <vt:lpwstr/>
      </vt:variant>
      <vt:variant>
        <vt:i4>1114117</vt:i4>
      </vt:variant>
      <vt:variant>
        <vt:i4>33</vt:i4>
      </vt:variant>
      <vt:variant>
        <vt:i4>0</vt:i4>
      </vt:variant>
      <vt:variant>
        <vt:i4>5</vt:i4>
      </vt:variant>
      <vt:variant>
        <vt:lpwstr>consultantplus://offline/ref=A20771B0501FEFC34BBBC068D0BC98ADADDC211475165B6DC74015F0545108677DD041D836m010G</vt:lpwstr>
      </vt:variant>
      <vt:variant>
        <vt:lpwstr/>
      </vt:variant>
      <vt:variant>
        <vt:i4>1114121</vt:i4>
      </vt:variant>
      <vt:variant>
        <vt:i4>30</vt:i4>
      </vt:variant>
      <vt:variant>
        <vt:i4>0</vt:i4>
      </vt:variant>
      <vt:variant>
        <vt:i4>5</vt:i4>
      </vt:variant>
      <vt:variant>
        <vt:lpwstr>consultantplus://offline/ref=A20771B0501FEFC34BBBC068D0BC98ADADDC211475165B6DC74015F0545108677DD041D030m012G</vt:lpwstr>
      </vt:variant>
      <vt:variant>
        <vt:lpwstr/>
      </vt:variant>
      <vt:variant>
        <vt:i4>2752528</vt:i4>
      </vt:variant>
      <vt:variant>
        <vt:i4>27</vt:i4>
      </vt:variant>
      <vt:variant>
        <vt:i4>0</vt:i4>
      </vt:variant>
      <vt:variant>
        <vt:i4>5</vt:i4>
      </vt:variant>
      <vt:variant>
        <vt:lpwstr/>
      </vt:variant>
      <vt:variant>
        <vt:lpwstr>sub_39292</vt:lpwstr>
      </vt:variant>
      <vt:variant>
        <vt:i4>2752528</vt:i4>
      </vt:variant>
      <vt:variant>
        <vt:i4>24</vt:i4>
      </vt:variant>
      <vt:variant>
        <vt:i4>0</vt:i4>
      </vt:variant>
      <vt:variant>
        <vt:i4>5</vt:i4>
      </vt:variant>
      <vt:variant>
        <vt:lpwstr/>
      </vt:variant>
      <vt:variant>
        <vt:lpwstr>sub_39292</vt:lpwstr>
      </vt:variant>
      <vt:variant>
        <vt:i4>6946876</vt:i4>
      </vt:variant>
      <vt:variant>
        <vt:i4>21</vt:i4>
      </vt:variant>
      <vt:variant>
        <vt:i4>0</vt:i4>
      </vt:variant>
      <vt:variant>
        <vt:i4>5</vt:i4>
      </vt:variant>
      <vt:variant>
        <vt:lpwstr>garantf1://16235574.0/</vt:lpwstr>
      </vt:variant>
      <vt:variant>
        <vt:lpwstr/>
      </vt:variant>
      <vt:variant>
        <vt:i4>6815805</vt:i4>
      </vt:variant>
      <vt:variant>
        <vt:i4>18</vt:i4>
      </vt:variant>
      <vt:variant>
        <vt:i4>0</vt:i4>
      </vt:variant>
      <vt:variant>
        <vt:i4>5</vt:i4>
      </vt:variant>
      <vt:variant>
        <vt:lpwstr>garantf1://16214446.0/</vt:lpwstr>
      </vt:variant>
      <vt:variant>
        <vt:lpwstr/>
      </vt:variant>
      <vt:variant>
        <vt:i4>7471159</vt:i4>
      </vt:variant>
      <vt:variant>
        <vt:i4>15</vt:i4>
      </vt:variant>
      <vt:variant>
        <vt:i4>0</vt:i4>
      </vt:variant>
      <vt:variant>
        <vt:i4>5</vt:i4>
      </vt:variant>
      <vt:variant>
        <vt:lpwstr>garantf1://12084522.21/</vt:lpwstr>
      </vt:variant>
      <vt:variant>
        <vt:lpwstr/>
      </vt:variant>
      <vt:variant>
        <vt:i4>2883686</vt:i4>
      </vt:variant>
      <vt:variant>
        <vt:i4>12</vt:i4>
      </vt:variant>
      <vt:variant>
        <vt:i4>0</vt:i4>
      </vt:variant>
      <vt:variant>
        <vt:i4>5</vt:i4>
      </vt:variant>
      <vt:variant>
        <vt:lpwstr>consultantplus://offline/ref=E214A514653F08FDA4624489B5F01BB2AE25469B7F2ECD73758222CC577EED61E0D8E05E816AE7A66C676E71eEG9K</vt:lpwstr>
      </vt:variant>
      <vt:variant>
        <vt:lpwstr/>
      </vt:variant>
      <vt:variant>
        <vt:i4>2752528</vt:i4>
      </vt:variant>
      <vt:variant>
        <vt:i4>9</vt:i4>
      </vt:variant>
      <vt:variant>
        <vt:i4>0</vt:i4>
      </vt:variant>
      <vt:variant>
        <vt:i4>5</vt:i4>
      </vt:variant>
      <vt:variant>
        <vt:lpwstr/>
      </vt:variant>
      <vt:variant>
        <vt:lpwstr>sub_39299</vt:lpwstr>
      </vt:variant>
      <vt:variant>
        <vt:i4>2621503</vt:i4>
      </vt:variant>
      <vt:variant>
        <vt:i4>6</vt:i4>
      </vt:variant>
      <vt:variant>
        <vt:i4>0</vt:i4>
      </vt:variant>
      <vt:variant>
        <vt:i4>5</vt:i4>
      </vt:variant>
      <vt:variant>
        <vt:lpwstr>consultantplus://offline/ref=282948F0952F5A0DCE95E76814F378D6224BCFB375DB5172F34641C97D282D884AD42B8973035495OA1EN</vt:lpwstr>
      </vt:variant>
      <vt:variant>
        <vt:lpwstr/>
      </vt:variant>
      <vt:variant>
        <vt:i4>5832706</vt:i4>
      </vt:variant>
      <vt:variant>
        <vt:i4>3</vt:i4>
      </vt:variant>
      <vt:variant>
        <vt:i4>0</vt:i4>
      </vt:variant>
      <vt:variant>
        <vt:i4>5</vt:i4>
      </vt:variant>
      <vt:variant>
        <vt:lpwstr>consultantplus://offline/ref=89EF41F56F1C94CEB4BF3153726E32D87B5090529BADAF855BFAAED5A056F2CB88B119EE82B4B4AEFF5CEBlFpBJ</vt:lpwstr>
      </vt:variant>
      <vt:variant>
        <vt:lpwstr/>
      </vt:variant>
      <vt:variant>
        <vt:i4>4915269</vt:i4>
      </vt:variant>
      <vt:variant>
        <vt:i4>0</vt:i4>
      </vt:variant>
      <vt:variant>
        <vt:i4>0</vt:i4>
      </vt:variant>
      <vt:variant>
        <vt:i4>5</vt:i4>
      </vt:variant>
      <vt:variant>
        <vt:lpwstr>http://mizo.tver.ru/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SemenovaNM</dc:creator>
  <cp:lastModifiedBy>Елена</cp:lastModifiedBy>
  <cp:revision>7</cp:revision>
  <cp:lastPrinted>2017-09-08T11:51:00Z</cp:lastPrinted>
  <dcterms:created xsi:type="dcterms:W3CDTF">2020-02-23T13:33:00Z</dcterms:created>
  <dcterms:modified xsi:type="dcterms:W3CDTF">2020-03-01T14:28:00Z</dcterms:modified>
</cp:coreProperties>
</file>